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53">
        <w:rPr>
          <w:rFonts w:eastAsia="Calibri"/>
        </w:rPr>
        <w:t xml:space="preserve">                          </w:t>
      </w:r>
    </w:p>
    <w:p w:rsidR="00C858C6" w:rsidRDefault="00C858C6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66660" w:rsidRDefault="00366660" w:rsidP="00366660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66660" w:rsidRDefault="00366660" w:rsidP="00366660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66660" w:rsidRDefault="00366660" w:rsidP="00366660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66660" w:rsidRDefault="00366660" w:rsidP="0036666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60" w:rsidRDefault="00366660" w:rsidP="00366660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ГЛАВА ХАНТЫ-МАНСИЙСКОГО РАЙОНА</w:t>
      </w:r>
    </w:p>
    <w:p w:rsidR="00366660" w:rsidRDefault="00366660" w:rsidP="0036666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60" w:rsidRDefault="00366660" w:rsidP="00366660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66660" w:rsidRDefault="00366660" w:rsidP="0036666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60" w:rsidRDefault="00366660" w:rsidP="0036666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660" w:rsidRPr="005747E5" w:rsidRDefault="00BF26DD" w:rsidP="00366660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130A">
        <w:rPr>
          <w:rFonts w:ascii="Times New Roman" w:hAnsi="Times New Roman" w:cs="Times New Roman"/>
          <w:sz w:val="28"/>
          <w:szCs w:val="28"/>
        </w:rPr>
        <w:t>24.10.2024</w:t>
      </w:r>
      <w:r w:rsidR="00366660">
        <w:rPr>
          <w:rFonts w:ascii="Times New Roman" w:hAnsi="Times New Roman" w:cs="Times New Roman"/>
          <w:sz w:val="28"/>
          <w:szCs w:val="28"/>
        </w:rPr>
        <w:tab/>
      </w:r>
      <w:r w:rsidR="00366660" w:rsidRPr="00C851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660" w:rsidRPr="00C851E5">
        <w:rPr>
          <w:rFonts w:ascii="Times New Roman" w:hAnsi="Times New Roman" w:cs="Times New Roman"/>
          <w:sz w:val="28"/>
          <w:szCs w:val="28"/>
        </w:rPr>
        <w:t xml:space="preserve">       </w:t>
      </w:r>
      <w:r w:rsidR="007513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660">
        <w:rPr>
          <w:rFonts w:ascii="Times New Roman" w:hAnsi="Times New Roman" w:cs="Times New Roman"/>
          <w:sz w:val="28"/>
          <w:szCs w:val="28"/>
        </w:rPr>
        <w:t xml:space="preserve">№ </w:t>
      </w:r>
      <w:r w:rsidR="0075130A">
        <w:rPr>
          <w:rFonts w:ascii="Times New Roman" w:hAnsi="Times New Roman" w:cs="Times New Roman"/>
          <w:sz w:val="28"/>
          <w:szCs w:val="28"/>
        </w:rPr>
        <w:t>22-пг</w:t>
      </w:r>
    </w:p>
    <w:p w:rsidR="00366660" w:rsidRDefault="00366660" w:rsidP="00366660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DF40EB" w:rsidRDefault="00DF40E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BF26DD" w:rsidRPr="00BF26DD" w:rsidRDefault="00BF26D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2CFE" w:rsidRDefault="00023F33" w:rsidP="001F2FCD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A02CFE">
        <w:rPr>
          <w:rFonts w:ascii="Times New Roman" w:hAnsi="Times New Roman" w:cs="Times New Roman"/>
          <w:sz w:val="28"/>
          <w:szCs w:val="28"/>
        </w:rPr>
        <w:t xml:space="preserve"> наградами </w:t>
      </w:r>
      <w:r w:rsidR="00B03E4D">
        <w:rPr>
          <w:rFonts w:ascii="Times New Roman" w:hAnsi="Times New Roman" w:cs="Times New Roman"/>
          <w:sz w:val="28"/>
          <w:szCs w:val="28"/>
        </w:rPr>
        <w:t>Г</w:t>
      </w:r>
      <w:r w:rsidR="00A02CFE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A02CFE" w:rsidRDefault="00A02CFE" w:rsidP="001F2FCD">
      <w:pPr>
        <w:pStyle w:val="af"/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bookmarkEnd w:id="0"/>
    <w:p w:rsidR="00DF40EB" w:rsidRDefault="00DF40EB" w:rsidP="00023F33">
      <w:pPr>
        <w:rPr>
          <w:rFonts w:ascii="Times New Roman" w:hAnsi="Times New Roman" w:cs="Times New Roman"/>
          <w:sz w:val="28"/>
          <w:szCs w:val="28"/>
        </w:rPr>
      </w:pPr>
    </w:p>
    <w:p w:rsidR="00BF26DD" w:rsidRPr="00844E4E" w:rsidRDefault="00BF26DD" w:rsidP="00023F33">
      <w:pPr>
        <w:rPr>
          <w:rFonts w:ascii="Times New Roman" w:hAnsi="Times New Roman" w:cs="Times New Roman"/>
          <w:sz w:val="28"/>
          <w:szCs w:val="28"/>
        </w:rPr>
      </w:pPr>
    </w:p>
    <w:p w:rsidR="004C7217" w:rsidRPr="002348D2" w:rsidRDefault="004C7217" w:rsidP="00515C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</w:t>
      </w:r>
      <w:r w:rsidR="00B704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16 августа 2017 года № 30-пг «Об утверждении Положения о присвоении и вручении наград 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Ханты-Мансийского района», учитывая протокол заседания комиссии по наградам </w:t>
      </w:r>
      <w:r w:rsidR="00D81B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B77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4BBD" w:rsidRP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44B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B0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1B77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34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31.1 Устава </w:t>
      </w:r>
      <w:r w:rsidR="00B03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анты-Мансийского района</w:t>
      </w:r>
      <w:r w:rsidRPr="00234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C7217" w:rsidRPr="002348D2" w:rsidRDefault="004C7217" w:rsidP="006B740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3743" w:rsidRPr="00693743" w:rsidRDefault="00693743" w:rsidP="006937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17CF3">
        <w:rPr>
          <w:rFonts w:ascii="Times New Roman" w:hAnsi="Times New Roman" w:cs="Times New Roman"/>
          <w:sz w:val="28"/>
          <w:szCs w:val="28"/>
          <w:lang w:eastAsia="ru-RU"/>
        </w:rPr>
        <w:t>Объявить Благодарность Г</w:t>
      </w:r>
      <w:r w:rsidR="00B03E4D" w:rsidRPr="004D3858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1B77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6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3743">
        <w:rPr>
          <w:rFonts w:ascii="Times New Roman" w:hAnsi="Times New Roman" w:cs="Times New Roman"/>
          <w:bCs/>
          <w:sz w:val="28"/>
          <w:szCs w:val="28"/>
        </w:rPr>
        <w:t>за добросовестную работу и высо</w:t>
      </w:r>
      <w:r w:rsidR="001B77D6">
        <w:rPr>
          <w:rFonts w:ascii="Times New Roman" w:hAnsi="Times New Roman" w:cs="Times New Roman"/>
          <w:bCs/>
          <w:sz w:val="28"/>
          <w:szCs w:val="28"/>
        </w:rPr>
        <w:t xml:space="preserve">кое профессиональное мастерство Ошкиной Татьяне Михайловне, начальнику отдела планирования </w:t>
      </w:r>
      <w:r w:rsidR="00BF26DD">
        <w:rPr>
          <w:rFonts w:ascii="Times New Roman" w:hAnsi="Times New Roman" w:cs="Times New Roman"/>
          <w:bCs/>
          <w:sz w:val="28"/>
          <w:szCs w:val="28"/>
        </w:rPr>
        <w:br/>
      </w:r>
      <w:r w:rsidR="001B77D6">
        <w:rPr>
          <w:rFonts w:ascii="Times New Roman" w:hAnsi="Times New Roman" w:cs="Times New Roman"/>
          <w:bCs/>
          <w:sz w:val="28"/>
          <w:szCs w:val="28"/>
        </w:rPr>
        <w:t xml:space="preserve">и экономического анализа </w:t>
      </w:r>
      <w:r w:rsidRPr="00693743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="00BF26DD">
        <w:rPr>
          <w:rFonts w:ascii="Times New Roman" w:hAnsi="Times New Roman" w:cs="Times New Roman"/>
          <w:bCs/>
          <w:sz w:val="28"/>
          <w:szCs w:val="28"/>
        </w:rPr>
        <w:br/>
      </w:r>
      <w:r w:rsidRPr="00693743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="001B77D6">
        <w:rPr>
          <w:rFonts w:ascii="Times New Roman" w:hAnsi="Times New Roman" w:cs="Times New Roman"/>
          <w:bCs/>
          <w:sz w:val="28"/>
          <w:szCs w:val="28"/>
        </w:rPr>
        <w:t xml:space="preserve"> «Централизованная бухгалтерия».</w:t>
      </w:r>
    </w:p>
    <w:p w:rsidR="00A36A5B" w:rsidRDefault="001B77D6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6A5B" w:rsidRPr="00145DEC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газете «Наш район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</w:t>
      </w:r>
      <w:r w:rsidR="00620D5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36A5B" w:rsidRPr="00556BF3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-Мансийского района.</w:t>
      </w:r>
    </w:p>
    <w:p w:rsidR="00A36A5B" w:rsidRDefault="001B77D6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BF26D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 xml:space="preserve">на первого </w:t>
      </w:r>
      <w:r w:rsidR="00A36A5B" w:rsidRPr="00A6207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3083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36A5B">
        <w:rPr>
          <w:rFonts w:ascii="Times New Roman" w:hAnsi="Times New Roman" w:cs="Times New Roman"/>
          <w:sz w:val="28"/>
          <w:szCs w:val="28"/>
          <w:lang w:eastAsia="ru-RU"/>
        </w:rPr>
        <w:t>лавы Ханты-Мансийского района.</w:t>
      </w:r>
    </w:p>
    <w:p w:rsidR="00F12BC5" w:rsidRDefault="00F12BC5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6DD" w:rsidRDefault="00BF26DD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6DD" w:rsidRDefault="00BF26DD" w:rsidP="00A36A5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7D6" w:rsidRDefault="00BF26DD" w:rsidP="00BF26D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BF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К.Р.Минулин</w:t>
      </w:r>
    </w:p>
    <w:p w:rsidR="002F6D6E" w:rsidRDefault="002F6D6E" w:rsidP="00BF26DD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F6D6E" w:rsidSect="00BF26D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3D" w:rsidRDefault="0016723D">
      <w:r>
        <w:separator/>
      </w:r>
    </w:p>
  </w:endnote>
  <w:endnote w:type="continuationSeparator" w:id="0">
    <w:p w:rsidR="0016723D" w:rsidRDefault="001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3D" w:rsidRDefault="0016723D">
      <w:r>
        <w:separator/>
      </w:r>
    </w:p>
  </w:footnote>
  <w:footnote w:type="continuationSeparator" w:id="0">
    <w:p w:rsidR="0016723D" w:rsidRDefault="0016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1D620204"/>
    <w:multiLevelType w:val="hybridMultilevel"/>
    <w:tmpl w:val="F42CDFB8"/>
    <w:lvl w:ilvl="0" w:tplc="7700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1F1"/>
    <w:multiLevelType w:val="hybridMultilevel"/>
    <w:tmpl w:val="7BAA9C50"/>
    <w:lvl w:ilvl="0" w:tplc="3A5EA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C768A8"/>
    <w:multiLevelType w:val="hybridMultilevel"/>
    <w:tmpl w:val="90E058E6"/>
    <w:lvl w:ilvl="0" w:tplc="126A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039"/>
    <w:rsid w:val="00017E29"/>
    <w:rsid w:val="00023F33"/>
    <w:rsid w:val="00061D6F"/>
    <w:rsid w:val="0007067F"/>
    <w:rsid w:val="00083D12"/>
    <w:rsid w:val="000853C8"/>
    <w:rsid w:val="0009784A"/>
    <w:rsid w:val="000B036D"/>
    <w:rsid w:val="000B0AD7"/>
    <w:rsid w:val="000B3612"/>
    <w:rsid w:val="000E0409"/>
    <w:rsid w:val="000F58F7"/>
    <w:rsid w:val="001578D5"/>
    <w:rsid w:val="0016723D"/>
    <w:rsid w:val="00171AD3"/>
    <w:rsid w:val="001767C1"/>
    <w:rsid w:val="001B72C2"/>
    <w:rsid w:val="001B77D6"/>
    <w:rsid w:val="001C5FCC"/>
    <w:rsid w:val="001D4778"/>
    <w:rsid w:val="001F2FCD"/>
    <w:rsid w:val="001F66A3"/>
    <w:rsid w:val="001F71AD"/>
    <w:rsid w:val="002219FE"/>
    <w:rsid w:val="00221F6D"/>
    <w:rsid w:val="002253BB"/>
    <w:rsid w:val="002348D2"/>
    <w:rsid w:val="00241C91"/>
    <w:rsid w:val="00257D8A"/>
    <w:rsid w:val="00297527"/>
    <w:rsid w:val="002B1E86"/>
    <w:rsid w:val="002E04A4"/>
    <w:rsid w:val="002F6D6E"/>
    <w:rsid w:val="003024D2"/>
    <w:rsid w:val="00325114"/>
    <w:rsid w:val="00346AB0"/>
    <w:rsid w:val="00366660"/>
    <w:rsid w:val="00383ACA"/>
    <w:rsid w:val="003A0F43"/>
    <w:rsid w:val="003D3D98"/>
    <w:rsid w:val="003F7B8A"/>
    <w:rsid w:val="0042386B"/>
    <w:rsid w:val="00434538"/>
    <w:rsid w:val="00465F3E"/>
    <w:rsid w:val="00473A72"/>
    <w:rsid w:val="00474BEF"/>
    <w:rsid w:val="00482945"/>
    <w:rsid w:val="00487E06"/>
    <w:rsid w:val="00492988"/>
    <w:rsid w:val="004C7217"/>
    <w:rsid w:val="004D0189"/>
    <w:rsid w:val="004E0628"/>
    <w:rsid w:val="004E0A4D"/>
    <w:rsid w:val="004E1587"/>
    <w:rsid w:val="004E40EF"/>
    <w:rsid w:val="0050172B"/>
    <w:rsid w:val="00504566"/>
    <w:rsid w:val="00507A7B"/>
    <w:rsid w:val="00515CD0"/>
    <w:rsid w:val="00520642"/>
    <w:rsid w:val="00532050"/>
    <w:rsid w:val="0054209D"/>
    <w:rsid w:val="00556BF3"/>
    <w:rsid w:val="005747E5"/>
    <w:rsid w:val="005A78BD"/>
    <w:rsid w:val="005C78AA"/>
    <w:rsid w:val="00603CA6"/>
    <w:rsid w:val="00620D59"/>
    <w:rsid w:val="00631A84"/>
    <w:rsid w:val="006405B4"/>
    <w:rsid w:val="00644BBD"/>
    <w:rsid w:val="0064753D"/>
    <w:rsid w:val="00674EDB"/>
    <w:rsid w:val="006800C8"/>
    <w:rsid w:val="00693743"/>
    <w:rsid w:val="006B65D8"/>
    <w:rsid w:val="006B7407"/>
    <w:rsid w:val="006C0087"/>
    <w:rsid w:val="006C7D11"/>
    <w:rsid w:val="006E4430"/>
    <w:rsid w:val="006F1E32"/>
    <w:rsid w:val="006F4745"/>
    <w:rsid w:val="0071077B"/>
    <w:rsid w:val="00713BCC"/>
    <w:rsid w:val="00720591"/>
    <w:rsid w:val="0073669D"/>
    <w:rsid w:val="0074289B"/>
    <w:rsid w:val="00743C9A"/>
    <w:rsid w:val="007455D4"/>
    <w:rsid w:val="0075130A"/>
    <w:rsid w:val="00754D1E"/>
    <w:rsid w:val="00763EEB"/>
    <w:rsid w:val="00795C0F"/>
    <w:rsid w:val="007A3BDD"/>
    <w:rsid w:val="007B3D0B"/>
    <w:rsid w:val="007C3F71"/>
    <w:rsid w:val="007C4B63"/>
    <w:rsid w:val="007D10AD"/>
    <w:rsid w:val="007D3977"/>
    <w:rsid w:val="007D7189"/>
    <w:rsid w:val="007E1F9D"/>
    <w:rsid w:val="007F1A8E"/>
    <w:rsid w:val="007F6E24"/>
    <w:rsid w:val="008120DD"/>
    <w:rsid w:val="00833CDB"/>
    <w:rsid w:val="00837960"/>
    <w:rsid w:val="008702C1"/>
    <w:rsid w:val="0089736A"/>
    <w:rsid w:val="008C58EC"/>
    <w:rsid w:val="008C61DE"/>
    <w:rsid w:val="008D29B7"/>
    <w:rsid w:val="008D42B6"/>
    <w:rsid w:val="008D674D"/>
    <w:rsid w:val="008E1747"/>
    <w:rsid w:val="00903F7F"/>
    <w:rsid w:val="009221DB"/>
    <w:rsid w:val="00930838"/>
    <w:rsid w:val="00932726"/>
    <w:rsid w:val="00957678"/>
    <w:rsid w:val="009709FB"/>
    <w:rsid w:val="00983986"/>
    <w:rsid w:val="00985301"/>
    <w:rsid w:val="009A7C4D"/>
    <w:rsid w:val="009D6BA1"/>
    <w:rsid w:val="00A02CFE"/>
    <w:rsid w:val="00A3216D"/>
    <w:rsid w:val="00A36A5B"/>
    <w:rsid w:val="00A46D46"/>
    <w:rsid w:val="00A52A2A"/>
    <w:rsid w:val="00A619BF"/>
    <w:rsid w:val="00A73D39"/>
    <w:rsid w:val="00A90AFF"/>
    <w:rsid w:val="00A91EAB"/>
    <w:rsid w:val="00AA36AE"/>
    <w:rsid w:val="00AB069F"/>
    <w:rsid w:val="00AB2525"/>
    <w:rsid w:val="00AB3522"/>
    <w:rsid w:val="00AD3C7A"/>
    <w:rsid w:val="00B03E4D"/>
    <w:rsid w:val="00B065E0"/>
    <w:rsid w:val="00B07E8C"/>
    <w:rsid w:val="00B42041"/>
    <w:rsid w:val="00B55600"/>
    <w:rsid w:val="00B6086B"/>
    <w:rsid w:val="00B621F6"/>
    <w:rsid w:val="00B67849"/>
    <w:rsid w:val="00B70402"/>
    <w:rsid w:val="00B70F40"/>
    <w:rsid w:val="00B7276A"/>
    <w:rsid w:val="00B87CCD"/>
    <w:rsid w:val="00B9034F"/>
    <w:rsid w:val="00B916A0"/>
    <w:rsid w:val="00BB3CC0"/>
    <w:rsid w:val="00BB65A3"/>
    <w:rsid w:val="00BC3EE1"/>
    <w:rsid w:val="00BD0173"/>
    <w:rsid w:val="00BD62CD"/>
    <w:rsid w:val="00BF26DD"/>
    <w:rsid w:val="00BF3A8A"/>
    <w:rsid w:val="00BF7166"/>
    <w:rsid w:val="00BF75F3"/>
    <w:rsid w:val="00C00DA9"/>
    <w:rsid w:val="00C15810"/>
    <w:rsid w:val="00C17CF3"/>
    <w:rsid w:val="00C37110"/>
    <w:rsid w:val="00C4164E"/>
    <w:rsid w:val="00C5356B"/>
    <w:rsid w:val="00C54607"/>
    <w:rsid w:val="00C70E89"/>
    <w:rsid w:val="00C8078F"/>
    <w:rsid w:val="00C858C6"/>
    <w:rsid w:val="00CB6977"/>
    <w:rsid w:val="00CC4AE0"/>
    <w:rsid w:val="00D01420"/>
    <w:rsid w:val="00D140D4"/>
    <w:rsid w:val="00D17086"/>
    <w:rsid w:val="00D17AA4"/>
    <w:rsid w:val="00D50B57"/>
    <w:rsid w:val="00D6182A"/>
    <w:rsid w:val="00D67B14"/>
    <w:rsid w:val="00D81BA7"/>
    <w:rsid w:val="00DA3FD8"/>
    <w:rsid w:val="00DE0BC6"/>
    <w:rsid w:val="00DE422D"/>
    <w:rsid w:val="00DF3B72"/>
    <w:rsid w:val="00DF40EB"/>
    <w:rsid w:val="00E01453"/>
    <w:rsid w:val="00E05809"/>
    <w:rsid w:val="00EC71E6"/>
    <w:rsid w:val="00ED2A13"/>
    <w:rsid w:val="00ED2F13"/>
    <w:rsid w:val="00ED7A1B"/>
    <w:rsid w:val="00EE51D7"/>
    <w:rsid w:val="00F00283"/>
    <w:rsid w:val="00F01F06"/>
    <w:rsid w:val="00F06816"/>
    <w:rsid w:val="00F074F8"/>
    <w:rsid w:val="00F12BC5"/>
    <w:rsid w:val="00F30D47"/>
    <w:rsid w:val="00F3189B"/>
    <w:rsid w:val="00F33FF9"/>
    <w:rsid w:val="00F428B0"/>
    <w:rsid w:val="00F523C7"/>
    <w:rsid w:val="00F84F9C"/>
    <w:rsid w:val="00F90FEA"/>
    <w:rsid w:val="00FD7746"/>
    <w:rsid w:val="00FE617E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AF03F-66BF-436E-A17E-E3CF5C52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023F3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055A-AF18-474A-BBCB-0EC5D943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Толокнова К.В.</cp:lastModifiedBy>
  <cp:revision>5</cp:revision>
  <cp:lastPrinted>2024-10-24T04:31:00Z</cp:lastPrinted>
  <dcterms:created xsi:type="dcterms:W3CDTF">2024-10-22T11:49:00Z</dcterms:created>
  <dcterms:modified xsi:type="dcterms:W3CDTF">2024-10-24T04:32:00Z</dcterms:modified>
</cp:coreProperties>
</file>