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D" w:rsidRDefault="002415DA" w:rsidP="006460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-582930</wp:posOffset>
            </wp:positionV>
            <wp:extent cx="657225" cy="800100"/>
            <wp:effectExtent l="19050" t="0" r="9525" b="0"/>
            <wp:wrapNone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460DD" w:rsidRDefault="003A276C" w:rsidP="006460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A276C">
        <w:rPr>
          <w:sz w:val="20"/>
          <w:lang w:eastAsia="ar-SA"/>
        </w:rPr>
        <w:pict>
          <v:oval id="Овал 4" o:spid="_x0000_s1026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6460DD">
        <w:rPr>
          <w:szCs w:val="28"/>
        </w:rPr>
        <w:t>МУНИЦИПАЛЬНОЕ ОБРАЗОВАНИЕ</w:t>
      </w: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6460DD" w:rsidRDefault="006460DD" w:rsidP="006460D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460DD" w:rsidRDefault="006460DD" w:rsidP="006460DD">
      <w:pPr>
        <w:jc w:val="both"/>
        <w:rPr>
          <w:szCs w:val="28"/>
        </w:rPr>
      </w:pPr>
      <w:r>
        <w:rPr>
          <w:szCs w:val="28"/>
        </w:rPr>
        <w:t xml:space="preserve">от  19.04.2012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</w:t>
      </w:r>
      <w:r w:rsidR="002415DA" w:rsidRPr="002415DA">
        <w:rPr>
          <w:szCs w:val="28"/>
        </w:rPr>
        <w:tab/>
      </w:r>
      <w:r w:rsidR="002415DA" w:rsidRPr="002415DA">
        <w:rPr>
          <w:szCs w:val="28"/>
        </w:rPr>
        <w:tab/>
      </w:r>
      <w:r w:rsidR="002415DA" w:rsidRPr="002415DA">
        <w:rPr>
          <w:szCs w:val="28"/>
        </w:rPr>
        <w:tab/>
      </w:r>
      <w:r>
        <w:rPr>
          <w:szCs w:val="28"/>
        </w:rPr>
        <w:t xml:space="preserve">      №87</w:t>
      </w:r>
    </w:p>
    <w:p w:rsidR="006460DD" w:rsidRDefault="006460DD" w:rsidP="006460DD">
      <w:pPr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</w:rPr>
        <w:t>г. Ханты-Мансийск</w:t>
      </w:r>
    </w:p>
    <w:p w:rsidR="006460DD" w:rsidRDefault="006460DD" w:rsidP="0054674C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460DD" w:rsidRPr="006460DD" w:rsidRDefault="006460DD" w:rsidP="006460DD">
      <w:pPr>
        <w:pStyle w:val="ab"/>
        <w:jc w:val="both"/>
        <w:rPr>
          <w:sz w:val="28"/>
          <w:szCs w:val="28"/>
        </w:rPr>
      </w:pPr>
    </w:p>
    <w:p w:rsidR="00976CC7" w:rsidRDefault="00E00036" w:rsidP="006460DD">
      <w:pPr>
        <w:pStyle w:val="ab"/>
        <w:jc w:val="both"/>
        <w:rPr>
          <w:sz w:val="28"/>
          <w:szCs w:val="28"/>
        </w:rPr>
      </w:pPr>
      <w:r w:rsidRPr="006460DD">
        <w:rPr>
          <w:sz w:val="28"/>
          <w:szCs w:val="28"/>
        </w:rPr>
        <w:t>О внесении изменений</w:t>
      </w:r>
    </w:p>
    <w:p w:rsidR="00DA4A05" w:rsidRPr="006460DD" w:rsidRDefault="0054674C" w:rsidP="006460DD">
      <w:pPr>
        <w:pStyle w:val="ab"/>
        <w:jc w:val="both"/>
        <w:rPr>
          <w:sz w:val="28"/>
          <w:szCs w:val="28"/>
        </w:rPr>
      </w:pPr>
      <w:r w:rsidRPr="006460DD">
        <w:rPr>
          <w:sz w:val="28"/>
          <w:szCs w:val="28"/>
        </w:rPr>
        <w:t xml:space="preserve">в </w:t>
      </w:r>
      <w:r w:rsidR="006460DD">
        <w:rPr>
          <w:sz w:val="28"/>
          <w:szCs w:val="28"/>
        </w:rPr>
        <w:t>постановление</w:t>
      </w:r>
      <w:r w:rsidR="00AF24D4">
        <w:rPr>
          <w:sz w:val="28"/>
          <w:szCs w:val="28"/>
          <w:lang w:val="en-US"/>
        </w:rPr>
        <w:t xml:space="preserve"> </w:t>
      </w:r>
      <w:r w:rsidR="00A7482A" w:rsidRPr="006460DD">
        <w:rPr>
          <w:sz w:val="28"/>
          <w:szCs w:val="28"/>
        </w:rPr>
        <w:t xml:space="preserve">администрации </w:t>
      </w:r>
    </w:p>
    <w:p w:rsidR="002B321A" w:rsidRPr="006460DD" w:rsidRDefault="0054674C" w:rsidP="006460DD">
      <w:pPr>
        <w:pStyle w:val="ab"/>
        <w:jc w:val="both"/>
        <w:rPr>
          <w:sz w:val="28"/>
          <w:szCs w:val="28"/>
        </w:rPr>
      </w:pPr>
      <w:r w:rsidRPr="006460DD">
        <w:rPr>
          <w:sz w:val="28"/>
          <w:szCs w:val="28"/>
        </w:rPr>
        <w:t>Ханты-Мансийского района</w:t>
      </w:r>
    </w:p>
    <w:p w:rsidR="0054674C" w:rsidRPr="006460DD" w:rsidRDefault="002B321A" w:rsidP="006460DD">
      <w:pPr>
        <w:pStyle w:val="ab"/>
        <w:jc w:val="both"/>
        <w:rPr>
          <w:sz w:val="28"/>
          <w:szCs w:val="28"/>
        </w:rPr>
      </w:pPr>
      <w:r w:rsidRPr="006460DD">
        <w:rPr>
          <w:sz w:val="28"/>
          <w:szCs w:val="28"/>
        </w:rPr>
        <w:t xml:space="preserve">от </w:t>
      </w:r>
      <w:r w:rsidR="0094238E" w:rsidRPr="006460DD">
        <w:rPr>
          <w:sz w:val="28"/>
          <w:szCs w:val="28"/>
        </w:rPr>
        <w:t xml:space="preserve">21.02.2012 </w:t>
      </w:r>
      <w:r w:rsidRPr="006460DD">
        <w:rPr>
          <w:sz w:val="28"/>
          <w:szCs w:val="28"/>
        </w:rPr>
        <w:t xml:space="preserve"> № </w:t>
      </w:r>
      <w:r w:rsidR="0094238E" w:rsidRPr="006460DD">
        <w:rPr>
          <w:sz w:val="28"/>
          <w:szCs w:val="28"/>
        </w:rPr>
        <w:t>34</w:t>
      </w:r>
    </w:p>
    <w:p w:rsidR="00A7482A" w:rsidRPr="006460DD" w:rsidRDefault="00A7482A" w:rsidP="006460DD">
      <w:pPr>
        <w:pStyle w:val="ab"/>
        <w:jc w:val="both"/>
        <w:rPr>
          <w:sz w:val="28"/>
          <w:szCs w:val="28"/>
        </w:rPr>
      </w:pPr>
    </w:p>
    <w:p w:rsidR="00E00036" w:rsidRPr="006460DD" w:rsidRDefault="00E00036" w:rsidP="006460DD">
      <w:pPr>
        <w:pStyle w:val="ab"/>
        <w:jc w:val="both"/>
        <w:rPr>
          <w:sz w:val="28"/>
          <w:szCs w:val="28"/>
        </w:rPr>
      </w:pPr>
    </w:p>
    <w:p w:rsidR="00A7482A" w:rsidRPr="006460DD" w:rsidRDefault="00E00036" w:rsidP="006460DD">
      <w:pPr>
        <w:pStyle w:val="ab"/>
        <w:jc w:val="both"/>
        <w:rPr>
          <w:sz w:val="28"/>
          <w:szCs w:val="28"/>
        </w:rPr>
      </w:pPr>
      <w:r w:rsidRPr="006460DD">
        <w:rPr>
          <w:sz w:val="28"/>
          <w:szCs w:val="28"/>
        </w:rPr>
        <w:tab/>
      </w:r>
      <w:r w:rsidR="00A7482A" w:rsidRPr="006460DD">
        <w:rPr>
          <w:sz w:val="28"/>
          <w:szCs w:val="28"/>
        </w:rPr>
        <w:t xml:space="preserve">В целях приведения муниципальных </w:t>
      </w:r>
      <w:r w:rsidR="00146450" w:rsidRPr="006460DD">
        <w:rPr>
          <w:sz w:val="28"/>
          <w:szCs w:val="28"/>
        </w:rPr>
        <w:t xml:space="preserve">нормативных </w:t>
      </w:r>
      <w:r w:rsidR="00A7482A" w:rsidRPr="006460DD">
        <w:rPr>
          <w:sz w:val="28"/>
          <w:szCs w:val="28"/>
        </w:rPr>
        <w:t xml:space="preserve">правовых  актов администрации Ханты-Мансийского района  в соответствие с </w:t>
      </w:r>
      <w:r w:rsidR="00146450" w:rsidRPr="006460DD">
        <w:rPr>
          <w:sz w:val="28"/>
          <w:szCs w:val="28"/>
        </w:rPr>
        <w:t xml:space="preserve">действующим </w:t>
      </w:r>
      <w:r w:rsidR="00A7482A" w:rsidRPr="006460DD">
        <w:rPr>
          <w:sz w:val="28"/>
          <w:szCs w:val="28"/>
        </w:rPr>
        <w:t>федеральным законодательством:</w:t>
      </w:r>
    </w:p>
    <w:p w:rsidR="004427B4" w:rsidRPr="006460DD" w:rsidRDefault="004427B4" w:rsidP="006460DD">
      <w:pPr>
        <w:pStyle w:val="ab"/>
        <w:jc w:val="both"/>
        <w:rPr>
          <w:sz w:val="28"/>
          <w:szCs w:val="28"/>
        </w:rPr>
      </w:pPr>
    </w:p>
    <w:p w:rsidR="0094238E" w:rsidRPr="006460DD" w:rsidRDefault="006460DD" w:rsidP="006460D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67206" w:rsidRPr="006460DD">
        <w:rPr>
          <w:sz w:val="28"/>
          <w:szCs w:val="28"/>
        </w:rPr>
        <w:t xml:space="preserve">Внести </w:t>
      </w:r>
      <w:r w:rsidR="0094238E" w:rsidRPr="006460DD">
        <w:rPr>
          <w:sz w:val="28"/>
          <w:szCs w:val="28"/>
        </w:rPr>
        <w:t xml:space="preserve">в </w:t>
      </w:r>
      <w:r w:rsidR="00DA4A05" w:rsidRPr="006460DD">
        <w:rPr>
          <w:sz w:val="28"/>
          <w:szCs w:val="28"/>
        </w:rPr>
        <w:t xml:space="preserve">приложение к </w:t>
      </w:r>
      <w:r w:rsidR="0094238E" w:rsidRPr="006460DD">
        <w:rPr>
          <w:sz w:val="28"/>
          <w:szCs w:val="28"/>
        </w:rPr>
        <w:t>постановлени</w:t>
      </w:r>
      <w:r w:rsidR="00DA4A05" w:rsidRPr="006460DD">
        <w:rPr>
          <w:sz w:val="28"/>
          <w:szCs w:val="28"/>
        </w:rPr>
        <w:t>ю</w:t>
      </w:r>
      <w:r w:rsidR="00267206" w:rsidRPr="006460DD">
        <w:rPr>
          <w:sz w:val="28"/>
          <w:szCs w:val="28"/>
        </w:rPr>
        <w:t xml:space="preserve"> администрации Х</w:t>
      </w:r>
      <w:r w:rsidR="00146450" w:rsidRPr="006460DD">
        <w:rPr>
          <w:sz w:val="28"/>
          <w:szCs w:val="28"/>
        </w:rPr>
        <w:t xml:space="preserve">анты-Мансийского района </w:t>
      </w:r>
      <w:r w:rsidR="000200EF" w:rsidRPr="006460DD">
        <w:rPr>
          <w:sz w:val="28"/>
          <w:szCs w:val="28"/>
        </w:rPr>
        <w:t>от 21.02</w:t>
      </w:r>
      <w:r>
        <w:rPr>
          <w:sz w:val="28"/>
          <w:szCs w:val="28"/>
        </w:rPr>
        <w:t>.2012 №</w:t>
      </w:r>
      <w:r w:rsidR="0094238E" w:rsidRPr="006460DD">
        <w:rPr>
          <w:sz w:val="28"/>
          <w:szCs w:val="28"/>
        </w:rPr>
        <w:t xml:space="preserve"> 34 «Об утверждении перечня муниципальных услуг (работ), оказываемых (выполняемых) муниципальными учреждениями Ханты-Мансийского района, находящимися в ведении администрации Ханты-Мансийского района, по муниципальному заданию</w:t>
      </w:r>
      <w:r w:rsidR="00A7482A" w:rsidRPr="006460DD">
        <w:rPr>
          <w:rFonts w:eastAsiaTheme="minorHAnsi"/>
          <w:sz w:val="28"/>
          <w:szCs w:val="28"/>
          <w:lang w:eastAsia="en-US"/>
        </w:rPr>
        <w:t>»</w:t>
      </w:r>
      <w:r w:rsidR="00DA4A05" w:rsidRPr="006460DD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94238E" w:rsidRPr="006460DD">
        <w:rPr>
          <w:rFonts w:eastAsiaTheme="minorHAnsi"/>
          <w:sz w:val="28"/>
          <w:szCs w:val="28"/>
          <w:lang w:eastAsia="en-US"/>
        </w:rPr>
        <w:t>:</w:t>
      </w:r>
    </w:p>
    <w:p w:rsidR="0094238E" w:rsidRPr="006460DD" w:rsidRDefault="0094238E" w:rsidP="006460DD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60DD">
        <w:rPr>
          <w:rFonts w:eastAsiaTheme="minorHAnsi"/>
          <w:sz w:val="28"/>
          <w:szCs w:val="28"/>
          <w:lang w:eastAsia="en-US"/>
        </w:rPr>
        <w:t xml:space="preserve">1.1. Исключить  </w:t>
      </w:r>
      <w:r w:rsidR="00DA4A05" w:rsidRPr="006460DD">
        <w:rPr>
          <w:rFonts w:eastAsiaTheme="minorHAnsi"/>
          <w:sz w:val="28"/>
          <w:szCs w:val="28"/>
          <w:lang w:eastAsia="en-US"/>
        </w:rPr>
        <w:t xml:space="preserve">строки  </w:t>
      </w:r>
      <w:r w:rsidR="00146450" w:rsidRPr="006460DD">
        <w:rPr>
          <w:rFonts w:eastAsiaTheme="minorHAnsi"/>
          <w:sz w:val="28"/>
          <w:szCs w:val="28"/>
          <w:lang w:eastAsia="en-US"/>
        </w:rPr>
        <w:t>6.1, 6.2</w:t>
      </w:r>
      <w:r w:rsidR="00DA4A05" w:rsidRPr="006460DD">
        <w:rPr>
          <w:rFonts w:eastAsiaTheme="minorHAnsi"/>
          <w:sz w:val="28"/>
          <w:szCs w:val="28"/>
          <w:lang w:eastAsia="en-US"/>
        </w:rPr>
        <w:t xml:space="preserve">  таблицы</w:t>
      </w:r>
      <w:r w:rsidR="006460DD">
        <w:rPr>
          <w:rFonts w:eastAsiaTheme="minorHAnsi"/>
          <w:sz w:val="28"/>
          <w:szCs w:val="28"/>
          <w:lang w:eastAsia="en-US"/>
        </w:rPr>
        <w:t>.</w:t>
      </w:r>
    </w:p>
    <w:p w:rsidR="0094238E" w:rsidRPr="006460DD" w:rsidRDefault="0094238E" w:rsidP="006460DD">
      <w:pPr>
        <w:pStyle w:val="ab"/>
        <w:ind w:firstLine="708"/>
        <w:jc w:val="both"/>
        <w:rPr>
          <w:sz w:val="28"/>
          <w:szCs w:val="28"/>
        </w:rPr>
      </w:pPr>
      <w:r w:rsidRPr="006460DD">
        <w:rPr>
          <w:sz w:val="28"/>
          <w:szCs w:val="28"/>
        </w:rPr>
        <w:t xml:space="preserve">1.2. </w:t>
      </w:r>
      <w:r w:rsidR="006460DD">
        <w:rPr>
          <w:sz w:val="28"/>
          <w:szCs w:val="28"/>
        </w:rPr>
        <w:t>Строку 6.3</w:t>
      </w:r>
      <w:r w:rsidR="00976CC7">
        <w:rPr>
          <w:sz w:val="28"/>
          <w:szCs w:val="28"/>
        </w:rPr>
        <w:t xml:space="preserve"> таблицы</w:t>
      </w:r>
      <w:r w:rsidR="006460DD">
        <w:rPr>
          <w:sz w:val="28"/>
          <w:szCs w:val="28"/>
        </w:rPr>
        <w:t xml:space="preserve"> считать соответственно строкой 6.1</w:t>
      </w:r>
      <w:r w:rsidR="00146450" w:rsidRPr="006460DD">
        <w:rPr>
          <w:sz w:val="28"/>
          <w:szCs w:val="28"/>
        </w:rPr>
        <w:t>.</w:t>
      </w:r>
    </w:p>
    <w:p w:rsidR="006460DD" w:rsidRDefault="006460DD" w:rsidP="006460DD">
      <w:pPr>
        <w:pStyle w:val="ab"/>
        <w:jc w:val="both"/>
        <w:rPr>
          <w:rFonts w:eastAsiaTheme="minorHAnsi"/>
          <w:sz w:val="28"/>
          <w:szCs w:val="28"/>
          <w:lang w:eastAsia="en-US"/>
        </w:rPr>
      </w:pPr>
    </w:p>
    <w:p w:rsidR="00A33E39" w:rsidRPr="006460DD" w:rsidRDefault="00A33E39" w:rsidP="006460DD">
      <w:pPr>
        <w:pStyle w:val="ab"/>
        <w:ind w:firstLine="708"/>
        <w:jc w:val="both"/>
        <w:rPr>
          <w:sz w:val="28"/>
          <w:szCs w:val="28"/>
        </w:rPr>
      </w:pPr>
      <w:r w:rsidRPr="006460DD"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6460DD" w:rsidRDefault="006460DD" w:rsidP="006460DD">
      <w:pPr>
        <w:pStyle w:val="ab"/>
        <w:jc w:val="both"/>
        <w:rPr>
          <w:sz w:val="28"/>
          <w:szCs w:val="28"/>
        </w:rPr>
      </w:pPr>
    </w:p>
    <w:p w:rsidR="0013147E" w:rsidRPr="006460DD" w:rsidRDefault="003D1288" w:rsidP="006460DD">
      <w:pPr>
        <w:pStyle w:val="ab"/>
        <w:ind w:firstLine="708"/>
        <w:jc w:val="both"/>
        <w:rPr>
          <w:sz w:val="28"/>
          <w:szCs w:val="28"/>
        </w:rPr>
      </w:pPr>
      <w:r w:rsidRPr="006460DD">
        <w:rPr>
          <w:sz w:val="28"/>
          <w:szCs w:val="28"/>
        </w:rPr>
        <w:t>3</w:t>
      </w:r>
      <w:r w:rsidR="00E00036" w:rsidRPr="006460DD">
        <w:rPr>
          <w:sz w:val="28"/>
          <w:szCs w:val="28"/>
        </w:rPr>
        <w:t xml:space="preserve">. </w:t>
      </w:r>
      <w:r w:rsidR="00AE32F8" w:rsidRPr="006460DD">
        <w:rPr>
          <w:sz w:val="28"/>
          <w:szCs w:val="28"/>
        </w:rPr>
        <w:t xml:space="preserve">Контроль за выполнением постановления возложить на заместителя  главы </w:t>
      </w:r>
      <w:r w:rsidR="00A33E39" w:rsidRPr="006460DD">
        <w:rPr>
          <w:sz w:val="28"/>
          <w:szCs w:val="28"/>
        </w:rPr>
        <w:t xml:space="preserve">администрации </w:t>
      </w:r>
      <w:r w:rsidR="00AE32F8" w:rsidRPr="006460DD">
        <w:rPr>
          <w:sz w:val="28"/>
          <w:szCs w:val="28"/>
        </w:rPr>
        <w:t>района</w:t>
      </w:r>
      <w:r w:rsidR="00146450" w:rsidRPr="006460DD">
        <w:rPr>
          <w:sz w:val="28"/>
          <w:szCs w:val="28"/>
        </w:rPr>
        <w:t>по финансам, председателя комитета по финансам Т.Ю.Горелик</w:t>
      </w:r>
      <w:r w:rsidR="00A33E39" w:rsidRPr="006460DD">
        <w:rPr>
          <w:sz w:val="28"/>
          <w:szCs w:val="28"/>
        </w:rPr>
        <w:t xml:space="preserve">. </w:t>
      </w:r>
    </w:p>
    <w:p w:rsidR="0013147E" w:rsidRPr="006460DD" w:rsidRDefault="0013147E" w:rsidP="006460DD">
      <w:pPr>
        <w:pStyle w:val="ab"/>
        <w:jc w:val="both"/>
        <w:rPr>
          <w:sz w:val="28"/>
          <w:szCs w:val="28"/>
        </w:rPr>
      </w:pPr>
    </w:p>
    <w:p w:rsidR="00073AF5" w:rsidRPr="006460DD" w:rsidRDefault="00073AF5" w:rsidP="006460DD">
      <w:pPr>
        <w:pStyle w:val="ab"/>
        <w:jc w:val="both"/>
        <w:rPr>
          <w:sz w:val="28"/>
          <w:szCs w:val="28"/>
        </w:rPr>
      </w:pPr>
    </w:p>
    <w:p w:rsidR="00073AF5" w:rsidRPr="006460DD" w:rsidRDefault="00073AF5" w:rsidP="006460DD">
      <w:pPr>
        <w:pStyle w:val="ab"/>
        <w:jc w:val="both"/>
        <w:rPr>
          <w:sz w:val="28"/>
          <w:szCs w:val="28"/>
        </w:rPr>
      </w:pPr>
    </w:p>
    <w:p w:rsidR="00073AF5" w:rsidRPr="006460DD" w:rsidRDefault="006460DD" w:rsidP="006460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3147E" w:rsidRPr="006460DD">
        <w:rPr>
          <w:sz w:val="28"/>
          <w:szCs w:val="28"/>
        </w:rPr>
        <w:t>администрации</w:t>
      </w:r>
    </w:p>
    <w:p w:rsidR="00827BE9" w:rsidRPr="006460DD" w:rsidRDefault="00073AF5" w:rsidP="006460DD">
      <w:pPr>
        <w:pStyle w:val="ab"/>
        <w:rPr>
          <w:sz w:val="28"/>
          <w:szCs w:val="28"/>
        </w:rPr>
      </w:pPr>
      <w:r w:rsidRPr="006460DD">
        <w:rPr>
          <w:sz w:val="28"/>
          <w:szCs w:val="28"/>
        </w:rPr>
        <w:t xml:space="preserve">Ханты-Мансийского района    </w:t>
      </w:r>
      <w:r w:rsidR="006460DD">
        <w:rPr>
          <w:sz w:val="28"/>
          <w:szCs w:val="28"/>
        </w:rPr>
        <w:t>В.С.Седунов</w:t>
      </w:r>
    </w:p>
    <w:sectPr w:rsidR="00827BE9" w:rsidRPr="006460DD" w:rsidSect="006460DD">
      <w:headerReference w:type="default" r:id="rId8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E7" w:rsidRDefault="00985BE7" w:rsidP="00C36D23">
      <w:r>
        <w:separator/>
      </w:r>
    </w:p>
  </w:endnote>
  <w:endnote w:type="continuationSeparator" w:id="1">
    <w:p w:rsidR="00985BE7" w:rsidRDefault="00985BE7" w:rsidP="00C3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E7" w:rsidRDefault="00985BE7" w:rsidP="00C36D23">
      <w:r>
        <w:separator/>
      </w:r>
    </w:p>
  </w:footnote>
  <w:footnote w:type="continuationSeparator" w:id="1">
    <w:p w:rsidR="00985BE7" w:rsidRDefault="00985BE7" w:rsidP="00C3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E7" w:rsidRDefault="003E0FE7">
    <w:pPr>
      <w:pStyle w:val="a7"/>
      <w:jc w:val="right"/>
    </w:pPr>
  </w:p>
  <w:p w:rsidR="003E0FE7" w:rsidRDefault="003E0F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4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036"/>
    <w:rsid w:val="0000268A"/>
    <w:rsid w:val="00012533"/>
    <w:rsid w:val="000129E5"/>
    <w:rsid w:val="000200EF"/>
    <w:rsid w:val="00041D6F"/>
    <w:rsid w:val="00057251"/>
    <w:rsid w:val="000608FF"/>
    <w:rsid w:val="00063A35"/>
    <w:rsid w:val="00073AF5"/>
    <w:rsid w:val="000747E5"/>
    <w:rsid w:val="0007795C"/>
    <w:rsid w:val="00084751"/>
    <w:rsid w:val="000E5D22"/>
    <w:rsid w:val="00113FB5"/>
    <w:rsid w:val="001219ED"/>
    <w:rsid w:val="0013147E"/>
    <w:rsid w:val="0014603C"/>
    <w:rsid w:val="00146450"/>
    <w:rsid w:val="00161721"/>
    <w:rsid w:val="00163108"/>
    <w:rsid w:val="001B2AB0"/>
    <w:rsid w:val="001D3F16"/>
    <w:rsid w:val="001D7AA9"/>
    <w:rsid w:val="001F1D7B"/>
    <w:rsid w:val="00201330"/>
    <w:rsid w:val="00202F64"/>
    <w:rsid w:val="00217D5F"/>
    <w:rsid w:val="00234272"/>
    <w:rsid w:val="00234C7E"/>
    <w:rsid w:val="002415DA"/>
    <w:rsid w:val="002608B7"/>
    <w:rsid w:val="002662DE"/>
    <w:rsid w:val="00267206"/>
    <w:rsid w:val="0028278C"/>
    <w:rsid w:val="0029160A"/>
    <w:rsid w:val="002A2F0D"/>
    <w:rsid w:val="002B321A"/>
    <w:rsid w:val="002C429C"/>
    <w:rsid w:val="002E518E"/>
    <w:rsid w:val="003070BD"/>
    <w:rsid w:val="00311A05"/>
    <w:rsid w:val="0031372D"/>
    <w:rsid w:val="00314195"/>
    <w:rsid w:val="00316393"/>
    <w:rsid w:val="00376147"/>
    <w:rsid w:val="00396A9C"/>
    <w:rsid w:val="003A04A2"/>
    <w:rsid w:val="003A276C"/>
    <w:rsid w:val="003A3B57"/>
    <w:rsid w:val="003A5BBB"/>
    <w:rsid w:val="003B023F"/>
    <w:rsid w:val="003D1288"/>
    <w:rsid w:val="003D660F"/>
    <w:rsid w:val="003D6A4F"/>
    <w:rsid w:val="003E0FE7"/>
    <w:rsid w:val="003F4D4C"/>
    <w:rsid w:val="003F77A8"/>
    <w:rsid w:val="00406B5E"/>
    <w:rsid w:val="0041635A"/>
    <w:rsid w:val="00422C5A"/>
    <w:rsid w:val="00441047"/>
    <w:rsid w:val="004427B4"/>
    <w:rsid w:val="00446A3E"/>
    <w:rsid w:val="0046242D"/>
    <w:rsid w:val="00464A0D"/>
    <w:rsid w:val="0049040F"/>
    <w:rsid w:val="004C6B20"/>
    <w:rsid w:val="004E0F32"/>
    <w:rsid w:val="004E3AD6"/>
    <w:rsid w:val="005038AE"/>
    <w:rsid w:val="00513999"/>
    <w:rsid w:val="00525C99"/>
    <w:rsid w:val="00526014"/>
    <w:rsid w:val="00540EC6"/>
    <w:rsid w:val="00541CF3"/>
    <w:rsid w:val="0054674C"/>
    <w:rsid w:val="005572F2"/>
    <w:rsid w:val="00571569"/>
    <w:rsid w:val="00575B24"/>
    <w:rsid w:val="005804DE"/>
    <w:rsid w:val="005923D7"/>
    <w:rsid w:val="005A5A32"/>
    <w:rsid w:val="005C6730"/>
    <w:rsid w:val="005D3A96"/>
    <w:rsid w:val="005D58CB"/>
    <w:rsid w:val="005E135A"/>
    <w:rsid w:val="005F544C"/>
    <w:rsid w:val="00612C06"/>
    <w:rsid w:val="00617FAD"/>
    <w:rsid w:val="00632146"/>
    <w:rsid w:val="00632FD6"/>
    <w:rsid w:val="0064048B"/>
    <w:rsid w:val="006432F9"/>
    <w:rsid w:val="006434AA"/>
    <w:rsid w:val="006460DD"/>
    <w:rsid w:val="006821C6"/>
    <w:rsid w:val="00696F50"/>
    <w:rsid w:val="006B1750"/>
    <w:rsid w:val="006E19C0"/>
    <w:rsid w:val="006F3877"/>
    <w:rsid w:val="00707BD0"/>
    <w:rsid w:val="00711E7F"/>
    <w:rsid w:val="0073050A"/>
    <w:rsid w:val="00755376"/>
    <w:rsid w:val="00755DE5"/>
    <w:rsid w:val="0076758A"/>
    <w:rsid w:val="00786E01"/>
    <w:rsid w:val="00791C4A"/>
    <w:rsid w:val="0079323F"/>
    <w:rsid w:val="00793E7A"/>
    <w:rsid w:val="0079576B"/>
    <w:rsid w:val="007A33BB"/>
    <w:rsid w:val="00810EE7"/>
    <w:rsid w:val="00827BE9"/>
    <w:rsid w:val="00842067"/>
    <w:rsid w:val="00854B7B"/>
    <w:rsid w:val="008815F9"/>
    <w:rsid w:val="008A6A51"/>
    <w:rsid w:val="008B2041"/>
    <w:rsid w:val="008B2AD1"/>
    <w:rsid w:val="008B3B46"/>
    <w:rsid w:val="008B691E"/>
    <w:rsid w:val="008D682A"/>
    <w:rsid w:val="008E3BC7"/>
    <w:rsid w:val="009134DF"/>
    <w:rsid w:val="00926BDB"/>
    <w:rsid w:val="00934FED"/>
    <w:rsid w:val="0094238E"/>
    <w:rsid w:val="00944431"/>
    <w:rsid w:val="0096294F"/>
    <w:rsid w:val="00962D64"/>
    <w:rsid w:val="00973E6B"/>
    <w:rsid w:val="00976CC7"/>
    <w:rsid w:val="00985958"/>
    <w:rsid w:val="00985BE7"/>
    <w:rsid w:val="00991069"/>
    <w:rsid w:val="009B3EAE"/>
    <w:rsid w:val="009C6B81"/>
    <w:rsid w:val="009D0A8D"/>
    <w:rsid w:val="009D0F85"/>
    <w:rsid w:val="009E7B59"/>
    <w:rsid w:val="009F7FEA"/>
    <w:rsid w:val="00A33E39"/>
    <w:rsid w:val="00A42973"/>
    <w:rsid w:val="00A46145"/>
    <w:rsid w:val="00A7482A"/>
    <w:rsid w:val="00A8102D"/>
    <w:rsid w:val="00A85AEC"/>
    <w:rsid w:val="00AC43C3"/>
    <w:rsid w:val="00AC6726"/>
    <w:rsid w:val="00AE32F8"/>
    <w:rsid w:val="00AF24D4"/>
    <w:rsid w:val="00B50A41"/>
    <w:rsid w:val="00B64C49"/>
    <w:rsid w:val="00B6757D"/>
    <w:rsid w:val="00B67895"/>
    <w:rsid w:val="00B7384E"/>
    <w:rsid w:val="00B76F72"/>
    <w:rsid w:val="00B84B58"/>
    <w:rsid w:val="00B94B12"/>
    <w:rsid w:val="00B94C99"/>
    <w:rsid w:val="00B9523D"/>
    <w:rsid w:val="00BF29E6"/>
    <w:rsid w:val="00C007D1"/>
    <w:rsid w:val="00C119D0"/>
    <w:rsid w:val="00C36D23"/>
    <w:rsid w:val="00C52BC7"/>
    <w:rsid w:val="00C867EC"/>
    <w:rsid w:val="00C9303D"/>
    <w:rsid w:val="00CD4EAF"/>
    <w:rsid w:val="00CE2147"/>
    <w:rsid w:val="00CE2E9B"/>
    <w:rsid w:val="00CE76C7"/>
    <w:rsid w:val="00D3132E"/>
    <w:rsid w:val="00D34C88"/>
    <w:rsid w:val="00D46117"/>
    <w:rsid w:val="00D50556"/>
    <w:rsid w:val="00D71BAF"/>
    <w:rsid w:val="00DA4A05"/>
    <w:rsid w:val="00DD0C04"/>
    <w:rsid w:val="00DF23FD"/>
    <w:rsid w:val="00E00036"/>
    <w:rsid w:val="00E12F86"/>
    <w:rsid w:val="00E166B3"/>
    <w:rsid w:val="00E22014"/>
    <w:rsid w:val="00EA3920"/>
    <w:rsid w:val="00EE7002"/>
    <w:rsid w:val="00EF2F48"/>
    <w:rsid w:val="00F506A3"/>
    <w:rsid w:val="00F56F45"/>
    <w:rsid w:val="00F657BB"/>
    <w:rsid w:val="00F96CB5"/>
    <w:rsid w:val="00FA2F10"/>
    <w:rsid w:val="00FA53DC"/>
    <w:rsid w:val="00FB0BB9"/>
    <w:rsid w:val="00FB1813"/>
    <w:rsid w:val="00FC1157"/>
    <w:rsid w:val="00FC587E"/>
    <w:rsid w:val="00FC6DC5"/>
    <w:rsid w:val="00FE2D8B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6460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41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Book</cp:lastModifiedBy>
  <cp:revision>4</cp:revision>
  <cp:lastPrinted>2012-04-19T04:53:00Z</cp:lastPrinted>
  <dcterms:created xsi:type="dcterms:W3CDTF">2012-04-20T04:25:00Z</dcterms:created>
  <dcterms:modified xsi:type="dcterms:W3CDTF">2012-04-20T04:26:00Z</dcterms:modified>
</cp:coreProperties>
</file>