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DD" w:rsidRPr="004507CE" w:rsidRDefault="00D0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07CE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– ЮГРА</w:t>
      </w:r>
    </w:p>
    <w:p w:rsidR="00D028DD" w:rsidRPr="004507CE" w:rsidRDefault="00D0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07C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D028DD" w:rsidRPr="004507CE" w:rsidRDefault="00E844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07CE">
        <w:rPr>
          <w:rFonts w:ascii="Times New Roman" w:hAnsi="Times New Roman" w:cs="Times New Roman"/>
          <w:b/>
          <w:bCs/>
          <w:sz w:val="28"/>
          <w:szCs w:val="28"/>
        </w:rPr>
        <w:t>ХАНТЫ-МАНСИЙСК</w:t>
      </w:r>
      <w:r w:rsidR="00D028DD" w:rsidRPr="004507CE">
        <w:rPr>
          <w:rFonts w:ascii="Times New Roman" w:hAnsi="Times New Roman" w:cs="Times New Roman"/>
          <w:b/>
          <w:bCs/>
          <w:sz w:val="28"/>
          <w:szCs w:val="28"/>
        </w:rPr>
        <w:t>ИЙ РАЙОН</w:t>
      </w:r>
    </w:p>
    <w:p w:rsidR="00D028DD" w:rsidRPr="004507CE" w:rsidRDefault="00D0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538C3" w:rsidRPr="00575694" w:rsidRDefault="00D028DD" w:rsidP="00AC49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7569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A878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5694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A878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569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878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569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9538C3" w:rsidRPr="00575694" w:rsidRDefault="009538C3" w:rsidP="00AC4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8C3" w:rsidRPr="00575694" w:rsidRDefault="009538C3" w:rsidP="00AC4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7569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A878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569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878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5694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A878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569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878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5694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A878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569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878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5694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9743F4" w:rsidRPr="00575694" w:rsidRDefault="00974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8C3" w:rsidRPr="00575694" w:rsidRDefault="00A87811" w:rsidP="00D028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25.09</w:t>
      </w:r>
      <w:r w:rsidR="00494226" w:rsidRPr="00575694">
        <w:rPr>
          <w:rFonts w:ascii="Times New Roman" w:hAnsi="Times New Roman" w:cs="Times New Roman"/>
          <w:bCs/>
          <w:sz w:val="28"/>
          <w:szCs w:val="28"/>
        </w:rPr>
        <w:t>.</w:t>
      </w:r>
      <w:r w:rsidR="009538C3" w:rsidRPr="00575694">
        <w:rPr>
          <w:rFonts w:ascii="Times New Roman" w:hAnsi="Times New Roman" w:cs="Times New Roman"/>
          <w:bCs/>
          <w:sz w:val="28"/>
          <w:szCs w:val="28"/>
        </w:rPr>
        <w:t>20</w:t>
      </w:r>
      <w:r w:rsidR="00E844F5" w:rsidRPr="00575694">
        <w:rPr>
          <w:rFonts w:ascii="Times New Roman" w:hAnsi="Times New Roman" w:cs="Times New Roman"/>
          <w:bCs/>
          <w:sz w:val="28"/>
          <w:szCs w:val="28"/>
        </w:rPr>
        <w:t>1</w:t>
      </w:r>
      <w:r w:rsidR="00D028DD" w:rsidRPr="00575694">
        <w:rPr>
          <w:rFonts w:ascii="Times New Roman" w:hAnsi="Times New Roman" w:cs="Times New Roman"/>
          <w:bCs/>
          <w:sz w:val="28"/>
          <w:szCs w:val="28"/>
        </w:rPr>
        <w:t xml:space="preserve">4                                                                             </w:t>
      </w:r>
      <w:r w:rsidR="00494226" w:rsidRPr="00575694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9538C3" w:rsidRPr="005756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28DD" w:rsidRPr="0057569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E341C">
        <w:rPr>
          <w:rFonts w:ascii="Times New Roman" w:hAnsi="Times New Roman" w:cs="Times New Roman"/>
          <w:bCs/>
          <w:sz w:val="28"/>
          <w:szCs w:val="28"/>
        </w:rPr>
        <w:t>395</w:t>
      </w:r>
    </w:p>
    <w:p w:rsidR="009538C3" w:rsidRPr="00575694" w:rsidRDefault="00953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4226" w:rsidRPr="00575694" w:rsidRDefault="00494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7811" w:rsidRDefault="00DC102E" w:rsidP="00A87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811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56263F" w:rsidRPr="00A87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811" w:rsidRDefault="00DC102E" w:rsidP="00A87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811"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</w:p>
    <w:p w:rsidR="00A87811" w:rsidRDefault="00DC102E" w:rsidP="00A87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811">
        <w:rPr>
          <w:rFonts w:ascii="Times New Roman" w:hAnsi="Times New Roman" w:cs="Times New Roman"/>
          <w:sz w:val="28"/>
          <w:szCs w:val="28"/>
        </w:rPr>
        <w:t>от 20.03.2014 № 338 «</w:t>
      </w:r>
      <w:r w:rsidR="00AC499E" w:rsidRPr="00A87811">
        <w:rPr>
          <w:rFonts w:ascii="Times New Roman" w:hAnsi="Times New Roman" w:cs="Times New Roman"/>
          <w:sz w:val="28"/>
          <w:szCs w:val="28"/>
        </w:rPr>
        <w:t>О</w:t>
      </w:r>
      <w:r w:rsidR="00D20EF1" w:rsidRPr="00A87811">
        <w:rPr>
          <w:rFonts w:ascii="Times New Roman" w:hAnsi="Times New Roman" w:cs="Times New Roman"/>
          <w:sz w:val="28"/>
          <w:szCs w:val="28"/>
        </w:rPr>
        <w:t>б утверждении</w:t>
      </w:r>
      <w:r w:rsidR="00AC499E" w:rsidRPr="00A87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811" w:rsidRDefault="00AC499E" w:rsidP="00A87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811">
        <w:rPr>
          <w:rFonts w:ascii="Times New Roman" w:hAnsi="Times New Roman" w:cs="Times New Roman"/>
          <w:sz w:val="28"/>
          <w:szCs w:val="28"/>
        </w:rPr>
        <w:t>Порядк</w:t>
      </w:r>
      <w:r w:rsidR="00D20EF1" w:rsidRPr="00A87811">
        <w:rPr>
          <w:rFonts w:ascii="Times New Roman" w:hAnsi="Times New Roman" w:cs="Times New Roman"/>
          <w:sz w:val="28"/>
          <w:szCs w:val="28"/>
        </w:rPr>
        <w:t>а</w:t>
      </w:r>
      <w:r w:rsidRPr="00A87811">
        <w:rPr>
          <w:rFonts w:ascii="Times New Roman" w:hAnsi="Times New Roman" w:cs="Times New Roman"/>
          <w:sz w:val="28"/>
          <w:szCs w:val="28"/>
        </w:rPr>
        <w:t xml:space="preserve"> </w:t>
      </w:r>
      <w:r w:rsidR="006155E7" w:rsidRPr="00A87811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="005875DE" w:rsidRPr="00A87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811" w:rsidRDefault="006155E7" w:rsidP="00A87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811">
        <w:rPr>
          <w:rFonts w:ascii="Times New Roman" w:hAnsi="Times New Roman" w:cs="Times New Roman"/>
          <w:sz w:val="28"/>
          <w:szCs w:val="28"/>
        </w:rPr>
        <w:t xml:space="preserve">для реализации мероприятий </w:t>
      </w:r>
      <w:proofErr w:type="gramStart"/>
      <w:r w:rsidRPr="00A8781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87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811" w:rsidRDefault="006155E7" w:rsidP="00A87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811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5875DE" w:rsidRPr="00A87811">
        <w:rPr>
          <w:rFonts w:ascii="Times New Roman" w:hAnsi="Times New Roman" w:cs="Times New Roman"/>
          <w:sz w:val="28"/>
          <w:szCs w:val="28"/>
        </w:rPr>
        <w:t>м</w:t>
      </w:r>
      <w:r w:rsidRPr="00A87811">
        <w:rPr>
          <w:rFonts w:ascii="Times New Roman" w:hAnsi="Times New Roman" w:cs="Times New Roman"/>
          <w:sz w:val="28"/>
          <w:szCs w:val="28"/>
        </w:rPr>
        <w:t xml:space="preserve">алого и среднего </w:t>
      </w:r>
    </w:p>
    <w:p w:rsidR="00A87811" w:rsidRDefault="00A87811" w:rsidP="00A87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811">
        <w:rPr>
          <w:rFonts w:ascii="Times New Roman" w:hAnsi="Times New Roman" w:cs="Times New Roman"/>
          <w:sz w:val="28"/>
          <w:szCs w:val="28"/>
        </w:rPr>
        <w:t>п</w:t>
      </w:r>
      <w:r w:rsidR="006155E7" w:rsidRPr="00A87811">
        <w:rPr>
          <w:rFonts w:ascii="Times New Roman" w:hAnsi="Times New Roman" w:cs="Times New Roman"/>
          <w:sz w:val="28"/>
          <w:szCs w:val="28"/>
        </w:rPr>
        <w:t xml:space="preserve">редпринимательства на территории </w:t>
      </w:r>
    </w:p>
    <w:p w:rsidR="009538C3" w:rsidRPr="00A87811" w:rsidRDefault="006155E7" w:rsidP="00A87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811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597F71" w:rsidRPr="00A87811">
        <w:rPr>
          <w:rFonts w:ascii="Times New Roman" w:hAnsi="Times New Roman" w:cs="Times New Roman"/>
          <w:sz w:val="28"/>
          <w:szCs w:val="28"/>
        </w:rPr>
        <w:t>р</w:t>
      </w:r>
      <w:r w:rsidRPr="00A87811">
        <w:rPr>
          <w:rFonts w:ascii="Times New Roman" w:hAnsi="Times New Roman" w:cs="Times New Roman"/>
          <w:sz w:val="28"/>
          <w:szCs w:val="28"/>
        </w:rPr>
        <w:t>айона</w:t>
      </w:r>
      <w:r w:rsidR="00DC102E" w:rsidRPr="00A87811">
        <w:rPr>
          <w:rFonts w:ascii="Times New Roman" w:hAnsi="Times New Roman" w:cs="Times New Roman"/>
          <w:sz w:val="28"/>
          <w:szCs w:val="28"/>
        </w:rPr>
        <w:t>»</w:t>
      </w:r>
      <w:r w:rsidR="009538C3" w:rsidRPr="00A87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5E7" w:rsidRPr="00575694" w:rsidRDefault="006155E7" w:rsidP="006155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4C5" w:rsidRPr="00575694" w:rsidRDefault="007954C5" w:rsidP="006155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99E" w:rsidRDefault="007954C5" w:rsidP="00AC49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694">
        <w:rPr>
          <w:rFonts w:ascii="Times New Roman" w:hAnsi="Times New Roman" w:cs="Times New Roman"/>
          <w:sz w:val="28"/>
          <w:szCs w:val="28"/>
        </w:rPr>
        <w:t xml:space="preserve">В целях содействия развитию предпринимательства </w:t>
      </w:r>
      <w:proofErr w:type="gramStart"/>
      <w:r w:rsidRPr="005756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56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694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575694">
        <w:rPr>
          <w:rFonts w:ascii="Times New Roman" w:hAnsi="Times New Roman" w:cs="Times New Roman"/>
          <w:sz w:val="28"/>
          <w:szCs w:val="28"/>
        </w:rPr>
        <w:t xml:space="preserve"> районе, в</w:t>
      </w:r>
      <w:r w:rsidR="00393416" w:rsidRPr="00575694">
        <w:rPr>
          <w:rFonts w:ascii="Times New Roman" w:hAnsi="Times New Roman" w:cs="Times New Roman"/>
          <w:sz w:val="28"/>
          <w:szCs w:val="28"/>
        </w:rPr>
        <w:t xml:space="preserve"> </w:t>
      </w:r>
      <w:r w:rsidR="00AC499E" w:rsidRPr="00575694">
        <w:rPr>
          <w:rFonts w:ascii="Times New Roman" w:hAnsi="Times New Roman" w:cs="Times New Roman"/>
          <w:sz w:val="28"/>
          <w:szCs w:val="28"/>
        </w:rPr>
        <w:t>соответствии с</w:t>
      </w:r>
      <w:r w:rsidR="00672E28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</w:t>
      </w:r>
      <w:r w:rsidR="00A87811">
        <w:rPr>
          <w:rFonts w:ascii="Times New Roman" w:hAnsi="Times New Roman" w:cs="Times New Roman"/>
          <w:sz w:val="28"/>
          <w:szCs w:val="28"/>
        </w:rPr>
        <w:t xml:space="preserve">  </w:t>
      </w:r>
      <w:r w:rsidR="00672E28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AC499E" w:rsidRPr="00575694">
        <w:rPr>
          <w:rFonts w:ascii="Times New Roman" w:hAnsi="Times New Roman" w:cs="Times New Roman"/>
          <w:sz w:val="28"/>
          <w:szCs w:val="28"/>
        </w:rPr>
        <w:t>,</w:t>
      </w:r>
      <w:r w:rsidR="008A4C7A" w:rsidRPr="00575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811" w:rsidRPr="00575694" w:rsidRDefault="00A87811" w:rsidP="00AC49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2FD" w:rsidRPr="00575694" w:rsidRDefault="00BA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694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BA52FD" w:rsidRPr="00575694" w:rsidRDefault="00BA52FD" w:rsidP="00BA5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52FD" w:rsidRPr="00575694" w:rsidRDefault="00BA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69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00D5B" w:rsidRPr="00575694" w:rsidRDefault="00000D5B" w:rsidP="00BA5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C24" w:rsidRPr="000F7B2C" w:rsidRDefault="00597F71" w:rsidP="000F7B2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575694">
        <w:rPr>
          <w:rFonts w:ascii="Times New Roman" w:hAnsi="Times New Roman" w:cs="Times New Roman"/>
          <w:sz w:val="28"/>
          <w:szCs w:val="28"/>
        </w:rPr>
        <w:t>Внести в приложение к решению Думы Ханты-Мансийского района от 20.03.2014 № 338 «Об утверждении Порядка предоставления субсидий для реализации мероприятий по развитию малого и среднего предпринимательства на территории Ханты-Мансийского района</w:t>
      </w:r>
      <w:r w:rsidRPr="000F7B2C">
        <w:rPr>
          <w:rFonts w:ascii="Times New Roman" w:hAnsi="Times New Roman" w:cs="Times New Roman"/>
          <w:sz w:val="28"/>
          <w:szCs w:val="28"/>
        </w:rPr>
        <w:t xml:space="preserve">» </w:t>
      </w:r>
      <w:r w:rsidRPr="00575694">
        <w:rPr>
          <w:rFonts w:ascii="Times New Roman" w:hAnsi="Times New Roman" w:cs="Times New Roman"/>
          <w:sz w:val="28"/>
          <w:szCs w:val="28"/>
        </w:rPr>
        <w:t>следующие изменени</w:t>
      </w:r>
      <w:r w:rsidR="00510C24" w:rsidRPr="000F7B2C">
        <w:rPr>
          <w:rFonts w:ascii="Times New Roman" w:hAnsi="Times New Roman" w:cs="Times New Roman"/>
          <w:sz w:val="28"/>
          <w:szCs w:val="28"/>
        </w:rPr>
        <w:t>я</w:t>
      </w:r>
      <w:r w:rsidRPr="00575694">
        <w:rPr>
          <w:rFonts w:ascii="Times New Roman" w:hAnsi="Times New Roman" w:cs="Times New Roman"/>
          <w:bCs/>
          <w:sz w:val="28"/>
          <w:szCs w:val="28"/>
        </w:rPr>
        <w:t>:</w:t>
      </w:r>
    </w:p>
    <w:p w:rsidR="00C82E92" w:rsidRPr="000F7B2C" w:rsidRDefault="00C82E92" w:rsidP="000F7B2C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B2C">
        <w:rPr>
          <w:rFonts w:ascii="Times New Roman" w:hAnsi="Times New Roman" w:cs="Times New Roman"/>
          <w:bCs/>
          <w:sz w:val="28"/>
          <w:szCs w:val="28"/>
        </w:rPr>
        <w:t xml:space="preserve">Абзац 4 </w:t>
      </w:r>
      <w:r w:rsidR="00993C8D" w:rsidRPr="000F7B2C">
        <w:rPr>
          <w:rFonts w:ascii="Times New Roman" w:hAnsi="Times New Roman" w:cs="Times New Roman"/>
          <w:bCs/>
          <w:sz w:val="28"/>
          <w:szCs w:val="28"/>
        </w:rPr>
        <w:t>части</w:t>
      </w:r>
      <w:r w:rsidRPr="000F7B2C">
        <w:rPr>
          <w:rFonts w:ascii="Times New Roman" w:hAnsi="Times New Roman" w:cs="Times New Roman"/>
          <w:bCs/>
          <w:sz w:val="28"/>
          <w:szCs w:val="28"/>
        </w:rPr>
        <w:t xml:space="preserve"> 2 статьи 1 изложить в следующей редакции:</w:t>
      </w:r>
    </w:p>
    <w:p w:rsidR="00993C8D" w:rsidRPr="000F7B2C" w:rsidRDefault="00C82E92" w:rsidP="000F7B2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F7B2C">
        <w:rPr>
          <w:rFonts w:ascii="Times New Roman" w:hAnsi="Times New Roman" w:cs="Times New Roman"/>
          <w:bCs/>
          <w:sz w:val="28"/>
          <w:szCs w:val="28"/>
        </w:rPr>
        <w:t>«</w:t>
      </w:r>
      <w:r w:rsidRPr="00575694">
        <w:rPr>
          <w:rFonts w:ascii="Times New Roman" w:hAnsi="Times New Roman"/>
          <w:sz w:val="28"/>
          <w:szCs w:val="28"/>
        </w:rPr>
        <w:t>объекты недвижимого имущества – здания, сооружения, предназначенные для: приема, хранения, переработки рыбы, дикоросов, мяса, молока; хлебопечения; растениеводства; предоставления бытовых услуг (далее – Объекты);</w:t>
      </w:r>
      <w:r w:rsidRPr="000F7B2C">
        <w:rPr>
          <w:rFonts w:ascii="Times New Roman" w:hAnsi="Times New Roman" w:cs="Times New Roman"/>
          <w:bCs/>
          <w:sz w:val="28"/>
          <w:szCs w:val="28"/>
        </w:rPr>
        <w:t>»</w:t>
      </w:r>
      <w:r w:rsidR="00993C8D" w:rsidRPr="000F7B2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20D0A" w:rsidRPr="000F7B2C" w:rsidRDefault="00220D0A" w:rsidP="000F7B2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3:</w:t>
      </w:r>
    </w:p>
    <w:p w:rsidR="00993C8D" w:rsidRPr="000F7B2C" w:rsidRDefault="00653BA0" w:rsidP="000F7B2C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B2C">
        <w:rPr>
          <w:rFonts w:ascii="Times New Roman" w:hAnsi="Times New Roman" w:cs="Times New Roman"/>
          <w:bCs/>
          <w:sz w:val="28"/>
          <w:szCs w:val="28"/>
        </w:rPr>
        <w:t>Ч</w:t>
      </w:r>
      <w:r w:rsidR="00993C8D" w:rsidRPr="000F7B2C">
        <w:rPr>
          <w:rFonts w:ascii="Times New Roman" w:hAnsi="Times New Roman" w:cs="Times New Roman"/>
          <w:bCs/>
          <w:sz w:val="28"/>
          <w:szCs w:val="28"/>
        </w:rPr>
        <w:t xml:space="preserve">асть 1 </w:t>
      </w:r>
      <w:r w:rsidRPr="000F7B2C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220D0A">
        <w:rPr>
          <w:rFonts w:ascii="Times New Roman" w:hAnsi="Times New Roman" w:cs="Times New Roman"/>
          <w:bCs/>
          <w:sz w:val="28"/>
          <w:szCs w:val="28"/>
        </w:rPr>
        <w:t>абзацем 9 следующего</w:t>
      </w:r>
      <w:r w:rsidR="00993C8D" w:rsidRPr="000F7B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0D0A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993C8D" w:rsidRPr="000F7B2C">
        <w:rPr>
          <w:rFonts w:ascii="Times New Roman" w:hAnsi="Times New Roman" w:cs="Times New Roman"/>
          <w:bCs/>
          <w:sz w:val="28"/>
          <w:szCs w:val="28"/>
        </w:rPr>
        <w:t>:</w:t>
      </w:r>
    </w:p>
    <w:p w:rsidR="00993C8D" w:rsidRPr="000F7B2C" w:rsidRDefault="00993C8D" w:rsidP="000F7B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B2C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Pr="000F7B2C">
        <w:rPr>
          <w:rFonts w:ascii="Times New Roman" w:hAnsi="Times New Roman"/>
          <w:sz w:val="28"/>
          <w:szCs w:val="28"/>
        </w:rPr>
        <w:t>имеющих</w:t>
      </w:r>
      <w:proofErr w:type="gramEnd"/>
      <w:r w:rsidRPr="000F7B2C">
        <w:rPr>
          <w:rFonts w:ascii="Times New Roman" w:hAnsi="Times New Roman"/>
          <w:sz w:val="28"/>
          <w:szCs w:val="28"/>
        </w:rPr>
        <w:t xml:space="preserve"> неисполненные обязательства по договорам и соглашениям с администрацией Ханты-Мансийского района, имеющих задолженность перед </w:t>
      </w:r>
      <w:r w:rsidRPr="000F7B2C">
        <w:rPr>
          <w:rFonts w:ascii="Times New Roman" w:hAnsi="Times New Roman"/>
          <w:sz w:val="28"/>
          <w:szCs w:val="28"/>
        </w:rPr>
        <w:lastRenderedPageBreak/>
        <w:t>бюджетом Ханты-Мансийского района по ранее предоставленным кредитам</w:t>
      </w:r>
      <w:r w:rsidR="00517028">
        <w:rPr>
          <w:rFonts w:ascii="Times New Roman" w:hAnsi="Times New Roman"/>
          <w:sz w:val="28"/>
          <w:szCs w:val="28"/>
        </w:rPr>
        <w:t>.</w:t>
      </w:r>
      <w:r w:rsidRPr="000F7B2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93C8D" w:rsidRPr="000F7B2C" w:rsidRDefault="00653BA0" w:rsidP="000F7B2C">
      <w:pPr>
        <w:pStyle w:val="a3"/>
        <w:numPr>
          <w:ilvl w:val="2"/>
          <w:numId w:val="3"/>
        </w:numPr>
        <w:spacing w:after="0" w:line="240" w:lineRule="auto"/>
        <w:ind w:hanging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</w:t>
      </w:r>
      <w:r w:rsidR="00993C8D" w:rsidRPr="000F7B2C">
        <w:rPr>
          <w:rFonts w:ascii="Times New Roman" w:hAnsi="Times New Roman" w:cs="Times New Roman"/>
          <w:bCs/>
          <w:sz w:val="28"/>
          <w:szCs w:val="28"/>
        </w:rPr>
        <w:t xml:space="preserve">асть 2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EC1D88">
        <w:rPr>
          <w:rFonts w:ascii="Times New Roman" w:hAnsi="Times New Roman" w:cs="Times New Roman"/>
          <w:bCs/>
          <w:sz w:val="28"/>
          <w:szCs w:val="28"/>
        </w:rPr>
        <w:t xml:space="preserve">ополнить </w:t>
      </w:r>
      <w:r w:rsidR="00993C8D" w:rsidRPr="000F7B2C">
        <w:rPr>
          <w:rFonts w:ascii="Times New Roman" w:hAnsi="Times New Roman" w:cs="Times New Roman"/>
          <w:bCs/>
          <w:sz w:val="28"/>
          <w:szCs w:val="28"/>
        </w:rPr>
        <w:t>абзацем</w:t>
      </w:r>
      <w:r w:rsidR="00220D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C8D" w:rsidRPr="000F7B2C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220D0A">
        <w:rPr>
          <w:rFonts w:ascii="Times New Roman" w:hAnsi="Times New Roman" w:cs="Times New Roman"/>
          <w:bCs/>
          <w:sz w:val="28"/>
          <w:szCs w:val="28"/>
        </w:rPr>
        <w:t>го</w:t>
      </w:r>
      <w:r w:rsidR="00993C8D" w:rsidRPr="000F7B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0D0A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993C8D" w:rsidRPr="000F7B2C">
        <w:rPr>
          <w:rFonts w:ascii="Times New Roman" w:hAnsi="Times New Roman" w:cs="Times New Roman"/>
          <w:bCs/>
          <w:sz w:val="28"/>
          <w:szCs w:val="28"/>
        </w:rPr>
        <w:t>:</w:t>
      </w:r>
    </w:p>
    <w:p w:rsidR="00494226" w:rsidRPr="000F7B2C" w:rsidRDefault="00993C8D" w:rsidP="000F7B2C">
      <w:pPr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B2C">
        <w:rPr>
          <w:rFonts w:ascii="Times New Roman" w:hAnsi="Times New Roman" w:cs="Times New Roman"/>
          <w:bCs/>
          <w:sz w:val="28"/>
          <w:szCs w:val="28"/>
        </w:rPr>
        <w:t>«отсутствия средств в бюджете по заявленному направлению</w:t>
      </w:r>
      <w:r w:rsidR="007C1412">
        <w:rPr>
          <w:rFonts w:ascii="Times New Roman" w:hAnsi="Times New Roman" w:cs="Times New Roman"/>
          <w:bCs/>
          <w:sz w:val="28"/>
          <w:szCs w:val="28"/>
        </w:rPr>
        <w:t xml:space="preserve"> поддержки</w:t>
      </w:r>
      <w:proofErr w:type="gramStart"/>
      <w:r w:rsidRPr="000F7B2C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CB3FD0" w:rsidRDefault="00CB3FD0" w:rsidP="000F7B2C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статье 4:</w:t>
      </w:r>
    </w:p>
    <w:p w:rsidR="0017747C" w:rsidRPr="000F7B2C" w:rsidRDefault="001763CB" w:rsidP="000F7B2C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hanging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B2C">
        <w:rPr>
          <w:rFonts w:ascii="Times New Roman" w:hAnsi="Times New Roman" w:cs="Times New Roman"/>
          <w:bCs/>
          <w:sz w:val="28"/>
          <w:szCs w:val="28"/>
        </w:rPr>
        <w:t>Части</w:t>
      </w:r>
      <w:r w:rsidR="00DE51CA" w:rsidRPr="000F7B2C">
        <w:rPr>
          <w:rFonts w:ascii="Times New Roman" w:hAnsi="Times New Roman" w:cs="Times New Roman"/>
          <w:bCs/>
          <w:sz w:val="28"/>
          <w:szCs w:val="28"/>
        </w:rPr>
        <w:t xml:space="preserve"> 10, 10.1</w:t>
      </w:r>
      <w:r w:rsidR="0017747C" w:rsidRPr="000F7B2C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17747C" w:rsidRPr="00575694" w:rsidRDefault="0017747C" w:rsidP="0017747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75694">
        <w:rPr>
          <w:rFonts w:ascii="Times New Roman" w:hAnsi="Times New Roman"/>
          <w:sz w:val="28"/>
          <w:szCs w:val="28"/>
        </w:rPr>
        <w:t>«10. Для  получения субсидии заявитель представляет в комитет экономической политики следующие документы:</w:t>
      </w:r>
    </w:p>
    <w:p w:rsidR="0017747C" w:rsidRPr="00575694" w:rsidRDefault="0017747C" w:rsidP="0017747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75694">
        <w:rPr>
          <w:rFonts w:ascii="Times New Roman" w:hAnsi="Times New Roman"/>
          <w:sz w:val="28"/>
          <w:szCs w:val="28"/>
        </w:rPr>
        <w:t>1) заявление на предоставление субсидии по форме согласно              приложению 1 к настоящему Порядку, которое регистрируется в день поступления пакета документов в журнале регистрации запросов на предоставление муниципальной услуги;</w:t>
      </w:r>
    </w:p>
    <w:p w:rsidR="0017747C" w:rsidRPr="00575694" w:rsidRDefault="0017747C" w:rsidP="0017747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75694">
        <w:rPr>
          <w:rFonts w:ascii="Times New Roman" w:hAnsi="Times New Roman"/>
          <w:sz w:val="28"/>
          <w:szCs w:val="28"/>
        </w:rPr>
        <w:t>2) перечень затрат по форме согласно приложению 2 к настоящему Порядку;</w:t>
      </w:r>
    </w:p>
    <w:p w:rsidR="0017747C" w:rsidRPr="00575694" w:rsidRDefault="0017747C" w:rsidP="0017747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75694">
        <w:rPr>
          <w:rFonts w:ascii="Times New Roman" w:hAnsi="Times New Roman"/>
          <w:sz w:val="28"/>
          <w:szCs w:val="28"/>
        </w:rPr>
        <w:t>3) информацию о реквизитах для перечисления субсидии;</w:t>
      </w:r>
    </w:p>
    <w:p w:rsidR="0017747C" w:rsidRPr="00575694" w:rsidRDefault="0017747C" w:rsidP="0017747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75694">
        <w:rPr>
          <w:rFonts w:ascii="Times New Roman" w:hAnsi="Times New Roman"/>
          <w:sz w:val="28"/>
          <w:szCs w:val="28"/>
        </w:rPr>
        <w:t>4) копию документа, удостоверяющего личность заявителя –                          для физических лиц, учредительные документы – для юридических лиц;</w:t>
      </w:r>
    </w:p>
    <w:p w:rsidR="0017747C" w:rsidRPr="00575694" w:rsidRDefault="0017747C" w:rsidP="0017747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75694">
        <w:rPr>
          <w:rFonts w:ascii="Times New Roman" w:hAnsi="Times New Roman"/>
          <w:sz w:val="28"/>
          <w:szCs w:val="28"/>
        </w:rPr>
        <w:t>5) копию документа, подтверждающего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17747C" w:rsidRPr="00575694" w:rsidRDefault="0017747C" w:rsidP="0017747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75694">
        <w:rPr>
          <w:rFonts w:ascii="Times New Roman" w:hAnsi="Times New Roman"/>
          <w:sz w:val="28"/>
          <w:szCs w:val="28"/>
        </w:rPr>
        <w:t>6) копии трудовых договоров членов семьи – для заявителей, обращающихся по развитию семейного бизнеса;</w:t>
      </w:r>
    </w:p>
    <w:p w:rsidR="0017747C" w:rsidRPr="00575694" w:rsidRDefault="0017747C" w:rsidP="0017747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75694">
        <w:rPr>
          <w:rFonts w:ascii="Times New Roman" w:hAnsi="Times New Roman"/>
          <w:sz w:val="28"/>
          <w:szCs w:val="28"/>
        </w:rPr>
        <w:t>7) копии документов, подтверждающих фактические затраты и фактическое получение товара, выполнение работ, услуг</w:t>
      </w:r>
      <w:r w:rsidR="00CB3FD0">
        <w:rPr>
          <w:rFonts w:ascii="Times New Roman" w:hAnsi="Times New Roman"/>
          <w:sz w:val="28"/>
          <w:szCs w:val="28"/>
        </w:rPr>
        <w:t>.</w:t>
      </w:r>
    </w:p>
    <w:p w:rsidR="0017747C" w:rsidRPr="00575694" w:rsidRDefault="0017747C" w:rsidP="0017747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75694">
        <w:rPr>
          <w:rFonts w:ascii="Times New Roman" w:hAnsi="Times New Roman"/>
          <w:sz w:val="28"/>
          <w:szCs w:val="28"/>
        </w:rPr>
        <w:t>10.1. В порядке межведомственного информационного взаимодействия комитет экономической политики запрашивает следующие документы:</w:t>
      </w:r>
    </w:p>
    <w:p w:rsidR="0017747C" w:rsidRPr="00575694" w:rsidRDefault="0017747C" w:rsidP="0017747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75694">
        <w:rPr>
          <w:rFonts w:ascii="Times New Roman" w:hAnsi="Times New Roman"/>
          <w:sz w:val="28"/>
          <w:szCs w:val="28"/>
        </w:rPr>
        <w:t xml:space="preserve">1) выписку из Единого государственного реестра юридических лиц либо индивидуальных предпринимателей, выданную не </w:t>
      </w:r>
      <w:r>
        <w:rPr>
          <w:rFonts w:ascii="Times New Roman" w:hAnsi="Times New Roman"/>
          <w:sz w:val="28"/>
          <w:szCs w:val="28"/>
        </w:rPr>
        <w:t>позднее</w:t>
      </w:r>
      <w:r w:rsidRPr="00575694">
        <w:rPr>
          <w:rFonts w:ascii="Times New Roman" w:hAnsi="Times New Roman"/>
          <w:sz w:val="28"/>
          <w:szCs w:val="28"/>
        </w:rPr>
        <w:t xml:space="preserve"> месяц</w:t>
      </w:r>
      <w:r>
        <w:rPr>
          <w:rFonts w:ascii="Times New Roman" w:hAnsi="Times New Roman"/>
          <w:sz w:val="28"/>
          <w:szCs w:val="28"/>
        </w:rPr>
        <w:t>а</w:t>
      </w:r>
      <w:r w:rsidRPr="005756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75694">
        <w:rPr>
          <w:rFonts w:ascii="Times New Roman" w:hAnsi="Times New Roman"/>
          <w:sz w:val="28"/>
          <w:szCs w:val="28"/>
        </w:rPr>
        <w:t>о дня подачи заявления;</w:t>
      </w:r>
    </w:p>
    <w:p w:rsidR="0017747C" w:rsidRPr="00575694" w:rsidRDefault="0017747C" w:rsidP="0017747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75694">
        <w:rPr>
          <w:rFonts w:ascii="Times New Roman" w:hAnsi="Times New Roman"/>
          <w:sz w:val="28"/>
          <w:szCs w:val="28"/>
        </w:rPr>
        <w:t xml:space="preserve">2) информацию об отсутствии задолженности на дату не ранее месяца с момента подачи заявления у юридического лица или индивидуального предпринимателя </w:t>
      </w:r>
      <w:proofErr w:type="gramStart"/>
      <w:r w:rsidRPr="00575694">
        <w:rPr>
          <w:rFonts w:ascii="Times New Roman" w:hAnsi="Times New Roman"/>
          <w:sz w:val="28"/>
          <w:szCs w:val="28"/>
        </w:rPr>
        <w:t>перед</w:t>
      </w:r>
      <w:proofErr w:type="gramEnd"/>
      <w:r w:rsidRPr="00575694">
        <w:rPr>
          <w:rFonts w:ascii="Times New Roman" w:hAnsi="Times New Roman"/>
          <w:sz w:val="28"/>
          <w:szCs w:val="28"/>
        </w:rPr>
        <w:t>:</w:t>
      </w:r>
    </w:p>
    <w:p w:rsidR="0017747C" w:rsidRPr="00575694" w:rsidRDefault="009415A6" w:rsidP="0017747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747C" w:rsidRPr="00575694">
        <w:rPr>
          <w:rFonts w:ascii="Times New Roman" w:hAnsi="Times New Roman"/>
          <w:sz w:val="28"/>
          <w:szCs w:val="28"/>
        </w:rPr>
        <w:t>Федеральной налоговой службой России по Ханты-Мансийскому автономному округу – Югре;</w:t>
      </w:r>
    </w:p>
    <w:p w:rsidR="0017747C" w:rsidRPr="00575694" w:rsidRDefault="009415A6" w:rsidP="0017747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747C" w:rsidRPr="00575694">
        <w:rPr>
          <w:rFonts w:ascii="Times New Roman" w:hAnsi="Times New Roman"/>
          <w:sz w:val="28"/>
          <w:szCs w:val="28"/>
        </w:rPr>
        <w:t xml:space="preserve">Отделением пенсионного фонда Российской Федерации </w:t>
      </w:r>
      <w:proofErr w:type="gramStart"/>
      <w:r w:rsidR="0017747C" w:rsidRPr="00575694">
        <w:rPr>
          <w:rFonts w:ascii="Times New Roman" w:hAnsi="Times New Roman"/>
          <w:sz w:val="28"/>
          <w:szCs w:val="28"/>
        </w:rPr>
        <w:t>в</w:t>
      </w:r>
      <w:proofErr w:type="gramEnd"/>
      <w:r w:rsidR="0017747C" w:rsidRPr="005756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747C" w:rsidRPr="00575694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17747C" w:rsidRPr="00575694">
        <w:rPr>
          <w:rFonts w:ascii="Times New Roman" w:hAnsi="Times New Roman"/>
          <w:sz w:val="28"/>
          <w:szCs w:val="28"/>
        </w:rPr>
        <w:t xml:space="preserve"> автономном округе – Югре;</w:t>
      </w:r>
    </w:p>
    <w:p w:rsidR="0017747C" w:rsidRPr="00575694" w:rsidRDefault="009415A6" w:rsidP="0017747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747C" w:rsidRPr="00575694">
        <w:rPr>
          <w:rFonts w:ascii="Times New Roman" w:hAnsi="Times New Roman"/>
          <w:sz w:val="28"/>
          <w:szCs w:val="28"/>
        </w:rPr>
        <w:t>Региональным отделением Фонда социального страхования Российской Федерации по Ханты-Мансийскому автономному округу – Югре.</w:t>
      </w:r>
    </w:p>
    <w:p w:rsidR="0017747C" w:rsidRPr="00575694" w:rsidRDefault="0017747C" w:rsidP="0017747C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A6BED">
        <w:rPr>
          <w:rFonts w:ascii="Times New Roman" w:hAnsi="Times New Roman"/>
          <w:sz w:val="28"/>
          <w:szCs w:val="28"/>
        </w:rPr>
        <w:t>) выписк</w:t>
      </w:r>
      <w:r>
        <w:rPr>
          <w:rFonts w:ascii="Times New Roman" w:hAnsi="Times New Roman"/>
          <w:sz w:val="28"/>
          <w:szCs w:val="28"/>
        </w:rPr>
        <w:t>у</w:t>
      </w:r>
      <w:r w:rsidRPr="007A6BED">
        <w:rPr>
          <w:rFonts w:ascii="Times New Roman" w:hAnsi="Times New Roman"/>
          <w:sz w:val="28"/>
          <w:szCs w:val="28"/>
        </w:rPr>
        <w:t xml:space="preserve"> из Единого государственного реестра прав на недвижимое имущество и сделок с ним, выписк</w:t>
      </w:r>
      <w:r>
        <w:rPr>
          <w:rFonts w:ascii="Times New Roman" w:hAnsi="Times New Roman"/>
          <w:sz w:val="28"/>
          <w:szCs w:val="28"/>
        </w:rPr>
        <w:t>у</w:t>
      </w:r>
      <w:r w:rsidRPr="007A6BED">
        <w:rPr>
          <w:rFonts w:ascii="Times New Roman" w:hAnsi="Times New Roman"/>
          <w:sz w:val="28"/>
          <w:szCs w:val="28"/>
        </w:rPr>
        <w:t xml:space="preserve"> из Единого государственного реестра прав на недвижимое имущество</w:t>
      </w:r>
      <w:r>
        <w:rPr>
          <w:rFonts w:ascii="Times New Roman" w:hAnsi="Times New Roman"/>
          <w:sz w:val="28"/>
          <w:szCs w:val="28"/>
        </w:rPr>
        <w:t xml:space="preserve"> и сделок с ним о правах отдельного лица на имеющиеся объекты недвижимого имущества, справку о содержании правоустанавливающих документов </w:t>
      </w:r>
      <w:r w:rsidRPr="007A6BED">
        <w:rPr>
          <w:rFonts w:ascii="Times New Roman" w:hAnsi="Times New Roman"/>
          <w:sz w:val="28"/>
          <w:szCs w:val="28"/>
        </w:rPr>
        <w:t xml:space="preserve">(при наличии – для </w:t>
      </w:r>
      <w:proofErr w:type="gramStart"/>
      <w:r w:rsidRPr="007A6BED">
        <w:rPr>
          <w:rFonts w:ascii="Times New Roman" w:hAnsi="Times New Roman"/>
          <w:sz w:val="28"/>
          <w:szCs w:val="28"/>
        </w:rPr>
        <w:t>Субъектов</w:t>
      </w:r>
      <w:proofErr w:type="gramEnd"/>
      <w:r w:rsidRPr="007A6BED">
        <w:rPr>
          <w:rFonts w:ascii="Times New Roman" w:hAnsi="Times New Roman"/>
          <w:sz w:val="28"/>
          <w:szCs w:val="28"/>
        </w:rPr>
        <w:t xml:space="preserve"> заявляющихся по мероприятию </w:t>
      </w:r>
      <w:r w:rsidRPr="007A6BED">
        <w:rPr>
          <w:rFonts w:ascii="Times New Roman" w:hAnsi="Times New Roman"/>
          <w:b/>
          <w:sz w:val="28"/>
          <w:szCs w:val="28"/>
        </w:rPr>
        <w:t xml:space="preserve">«Компенсация расходов Субъектов на </w:t>
      </w:r>
      <w:r w:rsidRPr="007A6BED">
        <w:rPr>
          <w:rFonts w:ascii="Times New Roman" w:hAnsi="Times New Roman"/>
          <w:b/>
          <w:sz w:val="28"/>
          <w:szCs w:val="28"/>
        </w:rPr>
        <w:lastRenderedPageBreak/>
        <w:t xml:space="preserve">строительство объектов недвижимого имущества в труднодоступных и отдаленных </w:t>
      </w:r>
      <w:proofErr w:type="gramStart"/>
      <w:r w:rsidRPr="007A6BED">
        <w:rPr>
          <w:rFonts w:ascii="Times New Roman" w:hAnsi="Times New Roman"/>
          <w:b/>
          <w:sz w:val="28"/>
          <w:szCs w:val="28"/>
        </w:rPr>
        <w:t>местностях</w:t>
      </w:r>
      <w:proofErr w:type="gramEnd"/>
      <w:r w:rsidRPr="007A6BED">
        <w:rPr>
          <w:rFonts w:ascii="Times New Roman" w:hAnsi="Times New Roman"/>
          <w:b/>
          <w:sz w:val="28"/>
          <w:szCs w:val="28"/>
        </w:rPr>
        <w:t xml:space="preserve"> для целей реализации товаров (услуг) населению, за исключением товаров подакцизной группы»</w:t>
      </w:r>
      <w:r w:rsidRPr="007A6BED">
        <w:rPr>
          <w:rFonts w:ascii="Times New Roman" w:hAnsi="Times New Roman"/>
          <w:sz w:val="28"/>
          <w:szCs w:val="28"/>
        </w:rPr>
        <w:t>);</w:t>
      </w:r>
    </w:p>
    <w:p w:rsidR="0017747C" w:rsidRPr="00575694" w:rsidRDefault="0017747C" w:rsidP="0017747C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A6BED">
        <w:rPr>
          <w:rFonts w:ascii="Times New Roman" w:hAnsi="Times New Roman"/>
          <w:sz w:val="28"/>
          <w:szCs w:val="28"/>
        </w:rPr>
        <w:t>) копи</w:t>
      </w:r>
      <w:r>
        <w:rPr>
          <w:rFonts w:ascii="Times New Roman" w:hAnsi="Times New Roman"/>
          <w:sz w:val="28"/>
          <w:szCs w:val="28"/>
        </w:rPr>
        <w:t>ю</w:t>
      </w:r>
      <w:r w:rsidRPr="007A6BED">
        <w:rPr>
          <w:rFonts w:ascii="Times New Roman" w:hAnsi="Times New Roman"/>
          <w:sz w:val="28"/>
          <w:szCs w:val="28"/>
        </w:rPr>
        <w:t xml:space="preserve"> разрешения на строительство Объекта</w:t>
      </w:r>
      <w:r>
        <w:rPr>
          <w:rFonts w:ascii="Times New Roman" w:hAnsi="Times New Roman"/>
          <w:sz w:val="28"/>
          <w:szCs w:val="28"/>
        </w:rPr>
        <w:t>, выданную</w:t>
      </w:r>
      <w:r w:rsidRPr="007A6B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7A6BED">
        <w:rPr>
          <w:rFonts w:ascii="Times New Roman" w:hAnsi="Times New Roman"/>
          <w:sz w:val="28"/>
          <w:szCs w:val="28"/>
        </w:rPr>
        <w:t>епартамент</w:t>
      </w:r>
      <w:r>
        <w:rPr>
          <w:rFonts w:ascii="Times New Roman" w:hAnsi="Times New Roman"/>
          <w:sz w:val="28"/>
          <w:szCs w:val="28"/>
        </w:rPr>
        <w:t>ом</w:t>
      </w:r>
      <w:r w:rsidRPr="007A6BED">
        <w:rPr>
          <w:rFonts w:ascii="Times New Roman" w:hAnsi="Times New Roman"/>
          <w:sz w:val="28"/>
          <w:szCs w:val="28"/>
        </w:rPr>
        <w:t xml:space="preserve"> строительства, архитектуры и ЖКХ администрации Ханты-Мансийского района</w:t>
      </w:r>
      <w:r w:rsidRPr="00575694">
        <w:rPr>
          <w:rFonts w:ascii="Times New Roman" w:hAnsi="Times New Roman"/>
          <w:sz w:val="28"/>
          <w:szCs w:val="28"/>
        </w:rPr>
        <w:t xml:space="preserve"> </w:t>
      </w:r>
      <w:r w:rsidRPr="007A6BED">
        <w:rPr>
          <w:rFonts w:ascii="Times New Roman" w:hAnsi="Times New Roman"/>
          <w:sz w:val="28"/>
          <w:szCs w:val="28"/>
        </w:rPr>
        <w:t xml:space="preserve">(для </w:t>
      </w:r>
      <w:proofErr w:type="gramStart"/>
      <w:r w:rsidRPr="007A6BED">
        <w:rPr>
          <w:rFonts w:ascii="Times New Roman" w:hAnsi="Times New Roman"/>
          <w:sz w:val="28"/>
          <w:szCs w:val="28"/>
        </w:rPr>
        <w:t>Субъектов</w:t>
      </w:r>
      <w:proofErr w:type="gramEnd"/>
      <w:r w:rsidRPr="007A6BED">
        <w:rPr>
          <w:rFonts w:ascii="Times New Roman" w:hAnsi="Times New Roman"/>
          <w:sz w:val="28"/>
          <w:szCs w:val="28"/>
        </w:rPr>
        <w:t xml:space="preserve"> заявляющихся по мероприятию </w:t>
      </w:r>
      <w:r w:rsidRPr="007A6BED">
        <w:rPr>
          <w:rFonts w:ascii="Times New Roman" w:hAnsi="Times New Roman"/>
          <w:b/>
          <w:sz w:val="28"/>
          <w:szCs w:val="28"/>
        </w:rPr>
        <w:t>«Компенсация расходов Субъектов на строительство объектов недвижимого имущества в труднодоступных и отдаленных местностях для целей реализации товаров (услуг) населению, за исключением товаров подакцизной группы»</w:t>
      </w:r>
      <w:r w:rsidRPr="007A6BED">
        <w:rPr>
          <w:rFonts w:ascii="Times New Roman" w:hAnsi="Times New Roman"/>
          <w:sz w:val="28"/>
          <w:szCs w:val="28"/>
        </w:rPr>
        <w:t>).</w:t>
      </w:r>
      <w:r w:rsidRPr="00575694">
        <w:rPr>
          <w:rFonts w:ascii="Times New Roman" w:hAnsi="Times New Roman"/>
          <w:b/>
          <w:sz w:val="28"/>
          <w:szCs w:val="28"/>
        </w:rPr>
        <w:t xml:space="preserve"> </w:t>
      </w:r>
    </w:p>
    <w:p w:rsidR="0017747C" w:rsidRDefault="0017747C" w:rsidP="0017747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A6BED">
        <w:rPr>
          <w:rFonts w:ascii="Times New Roman" w:hAnsi="Times New Roman"/>
          <w:sz w:val="28"/>
          <w:szCs w:val="28"/>
        </w:rPr>
        <w:t>Субъе</w:t>
      </w:r>
      <w:proofErr w:type="gramStart"/>
      <w:r w:rsidRPr="007A6BED">
        <w:rPr>
          <w:rFonts w:ascii="Times New Roman" w:hAnsi="Times New Roman"/>
          <w:sz w:val="28"/>
          <w:szCs w:val="28"/>
        </w:rPr>
        <w:t>кт впр</w:t>
      </w:r>
      <w:proofErr w:type="gramEnd"/>
      <w:r w:rsidRPr="007A6BED">
        <w:rPr>
          <w:rFonts w:ascii="Times New Roman" w:hAnsi="Times New Roman"/>
          <w:sz w:val="28"/>
          <w:szCs w:val="28"/>
        </w:rPr>
        <w:t>аве представить документы, перечисленные в пункте 10.1 настоящего Порядка, выданные сроком не позднее месяца до дня подачи заявления, по собственной инициативе.</w:t>
      </w:r>
    </w:p>
    <w:p w:rsidR="0017747C" w:rsidRPr="000F7B2C" w:rsidRDefault="0017747C" w:rsidP="000F7B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7B2C">
        <w:rPr>
          <w:rFonts w:ascii="Times New Roman" w:hAnsi="Times New Roman"/>
          <w:sz w:val="28"/>
          <w:szCs w:val="28"/>
        </w:rPr>
        <w:t>По заявлениям на компенсацию затрат по арендным платежам, приобретению оборудования, автомобильных, специальных транспортных средств и техники, крупного рогатого скота, оленей, корма администрация Ханты-Мансийского района или администрации сельского поселения составляют соответствующий акт осмотра о наличии</w:t>
      </w:r>
      <w:proofErr w:type="gramStart"/>
      <w:r w:rsidRPr="000F7B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17747C" w:rsidRDefault="009415A6" w:rsidP="000F7B2C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Части </w:t>
      </w:r>
      <w:r w:rsidRPr="003E603B">
        <w:rPr>
          <w:rFonts w:ascii="Times New Roman" w:hAnsi="Times New Roman" w:cs="Times New Roman"/>
          <w:bCs/>
          <w:sz w:val="28"/>
          <w:szCs w:val="28"/>
        </w:rPr>
        <w:t>10.3, 10.4 статьи 4 изложить в следующей редакции:</w:t>
      </w:r>
    </w:p>
    <w:p w:rsidR="00DE51CA" w:rsidRPr="00575694" w:rsidRDefault="00DE51CA" w:rsidP="000F7B2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75694">
        <w:rPr>
          <w:rFonts w:ascii="Times New Roman" w:hAnsi="Times New Roman"/>
          <w:sz w:val="28"/>
          <w:szCs w:val="28"/>
        </w:rPr>
        <w:t xml:space="preserve">«10.3. </w:t>
      </w:r>
      <w:r w:rsidR="001763CB">
        <w:rPr>
          <w:rFonts w:ascii="Times New Roman" w:hAnsi="Times New Roman"/>
          <w:sz w:val="28"/>
          <w:szCs w:val="28"/>
        </w:rPr>
        <w:t>П</w:t>
      </w:r>
      <w:r w:rsidRPr="00575694">
        <w:rPr>
          <w:rFonts w:ascii="Times New Roman" w:hAnsi="Times New Roman"/>
          <w:sz w:val="28"/>
          <w:szCs w:val="28"/>
        </w:rPr>
        <w:t xml:space="preserve">о мероприятию </w:t>
      </w:r>
      <w:r w:rsidRPr="00575694">
        <w:rPr>
          <w:rFonts w:ascii="Times New Roman" w:hAnsi="Times New Roman"/>
          <w:b/>
          <w:sz w:val="28"/>
          <w:szCs w:val="28"/>
        </w:rPr>
        <w:t>«Компенсация расходов Субъектов на строительство объектов недвижимого имущества в труднодоступных и отдаленных местностях для целей реализации товаров (услуг) населению, за исключением товаров подакцизной группы»</w:t>
      </w:r>
      <w:r w:rsidR="001763CB">
        <w:rPr>
          <w:rFonts w:ascii="Times New Roman" w:hAnsi="Times New Roman"/>
          <w:b/>
          <w:sz w:val="28"/>
          <w:szCs w:val="28"/>
        </w:rPr>
        <w:t xml:space="preserve"> </w:t>
      </w:r>
      <w:r w:rsidR="001763CB" w:rsidRPr="001763CB">
        <w:rPr>
          <w:rFonts w:ascii="Times New Roman" w:hAnsi="Times New Roman"/>
          <w:sz w:val="28"/>
          <w:szCs w:val="28"/>
        </w:rPr>
        <w:t>д</w:t>
      </w:r>
      <w:r w:rsidR="001763CB" w:rsidRPr="00575694">
        <w:rPr>
          <w:rFonts w:ascii="Times New Roman" w:hAnsi="Times New Roman"/>
          <w:sz w:val="28"/>
          <w:szCs w:val="28"/>
        </w:rPr>
        <w:t>ополнительно предоставляются</w:t>
      </w:r>
      <w:r w:rsidR="001763CB">
        <w:rPr>
          <w:rFonts w:ascii="Times New Roman" w:hAnsi="Times New Roman"/>
          <w:sz w:val="28"/>
          <w:szCs w:val="28"/>
        </w:rPr>
        <w:t>:</w:t>
      </w:r>
    </w:p>
    <w:p w:rsidR="00DE51CA" w:rsidRPr="00575694" w:rsidRDefault="00DE5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694">
        <w:rPr>
          <w:rFonts w:ascii="Times New Roman" w:hAnsi="Times New Roman"/>
          <w:sz w:val="28"/>
          <w:szCs w:val="28"/>
        </w:rPr>
        <w:t>1) проектно-сметная документация;</w:t>
      </w:r>
    </w:p>
    <w:p w:rsidR="00DE51CA" w:rsidRPr="00575694" w:rsidRDefault="00DE51CA" w:rsidP="000F7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694">
        <w:rPr>
          <w:rFonts w:ascii="Times New Roman" w:hAnsi="Times New Roman"/>
          <w:sz w:val="28"/>
          <w:szCs w:val="28"/>
        </w:rPr>
        <w:t xml:space="preserve">2) технико-экономическое обоснование или бизнес-план;                           </w:t>
      </w:r>
    </w:p>
    <w:p w:rsidR="00DE51CA" w:rsidRPr="00575694" w:rsidRDefault="00DE5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694">
        <w:rPr>
          <w:rFonts w:ascii="Times New Roman" w:hAnsi="Times New Roman"/>
          <w:sz w:val="28"/>
          <w:szCs w:val="28"/>
        </w:rPr>
        <w:t xml:space="preserve">3) копия бухгалтерской отчетности (баланс либо налоговая декларация)                   за прошедший год; </w:t>
      </w:r>
    </w:p>
    <w:p w:rsidR="00DE51CA" w:rsidRPr="00575694" w:rsidRDefault="00DE5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694">
        <w:rPr>
          <w:rFonts w:ascii="Times New Roman" w:hAnsi="Times New Roman"/>
          <w:sz w:val="28"/>
          <w:szCs w:val="28"/>
        </w:rPr>
        <w:t xml:space="preserve">4) копия расшифровки дебиторской и кредиторской задолженности                к представленной бухгалтерской отчетности за прошедший год; </w:t>
      </w:r>
    </w:p>
    <w:p w:rsidR="00DE51CA" w:rsidRPr="00575694" w:rsidRDefault="00DE5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694">
        <w:rPr>
          <w:rFonts w:ascii="Times New Roman" w:hAnsi="Times New Roman"/>
          <w:sz w:val="28"/>
          <w:szCs w:val="28"/>
        </w:rPr>
        <w:t>5) при   выполнении    работ    подрядным    способом – копия    договора на выполнение строительно-монтажных работ;</w:t>
      </w:r>
    </w:p>
    <w:p w:rsidR="00DE51CA" w:rsidRPr="00575694" w:rsidRDefault="00DE51CA" w:rsidP="000F7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5694">
        <w:rPr>
          <w:rFonts w:ascii="Times New Roman" w:hAnsi="Times New Roman"/>
          <w:sz w:val="28"/>
          <w:szCs w:val="28"/>
        </w:rPr>
        <w:t>6) копии документов, подтверждающих наличие собственных средств для выполнения работ по строительству объектов недвижимого имущества в размере не менее 50 процентов от сметной стоимости (выписка с расчетного счета об остатке денежных средств, платежные документы по начатому строительству и т.д.), копии документов, подтверждающих вложение нефинансовых средств в строительс</w:t>
      </w:r>
      <w:r w:rsidR="00DD1402" w:rsidRPr="000F7B2C">
        <w:rPr>
          <w:rFonts w:ascii="Times New Roman" w:hAnsi="Times New Roman"/>
          <w:sz w:val="28"/>
          <w:szCs w:val="28"/>
        </w:rPr>
        <w:t xml:space="preserve">тво Объекта в размере не менее </w:t>
      </w:r>
      <w:r w:rsidRPr="00575694">
        <w:rPr>
          <w:rFonts w:ascii="Times New Roman" w:hAnsi="Times New Roman"/>
          <w:sz w:val="28"/>
          <w:szCs w:val="28"/>
        </w:rPr>
        <w:t>50 процентов от сметной стоимости в форме</w:t>
      </w:r>
      <w:proofErr w:type="gramEnd"/>
      <w:r w:rsidRPr="00575694">
        <w:rPr>
          <w:rFonts w:ascii="Times New Roman" w:hAnsi="Times New Roman"/>
          <w:sz w:val="28"/>
          <w:szCs w:val="28"/>
        </w:rPr>
        <w:t xml:space="preserve"> обеспечения строительными материалами – платежные документы, подтверждающие</w:t>
      </w:r>
      <w:r w:rsidR="00F32164">
        <w:rPr>
          <w:rFonts w:ascii="Times New Roman" w:hAnsi="Times New Roman"/>
          <w:sz w:val="28"/>
          <w:szCs w:val="28"/>
        </w:rPr>
        <w:t xml:space="preserve"> оплату строительных материалов.</w:t>
      </w:r>
    </w:p>
    <w:p w:rsidR="00DE51CA" w:rsidRPr="00575694" w:rsidRDefault="00DE51CA" w:rsidP="000F7B2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75694">
        <w:rPr>
          <w:rFonts w:ascii="Times New Roman" w:hAnsi="Times New Roman"/>
          <w:sz w:val="28"/>
          <w:szCs w:val="28"/>
        </w:rPr>
        <w:t xml:space="preserve">10.4. В случае предоставления копий документов, указанных                               в подпунктах 4 – 7 пункта 10, пунктах 10.1-10.3 они должны быть заверены подписью и печатью (при ее наличии) заявителя с предоставлением оригинала для сверки. </w:t>
      </w:r>
    </w:p>
    <w:p w:rsidR="00DE51CA" w:rsidRPr="00575694" w:rsidRDefault="00DE51CA" w:rsidP="000F7B2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75694">
        <w:rPr>
          <w:rFonts w:ascii="Times New Roman" w:hAnsi="Times New Roman"/>
          <w:sz w:val="28"/>
          <w:szCs w:val="28"/>
        </w:rPr>
        <w:lastRenderedPageBreak/>
        <w:t>Документы, подтверждающие фактические затраты, должны соответствовать требованиям законодательства Российской Федерации,               при этом бумажный носитель документа не должен иметь повреждений, текст не должен иметь не оговоренных в нем исправлений, не принятых сокращений, исполнения карандашом. Копия документа должна поддаваться прочтению, исключая неоднозначность толкования содержащейся в ней информации.</w:t>
      </w:r>
    </w:p>
    <w:p w:rsidR="00DE51CA" w:rsidRPr="00575694" w:rsidRDefault="00DE51CA" w:rsidP="000F7B2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75694">
        <w:rPr>
          <w:rFonts w:ascii="Times New Roman" w:hAnsi="Times New Roman"/>
          <w:sz w:val="28"/>
          <w:szCs w:val="28"/>
        </w:rPr>
        <w:t>Документы, обосновывающие фактические затраты, должны подтверждать затраты, понесенные в календарном году</w:t>
      </w:r>
      <w:proofErr w:type="gramStart"/>
      <w:r w:rsidR="00F32164">
        <w:rPr>
          <w:rFonts w:ascii="Times New Roman" w:hAnsi="Times New Roman"/>
          <w:sz w:val="28"/>
          <w:szCs w:val="28"/>
        </w:rPr>
        <w:t>.».</w:t>
      </w:r>
      <w:r w:rsidRPr="0057569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A52FD" w:rsidRPr="00575694" w:rsidRDefault="003D2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694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</w:t>
      </w:r>
      <w:r w:rsidR="005C5EF2">
        <w:rPr>
          <w:rFonts w:ascii="Times New Roman" w:hAnsi="Times New Roman" w:cs="Times New Roman"/>
          <w:sz w:val="28"/>
          <w:szCs w:val="28"/>
        </w:rPr>
        <w:t xml:space="preserve">его </w:t>
      </w:r>
      <w:r w:rsidRPr="00575694">
        <w:rPr>
          <w:rFonts w:ascii="Times New Roman" w:hAnsi="Times New Roman" w:cs="Times New Roman"/>
          <w:sz w:val="28"/>
          <w:szCs w:val="28"/>
        </w:rPr>
        <w:t xml:space="preserve">официального опубликования (обнародования). </w:t>
      </w:r>
      <w:r w:rsidR="009E79D2" w:rsidRPr="00575694">
        <w:rPr>
          <w:rFonts w:ascii="Times New Roman" w:hAnsi="Times New Roman" w:cs="Times New Roman"/>
          <w:sz w:val="28"/>
          <w:szCs w:val="28"/>
        </w:rPr>
        <w:t xml:space="preserve"> </w:t>
      </w:r>
      <w:r w:rsidR="00BA52FD" w:rsidRPr="00575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2FD" w:rsidRPr="00575694" w:rsidRDefault="00BA5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226" w:rsidRPr="00575694" w:rsidRDefault="00494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C82" w:rsidRPr="00575694" w:rsidRDefault="003D2C82" w:rsidP="00DC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694">
        <w:rPr>
          <w:rFonts w:ascii="Times New Roman" w:hAnsi="Times New Roman" w:cs="Times New Roman"/>
          <w:sz w:val="28"/>
          <w:szCs w:val="28"/>
        </w:rPr>
        <w:t>Глава</w:t>
      </w:r>
    </w:p>
    <w:p w:rsidR="003D2C82" w:rsidRDefault="003D2C82" w:rsidP="008A4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694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            </w:t>
      </w:r>
      <w:r w:rsidR="008A4C7A" w:rsidRPr="0057569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5694">
        <w:rPr>
          <w:rFonts w:ascii="Times New Roman" w:hAnsi="Times New Roman" w:cs="Times New Roman"/>
          <w:sz w:val="28"/>
          <w:szCs w:val="28"/>
        </w:rPr>
        <w:t xml:space="preserve"> П.Н. Захаров</w:t>
      </w:r>
    </w:p>
    <w:p w:rsidR="00A87811" w:rsidRDefault="00A87811" w:rsidP="008A4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811" w:rsidRPr="00575694" w:rsidRDefault="00CE341C" w:rsidP="008A4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26.09.</w:t>
      </w:r>
      <w:r w:rsidR="00A87811">
        <w:rPr>
          <w:rFonts w:ascii="Times New Roman" w:hAnsi="Times New Roman" w:cs="Times New Roman"/>
          <w:sz w:val="28"/>
          <w:szCs w:val="28"/>
        </w:rPr>
        <w:t>2014</w:t>
      </w:r>
      <w:bookmarkStart w:id="0" w:name="_GoBack"/>
      <w:bookmarkEnd w:id="0"/>
    </w:p>
    <w:sectPr w:rsidR="00A87811" w:rsidRPr="00575694" w:rsidSect="003D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7F8C"/>
    <w:multiLevelType w:val="hybridMultilevel"/>
    <w:tmpl w:val="D9CE588E"/>
    <w:lvl w:ilvl="0" w:tplc="FFB8D13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B933A8"/>
    <w:multiLevelType w:val="multilevel"/>
    <w:tmpl w:val="F6B07F6A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2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тариченко П.Н.">
    <w15:presenceInfo w15:providerId="AD" w15:userId="S-1-5-21-1076488185-2213645340-856326046-3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C3"/>
    <w:rsid w:val="00000D5B"/>
    <w:rsid w:val="00035214"/>
    <w:rsid w:val="00054271"/>
    <w:rsid w:val="000969DC"/>
    <w:rsid w:val="000A0A06"/>
    <w:rsid w:val="000B4079"/>
    <w:rsid w:val="000F5C40"/>
    <w:rsid w:val="000F7B2C"/>
    <w:rsid w:val="0010464E"/>
    <w:rsid w:val="001100AF"/>
    <w:rsid w:val="00142266"/>
    <w:rsid w:val="00160FAE"/>
    <w:rsid w:val="001763CB"/>
    <w:rsid w:val="0017747C"/>
    <w:rsid w:val="00181D29"/>
    <w:rsid w:val="00183683"/>
    <w:rsid w:val="00196E42"/>
    <w:rsid w:val="001E0404"/>
    <w:rsid w:val="00220D0A"/>
    <w:rsid w:val="00261C20"/>
    <w:rsid w:val="00291320"/>
    <w:rsid w:val="002973C1"/>
    <w:rsid w:val="002B1315"/>
    <w:rsid w:val="002D7C64"/>
    <w:rsid w:val="002E1AAE"/>
    <w:rsid w:val="002F31E0"/>
    <w:rsid w:val="002F3DDA"/>
    <w:rsid w:val="003123B7"/>
    <w:rsid w:val="00320BAE"/>
    <w:rsid w:val="0032769E"/>
    <w:rsid w:val="003529E0"/>
    <w:rsid w:val="003743F1"/>
    <w:rsid w:val="00380163"/>
    <w:rsid w:val="00393416"/>
    <w:rsid w:val="003A4D2D"/>
    <w:rsid w:val="003D2C82"/>
    <w:rsid w:val="003D4A7A"/>
    <w:rsid w:val="003F1CC9"/>
    <w:rsid w:val="00407BA6"/>
    <w:rsid w:val="004507CE"/>
    <w:rsid w:val="00494226"/>
    <w:rsid w:val="004D34CE"/>
    <w:rsid w:val="00502AD0"/>
    <w:rsid w:val="00510C24"/>
    <w:rsid w:val="00514606"/>
    <w:rsid w:val="00517028"/>
    <w:rsid w:val="00533014"/>
    <w:rsid w:val="005541BB"/>
    <w:rsid w:val="0056083D"/>
    <w:rsid w:val="0056263F"/>
    <w:rsid w:val="00575694"/>
    <w:rsid w:val="00576782"/>
    <w:rsid w:val="00580F14"/>
    <w:rsid w:val="005875DE"/>
    <w:rsid w:val="00597F71"/>
    <w:rsid w:val="005A02DF"/>
    <w:rsid w:val="005C5EF2"/>
    <w:rsid w:val="005E2DF2"/>
    <w:rsid w:val="005E4E7E"/>
    <w:rsid w:val="005F7854"/>
    <w:rsid w:val="0061091F"/>
    <w:rsid w:val="006155E7"/>
    <w:rsid w:val="00617866"/>
    <w:rsid w:val="00622FEC"/>
    <w:rsid w:val="00636022"/>
    <w:rsid w:val="00647765"/>
    <w:rsid w:val="00653BA0"/>
    <w:rsid w:val="006564DB"/>
    <w:rsid w:val="00656B78"/>
    <w:rsid w:val="00663A86"/>
    <w:rsid w:val="006717D6"/>
    <w:rsid w:val="00672E28"/>
    <w:rsid w:val="00681379"/>
    <w:rsid w:val="006B05FA"/>
    <w:rsid w:val="006C723E"/>
    <w:rsid w:val="006D2358"/>
    <w:rsid w:val="006D47FA"/>
    <w:rsid w:val="00753D17"/>
    <w:rsid w:val="00763D38"/>
    <w:rsid w:val="007954C5"/>
    <w:rsid w:val="007A5C3F"/>
    <w:rsid w:val="007C1412"/>
    <w:rsid w:val="007C42E8"/>
    <w:rsid w:val="007D0017"/>
    <w:rsid w:val="007D3264"/>
    <w:rsid w:val="00815DCE"/>
    <w:rsid w:val="00820EC6"/>
    <w:rsid w:val="0083235F"/>
    <w:rsid w:val="00861810"/>
    <w:rsid w:val="00863781"/>
    <w:rsid w:val="00882DBF"/>
    <w:rsid w:val="008A4C7A"/>
    <w:rsid w:val="008D0630"/>
    <w:rsid w:val="008D4414"/>
    <w:rsid w:val="008E58F4"/>
    <w:rsid w:val="008E6451"/>
    <w:rsid w:val="00912D4A"/>
    <w:rsid w:val="00913AB3"/>
    <w:rsid w:val="009415A6"/>
    <w:rsid w:val="009538C3"/>
    <w:rsid w:val="009743F4"/>
    <w:rsid w:val="009936B4"/>
    <w:rsid w:val="00993C8D"/>
    <w:rsid w:val="009953A8"/>
    <w:rsid w:val="009A3004"/>
    <w:rsid w:val="009B3335"/>
    <w:rsid w:val="009E79D2"/>
    <w:rsid w:val="00A12ED4"/>
    <w:rsid w:val="00A172DE"/>
    <w:rsid w:val="00A40B36"/>
    <w:rsid w:val="00A40D17"/>
    <w:rsid w:val="00A449E0"/>
    <w:rsid w:val="00A70069"/>
    <w:rsid w:val="00A708BF"/>
    <w:rsid w:val="00A87811"/>
    <w:rsid w:val="00AC499E"/>
    <w:rsid w:val="00AD12DF"/>
    <w:rsid w:val="00B0179C"/>
    <w:rsid w:val="00B26A60"/>
    <w:rsid w:val="00B51335"/>
    <w:rsid w:val="00BA52FD"/>
    <w:rsid w:val="00BB27B9"/>
    <w:rsid w:val="00BC29E1"/>
    <w:rsid w:val="00BC3B30"/>
    <w:rsid w:val="00C07843"/>
    <w:rsid w:val="00C61482"/>
    <w:rsid w:val="00C761BE"/>
    <w:rsid w:val="00C82E92"/>
    <w:rsid w:val="00CB3FD0"/>
    <w:rsid w:val="00CB448F"/>
    <w:rsid w:val="00CC3813"/>
    <w:rsid w:val="00CE0A53"/>
    <w:rsid w:val="00CE341C"/>
    <w:rsid w:val="00D028DD"/>
    <w:rsid w:val="00D20EF1"/>
    <w:rsid w:val="00D31036"/>
    <w:rsid w:val="00D5083C"/>
    <w:rsid w:val="00D7295C"/>
    <w:rsid w:val="00D83765"/>
    <w:rsid w:val="00DA569F"/>
    <w:rsid w:val="00DC102E"/>
    <w:rsid w:val="00DC5E2B"/>
    <w:rsid w:val="00DD1402"/>
    <w:rsid w:val="00DD77E6"/>
    <w:rsid w:val="00DE16C4"/>
    <w:rsid w:val="00DE51CA"/>
    <w:rsid w:val="00E263E8"/>
    <w:rsid w:val="00E53163"/>
    <w:rsid w:val="00E805F2"/>
    <w:rsid w:val="00E844F5"/>
    <w:rsid w:val="00E93461"/>
    <w:rsid w:val="00EA35E6"/>
    <w:rsid w:val="00ED13DF"/>
    <w:rsid w:val="00EE607D"/>
    <w:rsid w:val="00F04AC7"/>
    <w:rsid w:val="00F16421"/>
    <w:rsid w:val="00F32164"/>
    <w:rsid w:val="00F4536E"/>
    <w:rsid w:val="00F660EF"/>
    <w:rsid w:val="00F92A0C"/>
    <w:rsid w:val="00FB4D5D"/>
    <w:rsid w:val="00FB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E1"/>
  </w:style>
  <w:style w:type="paragraph" w:styleId="20">
    <w:name w:val="heading 2"/>
    <w:basedOn w:val="a"/>
    <w:next w:val="a"/>
    <w:link w:val="21"/>
    <w:qFormat/>
    <w:rsid w:val="005F7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7A"/>
    <w:pPr>
      <w:ind w:left="720"/>
      <w:contextualSpacing/>
    </w:pPr>
  </w:style>
  <w:style w:type="paragraph" w:styleId="a4">
    <w:name w:val="No Spacing"/>
    <w:link w:val="a5"/>
    <w:uiPriority w:val="1"/>
    <w:qFormat/>
    <w:rsid w:val="0040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07B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407BA6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7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7866"/>
    <w:rPr>
      <w:rFonts w:ascii="Segoe UI" w:hAnsi="Segoe UI" w:cs="Segoe UI"/>
      <w:sz w:val="18"/>
      <w:szCs w:val="18"/>
    </w:rPr>
  </w:style>
  <w:style w:type="character" w:customStyle="1" w:styleId="21">
    <w:name w:val="Заголовок 2 Знак"/>
    <w:basedOn w:val="a0"/>
    <w:link w:val="20"/>
    <w:rsid w:val="005F78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2">
    <w:name w:val="Body Text Indent 2"/>
    <w:basedOn w:val="a"/>
    <w:link w:val="23"/>
    <w:rsid w:val="005F78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5F785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2">
    <w:name w:val="Стиль2"/>
    <w:basedOn w:val="a"/>
    <w:rsid w:val="005F7854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E1"/>
  </w:style>
  <w:style w:type="paragraph" w:styleId="20">
    <w:name w:val="heading 2"/>
    <w:basedOn w:val="a"/>
    <w:next w:val="a"/>
    <w:link w:val="21"/>
    <w:qFormat/>
    <w:rsid w:val="005F7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7A"/>
    <w:pPr>
      <w:ind w:left="720"/>
      <w:contextualSpacing/>
    </w:pPr>
  </w:style>
  <w:style w:type="paragraph" w:styleId="a4">
    <w:name w:val="No Spacing"/>
    <w:link w:val="a5"/>
    <w:uiPriority w:val="1"/>
    <w:qFormat/>
    <w:rsid w:val="0040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07B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407BA6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7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7866"/>
    <w:rPr>
      <w:rFonts w:ascii="Segoe UI" w:hAnsi="Segoe UI" w:cs="Segoe UI"/>
      <w:sz w:val="18"/>
      <w:szCs w:val="18"/>
    </w:rPr>
  </w:style>
  <w:style w:type="character" w:customStyle="1" w:styleId="21">
    <w:name w:val="Заголовок 2 Знак"/>
    <w:basedOn w:val="a0"/>
    <w:link w:val="20"/>
    <w:rsid w:val="005F78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2">
    <w:name w:val="Body Text Indent 2"/>
    <w:basedOn w:val="a"/>
    <w:link w:val="23"/>
    <w:rsid w:val="005F78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5F785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2">
    <w:name w:val="Стиль2"/>
    <w:basedOn w:val="a"/>
    <w:rsid w:val="005F7854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suhinina_om</dc:creator>
  <cp:lastModifiedBy>Макарова С.Ю.</cp:lastModifiedBy>
  <cp:revision>12</cp:revision>
  <cp:lastPrinted>2014-09-25T10:45:00Z</cp:lastPrinted>
  <dcterms:created xsi:type="dcterms:W3CDTF">2014-09-07T05:32:00Z</dcterms:created>
  <dcterms:modified xsi:type="dcterms:W3CDTF">2014-09-26T09:29:00Z</dcterms:modified>
</cp:coreProperties>
</file>