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8A" w:rsidRPr="002A348A" w:rsidRDefault="008F7039" w:rsidP="002A348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283.5pt;margin-top:22.2pt;width:50.1pt;height:63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2A348A" w:rsidRPr="002A348A" w:rsidRDefault="002A348A" w:rsidP="002A348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348A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2A348A" w:rsidRPr="002A348A" w:rsidRDefault="002A348A" w:rsidP="002A34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348A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2A348A" w:rsidRPr="002A348A" w:rsidRDefault="002A348A" w:rsidP="002A34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348A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2A348A" w:rsidRPr="002A348A" w:rsidRDefault="002A348A" w:rsidP="002A34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A348A" w:rsidRPr="002A348A" w:rsidRDefault="002A348A" w:rsidP="002A3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348A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2A348A" w:rsidRPr="002A348A" w:rsidRDefault="002A348A" w:rsidP="002A3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48A" w:rsidRPr="002A348A" w:rsidRDefault="002A348A" w:rsidP="002A34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348A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2A348A" w:rsidRPr="002A348A" w:rsidRDefault="002A348A" w:rsidP="002A34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A348A" w:rsidRPr="002A348A" w:rsidRDefault="002A348A" w:rsidP="002A348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48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87FDB">
        <w:rPr>
          <w:rFonts w:ascii="Times New Roman" w:eastAsia="Times New Roman" w:hAnsi="Times New Roman"/>
          <w:sz w:val="28"/>
          <w:szCs w:val="28"/>
        </w:rPr>
        <w:t>10.02.2020</w:t>
      </w:r>
      <w:r w:rsidRPr="002A348A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2A348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№ </w:t>
      </w:r>
      <w:r w:rsidR="00D87FDB">
        <w:rPr>
          <w:rFonts w:ascii="Times New Roman" w:eastAsia="Times New Roman" w:hAnsi="Times New Roman"/>
          <w:sz w:val="28"/>
          <w:szCs w:val="28"/>
        </w:rPr>
        <w:t>43</w:t>
      </w:r>
    </w:p>
    <w:p w:rsidR="002A348A" w:rsidRPr="002A348A" w:rsidRDefault="002A348A" w:rsidP="002A34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A348A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2A348A" w:rsidRPr="002A348A" w:rsidRDefault="002A348A" w:rsidP="002A348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266D6" w:rsidRPr="0056609B" w:rsidRDefault="00A77074" w:rsidP="002A348A">
      <w:pPr>
        <w:pStyle w:val="a6"/>
        <w:rPr>
          <w:rFonts w:ascii="Times New Roman" w:hAnsi="Times New Roman"/>
          <w:sz w:val="28"/>
          <w:szCs w:val="28"/>
        </w:rPr>
      </w:pPr>
      <w:r w:rsidRPr="0056609B">
        <w:rPr>
          <w:rFonts w:ascii="Times New Roman" w:hAnsi="Times New Roman"/>
          <w:sz w:val="28"/>
          <w:szCs w:val="28"/>
        </w:rPr>
        <w:t xml:space="preserve">Об утверждении нормативов </w:t>
      </w:r>
      <w:r w:rsidR="00F752C5" w:rsidRPr="0056609B">
        <w:rPr>
          <w:rFonts w:ascii="Times New Roman" w:hAnsi="Times New Roman"/>
          <w:sz w:val="28"/>
          <w:szCs w:val="28"/>
        </w:rPr>
        <w:t xml:space="preserve">расходов </w:t>
      </w:r>
    </w:p>
    <w:p w:rsidR="002B722D" w:rsidRPr="0056609B" w:rsidRDefault="00A77074" w:rsidP="002A348A">
      <w:pPr>
        <w:pStyle w:val="a6"/>
        <w:rPr>
          <w:rFonts w:ascii="Times New Roman" w:hAnsi="Times New Roman"/>
          <w:sz w:val="28"/>
          <w:szCs w:val="28"/>
        </w:rPr>
      </w:pPr>
      <w:r w:rsidRPr="0056609B">
        <w:rPr>
          <w:rFonts w:ascii="Times New Roman" w:hAnsi="Times New Roman"/>
          <w:sz w:val="28"/>
          <w:szCs w:val="28"/>
        </w:rPr>
        <w:t xml:space="preserve">на содержание вахтовых и временных </w:t>
      </w:r>
    </w:p>
    <w:p w:rsidR="007266D6" w:rsidRPr="0056609B" w:rsidRDefault="00A77074" w:rsidP="002A348A">
      <w:pPr>
        <w:pStyle w:val="a6"/>
        <w:rPr>
          <w:rFonts w:ascii="Times New Roman" w:hAnsi="Times New Roman"/>
          <w:sz w:val="28"/>
          <w:szCs w:val="28"/>
        </w:rPr>
      </w:pPr>
      <w:r w:rsidRPr="0056609B">
        <w:rPr>
          <w:rFonts w:ascii="Times New Roman" w:hAnsi="Times New Roman"/>
          <w:sz w:val="28"/>
          <w:szCs w:val="28"/>
        </w:rPr>
        <w:t>поселков</w:t>
      </w:r>
      <w:r w:rsidR="00F752C5" w:rsidRPr="0056609B">
        <w:rPr>
          <w:rFonts w:ascii="Times New Roman" w:hAnsi="Times New Roman"/>
          <w:sz w:val="28"/>
          <w:szCs w:val="28"/>
        </w:rPr>
        <w:t xml:space="preserve"> </w:t>
      </w:r>
      <w:r w:rsidRPr="0056609B">
        <w:rPr>
          <w:rFonts w:ascii="Times New Roman" w:hAnsi="Times New Roman"/>
          <w:sz w:val="28"/>
          <w:szCs w:val="28"/>
        </w:rPr>
        <w:t>на территории Ханты-</w:t>
      </w:r>
    </w:p>
    <w:p w:rsidR="00A77074" w:rsidRDefault="00A77074" w:rsidP="002A348A">
      <w:pPr>
        <w:pStyle w:val="a6"/>
        <w:rPr>
          <w:rFonts w:ascii="Times New Roman" w:hAnsi="Times New Roman"/>
          <w:sz w:val="28"/>
          <w:szCs w:val="28"/>
        </w:rPr>
      </w:pPr>
      <w:r w:rsidRPr="0056609B">
        <w:rPr>
          <w:rFonts w:ascii="Times New Roman" w:hAnsi="Times New Roman"/>
          <w:sz w:val="28"/>
          <w:szCs w:val="28"/>
        </w:rPr>
        <w:t>Мансийского района</w:t>
      </w:r>
    </w:p>
    <w:p w:rsidR="002A348A" w:rsidRDefault="002A348A" w:rsidP="002A348A">
      <w:pPr>
        <w:pStyle w:val="a6"/>
        <w:rPr>
          <w:rFonts w:ascii="Times New Roman" w:hAnsi="Times New Roman"/>
          <w:sz w:val="28"/>
          <w:szCs w:val="28"/>
        </w:rPr>
      </w:pPr>
    </w:p>
    <w:p w:rsidR="00A77074" w:rsidRPr="0056609B" w:rsidRDefault="00A77074" w:rsidP="002A348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609B">
        <w:rPr>
          <w:rFonts w:ascii="Times New Roman" w:hAnsi="Times New Roman"/>
          <w:sz w:val="28"/>
          <w:szCs w:val="28"/>
        </w:rPr>
        <w:t xml:space="preserve">На основании </w:t>
      </w:r>
      <w:r w:rsidR="006604C3" w:rsidRPr="0056609B">
        <w:rPr>
          <w:rFonts w:ascii="Times New Roman" w:hAnsi="Times New Roman"/>
          <w:sz w:val="28"/>
          <w:szCs w:val="28"/>
        </w:rPr>
        <w:t>под</w:t>
      </w:r>
      <w:r w:rsidRPr="0056609B">
        <w:rPr>
          <w:rFonts w:ascii="Times New Roman" w:hAnsi="Times New Roman"/>
          <w:sz w:val="28"/>
          <w:szCs w:val="28"/>
        </w:rPr>
        <w:t xml:space="preserve">пункта 32 </w:t>
      </w:r>
      <w:r w:rsidR="006604C3" w:rsidRPr="0056609B">
        <w:rPr>
          <w:rFonts w:ascii="Times New Roman" w:hAnsi="Times New Roman"/>
          <w:sz w:val="28"/>
          <w:szCs w:val="28"/>
        </w:rPr>
        <w:t>пункта 1 статьи 264</w:t>
      </w:r>
      <w:r w:rsidRPr="0056609B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Федерации:</w:t>
      </w:r>
    </w:p>
    <w:p w:rsidR="00D94EC5" w:rsidRPr="0056609B" w:rsidRDefault="00D94EC5" w:rsidP="002A348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744" w:rsidRPr="0056609B" w:rsidRDefault="00F752C5" w:rsidP="002A348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609B">
        <w:rPr>
          <w:rFonts w:ascii="Times New Roman" w:hAnsi="Times New Roman"/>
          <w:sz w:val="28"/>
          <w:szCs w:val="28"/>
        </w:rPr>
        <w:t xml:space="preserve">1. </w:t>
      </w:r>
      <w:r w:rsidR="0014631E" w:rsidRPr="0056609B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4E1744" w:rsidRPr="0056609B">
        <w:rPr>
          <w:rFonts w:ascii="Times New Roman" w:hAnsi="Times New Roman"/>
          <w:sz w:val="28"/>
          <w:szCs w:val="28"/>
          <w:lang w:eastAsia="ru-RU"/>
        </w:rPr>
        <w:t xml:space="preserve">норматив на содержание вахтовых и временных поселков, включая все объекты жилищно-коммунального и социально-бытового назначения, подсобных хозяйств и </w:t>
      </w:r>
      <w:r w:rsidR="006F21B4" w:rsidRPr="0056609B">
        <w:rPr>
          <w:rFonts w:ascii="Times New Roman" w:hAnsi="Times New Roman"/>
          <w:sz w:val="28"/>
          <w:szCs w:val="28"/>
          <w:lang w:eastAsia="ru-RU"/>
        </w:rPr>
        <w:t xml:space="preserve">иных аналогичных служб </w:t>
      </w:r>
      <w:r w:rsidR="007266D6" w:rsidRPr="0056609B">
        <w:rPr>
          <w:rFonts w:ascii="Times New Roman" w:hAnsi="Times New Roman"/>
          <w:sz w:val="28"/>
          <w:szCs w:val="28"/>
          <w:lang w:eastAsia="ru-RU"/>
        </w:rPr>
        <w:br/>
      </w:r>
      <w:r w:rsidR="006F21B4" w:rsidRPr="0056609B">
        <w:rPr>
          <w:rFonts w:ascii="Times New Roman" w:hAnsi="Times New Roman"/>
          <w:sz w:val="28"/>
          <w:szCs w:val="28"/>
          <w:lang w:eastAsia="ru-RU"/>
        </w:rPr>
        <w:t>в организациях</w:t>
      </w:r>
      <w:r w:rsidR="004E1744" w:rsidRPr="0056609B">
        <w:rPr>
          <w:rFonts w:ascii="Times New Roman" w:hAnsi="Times New Roman"/>
          <w:sz w:val="28"/>
          <w:szCs w:val="28"/>
          <w:lang w:eastAsia="ru-RU"/>
        </w:rPr>
        <w:t>, осуществляющих свою деятельность вахтовым способом или работающих в полевых (экспедиционных) условиях на территории Ханты-Мансийского района, применяемый для налогообложения прибыли</w:t>
      </w:r>
      <w:r w:rsidR="002A348A">
        <w:rPr>
          <w:rFonts w:ascii="Times New Roman" w:hAnsi="Times New Roman"/>
          <w:sz w:val="28"/>
          <w:szCs w:val="28"/>
          <w:lang w:eastAsia="ru-RU"/>
        </w:rPr>
        <w:t>,</w:t>
      </w:r>
      <w:r w:rsidR="004E1744" w:rsidRPr="002C62B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4E1744" w:rsidRPr="0056609B">
        <w:rPr>
          <w:rFonts w:ascii="Times New Roman" w:hAnsi="Times New Roman"/>
          <w:sz w:val="28"/>
          <w:szCs w:val="28"/>
          <w:lang w:eastAsia="ru-RU"/>
        </w:rPr>
        <w:t>в размере</w:t>
      </w:r>
      <w:r w:rsidR="004E1744" w:rsidRPr="002C62B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13CE7" w:rsidRPr="00113CE7">
        <w:rPr>
          <w:rFonts w:ascii="Times New Roman" w:hAnsi="Times New Roman"/>
          <w:sz w:val="28"/>
          <w:szCs w:val="28"/>
          <w:lang w:eastAsia="ru-RU"/>
        </w:rPr>
        <w:t>27 тыс. 480</w:t>
      </w:r>
      <w:r w:rsidR="00895FC5" w:rsidRPr="00113CE7">
        <w:rPr>
          <w:rFonts w:ascii="Times New Roman" w:hAnsi="Times New Roman"/>
          <w:sz w:val="28"/>
          <w:szCs w:val="28"/>
          <w:lang w:eastAsia="ru-RU"/>
        </w:rPr>
        <w:t xml:space="preserve"> руб</w:t>
      </w:r>
      <w:r w:rsidR="002A348A">
        <w:rPr>
          <w:rFonts w:ascii="Times New Roman" w:hAnsi="Times New Roman"/>
          <w:sz w:val="28"/>
          <w:szCs w:val="28"/>
          <w:lang w:eastAsia="ru-RU"/>
        </w:rPr>
        <w:t>лей</w:t>
      </w:r>
      <w:r w:rsidR="004E1744" w:rsidRPr="002C62B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4E1744" w:rsidRPr="0056609B">
        <w:rPr>
          <w:rFonts w:ascii="Times New Roman" w:hAnsi="Times New Roman"/>
          <w:sz w:val="28"/>
          <w:szCs w:val="28"/>
          <w:lang w:eastAsia="ru-RU"/>
        </w:rPr>
        <w:t>на содержание 1 квадратного метра общей площади в год.</w:t>
      </w:r>
    </w:p>
    <w:p w:rsidR="0014631E" w:rsidRPr="0056609B" w:rsidRDefault="0014631E" w:rsidP="002A348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609B">
        <w:rPr>
          <w:rFonts w:ascii="Times New Roman" w:hAnsi="Times New Roman"/>
          <w:sz w:val="28"/>
          <w:szCs w:val="28"/>
        </w:rPr>
        <w:t>2. Отменить постановление администрации Ханты-Мансийског</w:t>
      </w:r>
      <w:r w:rsidR="0056609B" w:rsidRPr="0056609B">
        <w:rPr>
          <w:rFonts w:ascii="Times New Roman" w:hAnsi="Times New Roman"/>
          <w:sz w:val="28"/>
          <w:szCs w:val="28"/>
        </w:rPr>
        <w:t>о района от 31 января 2019</w:t>
      </w:r>
      <w:r w:rsidR="00ED09A3" w:rsidRPr="0056609B">
        <w:rPr>
          <w:rFonts w:ascii="Times New Roman" w:hAnsi="Times New Roman"/>
          <w:sz w:val="28"/>
          <w:szCs w:val="28"/>
        </w:rPr>
        <w:t xml:space="preserve"> года</w:t>
      </w:r>
      <w:r w:rsidR="0056609B" w:rsidRPr="0056609B">
        <w:rPr>
          <w:rFonts w:ascii="Times New Roman" w:hAnsi="Times New Roman"/>
          <w:sz w:val="28"/>
          <w:szCs w:val="28"/>
        </w:rPr>
        <w:t xml:space="preserve"> № 37</w:t>
      </w:r>
      <w:r w:rsidR="00565638" w:rsidRPr="0056609B">
        <w:rPr>
          <w:rFonts w:ascii="Times New Roman" w:hAnsi="Times New Roman"/>
          <w:sz w:val="28"/>
          <w:szCs w:val="28"/>
        </w:rPr>
        <w:t xml:space="preserve"> «Об утверждении </w:t>
      </w:r>
      <w:r w:rsidRPr="0056609B">
        <w:rPr>
          <w:rFonts w:ascii="Times New Roman" w:hAnsi="Times New Roman"/>
          <w:sz w:val="28"/>
          <w:szCs w:val="28"/>
        </w:rPr>
        <w:t>нормативов расходов на содержание вахтовых и временных поселков на территории Ханты-Мансийского района».</w:t>
      </w:r>
    </w:p>
    <w:p w:rsidR="00A77074" w:rsidRPr="0056609B" w:rsidRDefault="0014631E" w:rsidP="002A348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609B">
        <w:rPr>
          <w:rFonts w:ascii="Times New Roman" w:hAnsi="Times New Roman"/>
          <w:sz w:val="28"/>
          <w:szCs w:val="28"/>
        </w:rPr>
        <w:t>3</w:t>
      </w:r>
      <w:r w:rsidR="00A77074" w:rsidRPr="0056609B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газете «Наш район» </w:t>
      </w:r>
      <w:r w:rsidR="002B722D" w:rsidRPr="0056609B">
        <w:rPr>
          <w:rFonts w:ascii="Times New Roman" w:hAnsi="Times New Roman"/>
          <w:sz w:val="28"/>
          <w:szCs w:val="28"/>
        </w:rPr>
        <w:br/>
      </w:r>
      <w:r w:rsidR="00C16CD2" w:rsidRPr="0056609B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r w:rsidR="00A77074" w:rsidRPr="0056609B">
        <w:rPr>
          <w:rFonts w:ascii="Times New Roman" w:hAnsi="Times New Roman"/>
          <w:sz w:val="28"/>
          <w:szCs w:val="28"/>
        </w:rPr>
        <w:t xml:space="preserve">сайте </w:t>
      </w:r>
      <w:r w:rsidR="00204784" w:rsidRPr="0056609B">
        <w:rPr>
          <w:rFonts w:ascii="Times New Roman" w:hAnsi="Times New Roman"/>
          <w:sz w:val="28"/>
          <w:szCs w:val="28"/>
        </w:rPr>
        <w:t xml:space="preserve">администрации </w:t>
      </w:r>
      <w:r w:rsidR="00A77074" w:rsidRPr="0056609B">
        <w:rPr>
          <w:rFonts w:ascii="Times New Roman" w:hAnsi="Times New Roman"/>
          <w:sz w:val="28"/>
          <w:szCs w:val="28"/>
        </w:rPr>
        <w:t>Ханты-Мансийского район</w:t>
      </w:r>
      <w:r w:rsidR="00F752C5" w:rsidRPr="0056609B">
        <w:rPr>
          <w:rFonts w:ascii="Times New Roman" w:hAnsi="Times New Roman"/>
          <w:sz w:val="28"/>
          <w:szCs w:val="28"/>
        </w:rPr>
        <w:t>а в сети И</w:t>
      </w:r>
      <w:r w:rsidR="00204784" w:rsidRPr="0056609B">
        <w:rPr>
          <w:rFonts w:ascii="Times New Roman" w:hAnsi="Times New Roman"/>
          <w:sz w:val="28"/>
          <w:szCs w:val="28"/>
        </w:rPr>
        <w:t>нтернет</w:t>
      </w:r>
      <w:r w:rsidR="00A77074" w:rsidRPr="0056609B">
        <w:rPr>
          <w:rFonts w:ascii="Times New Roman" w:hAnsi="Times New Roman"/>
          <w:sz w:val="28"/>
          <w:szCs w:val="28"/>
        </w:rPr>
        <w:t>.</w:t>
      </w:r>
    </w:p>
    <w:p w:rsidR="00A77074" w:rsidRPr="0056609B" w:rsidRDefault="006604C3" w:rsidP="002A348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609B">
        <w:rPr>
          <w:rFonts w:ascii="Times New Roman" w:hAnsi="Times New Roman"/>
          <w:sz w:val="28"/>
          <w:szCs w:val="28"/>
        </w:rPr>
        <w:t>4.</w:t>
      </w:r>
      <w:r w:rsidR="00F752C5" w:rsidRPr="0056609B">
        <w:rPr>
          <w:rFonts w:ascii="Times New Roman" w:hAnsi="Times New Roman"/>
          <w:sz w:val="28"/>
          <w:szCs w:val="28"/>
        </w:rPr>
        <w:t xml:space="preserve"> </w:t>
      </w:r>
      <w:r w:rsidR="00A77074" w:rsidRPr="0056609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04784" w:rsidRPr="0056609B">
        <w:rPr>
          <w:rFonts w:ascii="Times New Roman" w:hAnsi="Times New Roman"/>
          <w:sz w:val="28"/>
          <w:szCs w:val="28"/>
        </w:rPr>
        <w:t xml:space="preserve"> (обнародования)</w:t>
      </w:r>
      <w:r w:rsidR="00F752C5" w:rsidRPr="0056609B">
        <w:rPr>
          <w:rFonts w:ascii="Times New Roman" w:hAnsi="Times New Roman"/>
          <w:sz w:val="28"/>
          <w:szCs w:val="28"/>
        </w:rPr>
        <w:t xml:space="preserve"> </w:t>
      </w:r>
      <w:r w:rsidR="00A77074" w:rsidRPr="0056609B">
        <w:rPr>
          <w:rFonts w:ascii="Times New Roman" w:hAnsi="Times New Roman"/>
          <w:sz w:val="28"/>
          <w:szCs w:val="28"/>
        </w:rPr>
        <w:t xml:space="preserve">и распространяет свое действие </w:t>
      </w:r>
      <w:r w:rsidR="007266D6" w:rsidRPr="0056609B">
        <w:rPr>
          <w:rFonts w:ascii="Times New Roman" w:hAnsi="Times New Roman"/>
          <w:sz w:val="28"/>
          <w:szCs w:val="28"/>
        </w:rPr>
        <w:br/>
      </w:r>
      <w:r w:rsidR="00A77074" w:rsidRPr="0056609B">
        <w:rPr>
          <w:rFonts w:ascii="Times New Roman" w:hAnsi="Times New Roman"/>
          <w:sz w:val="28"/>
          <w:szCs w:val="28"/>
        </w:rPr>
        <w:t>на правоотнош</w:t>
      </w:r>
      <w:r w:rsidR="00E5356D" w:rsidRPr="0056609B">
        <w:rPr>
          <w:rFonts w:ascii="Times New Roman" w:hAnsi="Times New Roman"/>
          <w:sz w:val="28"/>
          <w:szCs w:val="28"/>
        </w:rPr>
        <w:t xml:space="preserve">ения, возникшие с 1 января </w:t>
      </w:r>
      <w:r w:rsidR="0056609B" w:rsidRPr="0056609B">
        <w:rPr>
          <w:rFonts w:ascii="Times New Roman" w:hAnsi="Times New Roman"/>
          <w:sz w:val="28"/>
          <w:szCs w:val="28"/>
        </w:rPr>
        <w:t>2020</w:t>
      </w:r>
      <w:r w:rsidR="00A77074" w:rsidRPr="0056609B">
        <w:rPr>
          <w:rFonts w:ascii="Times New Roman" w:hAnsi="Times New Roman"/>
          <w:sz w:val="28"/>
          <w:szCs w:val="28"/>
        </w:rPr>
        <w:t xml:space="preserve"> года.</w:t>
      </w:r>
    </w:p>
    <w:p w:rsidR="00821C2C" w:rsidRPr="0056609B" w:rsidRDefault="00A77074" w:rsidP="002A348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609B">
        <w:rPr>
          <w:rFonts w:ascii="Times New Roman" w:hAnsi="Times New Roman"/>
          <w:bCs/>
          <w:sz w:val="28"/>
          <w:szCs w:val="28"/>
        </w:rPr>
        <w:t>5</w:t>
      </w:r>
      <w:r w:rsidR="00FD4B2C" w:rsidRPr="0056609B">
        <w:rPr>
          <w:rFonts w:ascii="Times New Roman" w:hAnsi="Times New Roman"/>
          <w:bCs/>
          <w:sz w:val="28"/>
          <w:szCs w:val="28"/>
        </w:rPr>
        <w:t>.</w:t>
      </w:r>
      <w:r w:rsidR="008E6B7A" w:rsidRPr="0056609B">
        <w:rPr>
          <w:rFonts w:ascii="Times New Roman" w:hAnsi="Times New Roman"/>
          <w:bCs/>
          <w:sz w:val="28"/>
          <w:szCs w:val="28"/>
        </w:rPr>
        <w:t xml:space="preserve"> </w:t>
      </w:r>
      <w:r w:rsidR="00BE347C" w:rsidRPr="0056609B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ED09A3" w:rsidRPr="0056609B">
        <w:rPr>
          <w:rFonts w:ascii="Times New Roman" w:hAnsi="Times New Roman"/>
          <w:sz w:val="28"/>
          <w:szCs w:val="28"/>
        </w:rPr>
        <w:t xml:space="preserve">постановления </w:t>
      </w:r>
      <w:r w:rsidR="00BE347C" w:rsidRPr="0056609B">
        <w:rPr>
          <w:rFonts w:ascii="Times New Roman" w:hAnsi="Times New Roman"/>
          <w:sz w:val="28"/>
          <w:szCs w:val="28"/>
        </w:rPr>
        <w:t xml:space="preserve">возложить </w:t>
      </w:r>
      <w:r w:rsidR="002B722D" w:rsidRPr="0056609B">
        <w:rPr>
          <w:rFonts w:ascii="Times New Roman" w:hAnsi="Times New Roman"/>
          <w:sz w:val="28"/>
          <w:szCs w:val="28"/>
        </w:rPr>
        <w:br/>
      </w:r>
      <w:r w:rsidR="00BE347C" w:rsidRPr="0056609B">
        <w:rPr>
          <w:rFonts w:ascii="Times New Roman" w:hAnsi="Times New Roman"/>
          <w:sz w:val="28"/>
          <w:szCs w:val="28"/>
        </w:rPr>
        <w:t>на заместителя главы Ханты-Мансийского района, курирующего деятельность комитета экономической политики.</w:t>
      </w:r>
    </w:p>
    <w:p w:rsidR="00F752C5" w:rsidRPr="0056609B" w:rsidRDefault="00F752C5" w:rsidP="002A348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2B722D" w:rsidRDefault="002B722D" w:rsidP="002A348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2A348A" w:rsidRPr="0056609B" w:rsidRDefault="002A348A" w:rsidP="002A348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271EFC" w:rsidRPr="0056609B" w:rsidRDefault="005B1055" w:rsidP="002A348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609B">
        <w:rPr>
          <w:rFonts w:ascii="Times New Roman" w:hAnsi="Times New Roman"/>
          <w:sz w:val="28"/>
          <w:szCs w:val="28"/>
        </w:rPr>
        <w:t>Г</w:t>
      </w:r>
      <w:r w:rsidR="00281441" w:rsidRPr="0056609B">
        <w:rPr>
          <w:rFonts w:ascii="Times New Roman" w:hAnsi="Times New Roman"/>
          <w:sz w:val="28"/>
          <w:szCs w:val="28"/>
        </w:rPr>
        <w:t>лав</w:t>
      </w:r>
      <w:r w:rsidR="00721EEB" w:rsidRPr="0056609B">
        <w:rPr>
          <w:rFonts w:ascii="Times New Roman" w:hAnsi="Times New Roman"/>
          <w:sz w:val="28"/>
          <w:szCs w:val="28"/>
        </w:rPr>
        <w:t>а</w:t>
      </w:r>
      <w:r w:rsidR="002B722D" w:rsidRPr="0056609B">
        <w:rPr>
          <w:rFonts w:ascii="Times New Roman" w:hAnsi="Times New Roman"/>
          <w:sz w:val="28"/>
          <w:szCs w:val="28"/>
        </w:rPr>
        <w:t xml:space="preserve"> </w:t>
      </w:r>
      <w:r w:rsidR="00271EFC" w:rsidRPr="0056609B">
        <w:rPr>
          <w:rFonts w:ascii="Times New Roman" w:hAnsi="Times New Roman"/>
          <w:sz w:val="28"/>
          <w:szCs w:val="28"/>
        </w:rPr>
        <w:t>Ханты-Мансийского района</w:t>
      </w:r>
      <w:r w:rsidR="00F752C5" w:rsidRPr="0056609B">
        <w:rPr>
          <w:rFonts w:ascii="Times New Roman" w:hAnsi="Times New Roman"/>
          <w:sz w:val="28"/>
          <w:szCs w:val="28"/>
        </w:rPr>
        <w:t xml:space="preserve"> </w:t>
      </w:r>
      <w:r w:rsidR="00EC667E" w:rsidRPr="0056609B">
        <w:rPr>
          <w:rFonts w:ascii="Times New Roman" w:hAnsi="Times New Roman"/>
          <w:sz w:val="28"/>
          <w:szCs w:val="28"/>
        </w:rPr>
        <w:t xml:space="preserve">                         </w:t>
      </w:r>
      <w:r w:rsidR="002B722D" w:rsidRPr="0056609B">
        <w:rPr>
          <w:rFonts w:ascii="Times New Roman" w:hAnsi="Times New Roman"/>
          <w:sz w:val="28"/>
          <w:szCs w:val="28"/>
        </w:rPr>
        <w:t xml:space="preserve">                 </w:t>
      </w:r>
      <w:r w:rsidR="00EC667E" w:rsidRPr="0056609B">
        <w:rPr>
          <w:rFonts w:ascii="Times New Roman" w:hAnsi="Times New Roman"/>
          <w:sz w:val="28"/>
          <w:szCs w:val="28"/>
        </w:rPr>
        <w:t xml:space="preserve">    К.Р.Минулин</w:t>
      </w:r>
    </w:p>
    <w:sectPr w:rsidR="00271EFC" w:rsidRPr="0056609B" w:rsidSect="002A348A">
      <w:headerReference w:type="default" r:id="rId9"/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39" w:rsidRDefault="008F7039" w:rsidP="00F752C5">
      <w:pPr>
        <w:spacing w:after="0" w:line="240" w:lineRule="auto"/>
      </w:pPr>
      <w:r>
        <w:separator/>
      </w:r>
    </w:p>
  </w:endnote>
  <w:endnote w:type="continuationSeparator" w:id="0">
    <w:p w:rsidR="008F7039" w:rsidRDefault="008F7039" w:rsidP="00F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39" w:rsidRDefault="008F7039" w:rsidP="00F752C5">
      <w:pPr>
        <w:spacing w:after="0" w:line="240" w:lineRule="auto"/>
      </w:pPr>
      <w:r>
        <w:separator/>
      </w:r>
    </w:p>
  </w:footnote>
  <w:footnote w:type="continuationSeparator" w:id="0">
    <w:p w:rsidR="008F7039" w:rsidRDefault="008F7039" w:rsidP="00F7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C5" w:rsidRDefault="00F752C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87FDB">
      <w:rPr>
        <w:noProof/>
      </w:rPr>
      <w:t>2</w:t>
    </w:r>
    <w:r>
      <w:fldChar w:fldCharType="end"/>
    </w:r>
  </w:p>
  <w:p w:rsidR="00F752C5" w:rsidRDefault="00F752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3">
    <w:nsid w:val="4B9C7090"/>
    <w:multiLevelType w:val="hybridMultilevel"/>
    <w:tmpl w:val="331E73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EA4"/>
    <w:rsid w:val="00002454"/>
    <w:rsid w:val="000351F7"/>
    <w:rsid w:val="00045231"/>
    <w:rsid w:val="0008548B"/>
    <w:rsid w:val="000B0C1D"/>
    <w:rsid w:val="000B49A2"/>
    <w:rsid w:val="000C1F12"/>
    <w:rsid w:val="000D7BAE"/>
    <w:rsid w:val="000F4A6A"/>
    <w:rsid w:val="00101A28"/>
    <w:rsid w:val="00112F91"/>
    <w:rsid w:val="00113CE7"/>
    <w:rsid w:val="00123E2E"/>
    <w:rsid w:val="00130519"/>
    <w:rsid w:val="00135569"/>
    <w:rsid w:val="00137350"/>
    <w:rsid w:val="00143F4A"/>
    <w:rsid w:val="0014631E"/>
    <w:rsid w:val="0016758D"/>
    <w:rsid w:val="00175A0F"/>
    <w:rsid w:val="001A74DB"/>
    <w:rsid w:val="001B1EF4"/>
    <w:rsid w:val="001D06CC"/>
    <w:rsid w:val="001E080D"/>
    <w:rsid w:val="001F3AA7"/>
    <w:rsid w:val="001F6905"/>
    <w:rsid w:val="001F7F64"/>
    <w:rsid w:val="00203031"/>
    <w:rsid w:val="00204784"/>
    <w:rsid w:val="00213B67"/>
    <w:rsid w:val="00224755"/>
    <w:rsid w:val="00225519"/>
    <w:rsid w:val="00271EFC"/>
    <w:rsid w:val="002745EA"/>
    <w:rsid w:val="00281441"/>
    <w:rsid w:val="002A0284"/>
    <w:rsid w:val="002A348A"/>
    <w:rsid w:val="002B01CB"/>
    <w:rsid w:val="002B722D"/>
    <w:rsid w:val="002C62B2"/>
    <w:rsid w:val="002E60EA"/>
    <w:rsid w:val="002F74DE"/>
    <w:rsid w:val="00324207"/>
    <w:rsid w:val="0032785A"/>
    <w:rsid w:val="00335018"/>
    <w:rsid w:val="0034653C"/>
    <w:rsid w:val="003854E1"/>
    <w:rsid w:val="003865FF"/>
    <w:rsid w:val="003908AC"/>
    <w:rsid w:val="00392FC0"/>
    <w:rsid w:val="003B2201"/>
    <w:rsid w:val="003C5E3D"/>
    <w:rsid w:val="003C66AB"/>
    <w:rsid w:val="003D00D3"/>
    <w:rsid w:val="003D058A"/>
    <w:rsid w:val="00415666"/>
    <w:rsid w:val="0047523A"/>
    <w:rsid w:val="00480C63"/>
    <w:rsid w:val="004C3BE6"/>
    <w:rsid w:val="004C4EB2"/>
    <w:rsid w:val="004E1744"/>
    <w:rsid w:val="004E2EAF"/>
    <w:rsid w:val="004F2E93"/>
    <w:rsid w:val="00502A03"/>
    <w:rsid w:val="00510074"/>
    <w:rsid w:val="00514793"/>
    <w:rsid w:val="00560450"/>
    <w:rsid w:val="00561EB4"/>
    <w:rsid w:val="00565638"/>
    <w:rsid w:val="0056609B"/>
    <w:rsid w:val="00567F48"/>
    <w:rsid w:val="00570A4A"/>
    <w:rsid w:val="00577D6A"/>
    <w:rsid w:val="00592E9B"/>
    <w:rsid w:val="005B1055"/>
    <w:rsid w:val="005B19D6"/>
    <w:rsid w:val="006401EE"/>
    <w:rsid w:val="006604C3"/>
    <w:rsid w:val="00672A66"/>
    <w:rsid w:val="00673087"/>
    <w:rsid w:val="00687E61"/>
    <w:rsid w:val="00691C51"/>
    <w:rsid w:val="00696A60"/>
    <w:rsid w:val="006C56A7"/>
    <w:rsid w:val="006E2C0F"/>
    <w:rsid w:val="006F0B37"/>
    <w:rsid w:val="006F21B4"/>
    <w:rsid w:val="006F4FFF"/>
    <w:rsid w:val="0070096A"/>
    <w:rsid w:val="0071117B"/>
    <w:rsid w:val="00721EEB"/>
    <w:rsid w:val="007266D6"/>
    <w:rsid w:val="0079524E"/>
    <w:rsid w:val="007C5C0D"/>
    <w:rsid w:val="007D2DDB"/>
    <w:rsid w:val="007E5C35"/>
    <w:rsid w:val="008129B6"/>
    <w:rsid w:val="00821C2C"/>
    <w:rsid w:val="0084138C"/>
    <w:rsid w:val="00895FC5"/>
    <w:rsid w:val="00896E10"/>
    <w:rsid w:val="008A08A4"/>
    <w:rsid w:val="008B13FE"/>
    <w:rsid w:val="008B5B83"/>
    <w:rsid w:val="008B7A56"/>
    <w:rsid w:val="008C0222"/>
    <w:rsid w:val="008E3706"/>
    <w:rsid w:val="008E6B7A"/>
    <w:rsid w:val="008F7039"/>
    <w:rsid w:val="009100C2"/>
    <w:rsid w:val="009151E4"/>
    <w:rsid w:val="0092547B"/>
    <w:rsid w:val="00935878"/>
    <w:rsid w:val="0095206A"/>
    <w:rsid w:val="0095270C"/>
    <w:rsid w:val="00976BD5"/>
    <w:rsid w:val="009B0444"/>
    <w:rsid w:val="009B5325"/>
    <w:rsid w:val="009C7C28"/>
    <w:rsid w:val="009F5FFA"/>
    <w:rsid w:val="00A048D8"/>
    <w:rsid w:val="00A05CB2"/>
    <w:rsid w:val="00A06838"/>
    <w:rsid w:val="00A77074"/>
    <w:rsid w:val="00AA0E41"/>
    <w:rsid w:val="00AA7373"/>
    <w:rsid w:val="00AB076A"/>
    <w:rsid w:val="00AB1E9B"/>
    <w:rsid w:val="00AD31C8"/>
    <w:rsid w:val="00B237DB"/>
    <w:rsid w:val="00B44C36"/>
    <w:rsid w:val="00B5305D"/>
    <w:rsid w:val="00B62A14"/>
    <w:rsid w:val="00B73363"/>
    <w:rsid w:val="00B87C30"/>
    <w:rsid w:val="00BA00A8"/>
    <w:rsid w:val="00BA3EA4"/>
    <w:rsid w:val="00BB05A0"/>
    <w:rsid w:val="00BB5308"/>
    <w:rsid w:val="00BC2327"/>
    <w:rsid w:val="00BE347C"/>
    <w:rsid w:val="00C16CD2"/>
    <w:rsid w:val="00C45F53"/>
    <w:rsid w:val="00C853A2"/>
    <w:rsid w:val="00CA41B6"/>
    <w:rsid w:val="00CB0B3E"/>
    <w:rsid w:val="00CB1BCC"/>
    <w:rsid w:val="00CC2100"/>
    <w:rsid w:val="00CD370B"/>
    <w:rsid w:val="00CE0413"/>
    <w:rsid w:val="00CF602B"/>
    <w:rsid w:val="00D13DD6"/>
    <w:rsid w:val="00D35FE5"/>
    <w:rsid w:val="00D50193"/>
    <w:rsid w:val="00D62DFD"/>
    <w:rsid w:val="00D700F0"/>
    <w:rsid w:val="00D715A9"/>
    <w:rsid w:val="00D71FD9"/>
    <w:rsid w:val="00D87FDB"/>
    <w:rsid w:val="00D94EC5"/>
    <w:rsid w:val="00DB324A"/>
    <w:rsid w:val="00DD4233"/>
    <w:rsid w:val="00DD6BFA"/>
    <w:rsid w:val="00DE11AE"/>
    <w:rsid w:val="00E217D7"/>
    <w:rsid w:val="00E332EB"/>
    <w:rsid w:val="00E473FD"/>
    <w:rsid w:val="00E5356D"/>
    <w:rsid w:val="00E541EF"/>
    <w:rsid w:val="00E80432"/>
    <w:rsid w:val="00E82D82"/>
    <w:rsid w:val="00E87F13"/>
    <w:rsid w:val="00EC667E"/>
    <w:rsid w:val="00ED09A3"/>
    <w:rsid w:val="00ED305A"/>
    <w:rsid w:val="00EF56DD"/>
    <w:rsid w:val="00F13C1F"/>
    <w:rsid w:val="00F15458"/>
    <w:rsid w:val="00F315C8"/>
    <w:rsid w:val="00F360F4"/>
    <w:rsid w:val="00F5335A"/>
    <w:rsid w:val="00F569F1"/>
    <w:rsid w:val="00F67CBB"/>
    <w:rsid w:val="00F752C5"/>
    <w:rsid w:val="00FD4B2C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1BCC970-A80A-457F-BDBF-CAC004F3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paragraph" w:customStyle="1" w:styleId="ConsPlusNormal">
    <w:name w:val="ConsPlusNormal"/>
    <w:rsid w:val="00BA00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F752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52C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752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752C5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821C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8A6B-ECE6-44BB-9A2E-ACEDC97A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medvedeva_ga</dc:creator>
  <cp:lastModifiedBy>ООиКР</cp:lastModifiedBy>
  <cp:revision>4</cp:revision>
  <cp:lastPrinted>2020-02-10T11:41:00Z</cp:lastPrinted>
  <dcterms:created xsi:type="dcterms:W3CDTF">2020-02-06T09:10:00Z</dcterms:created>
  <dcterms:modified xsi:type="dcterms:W3CDTF">2020-02-10T11:41:00Z</dcterms:modified>
</cp:coreProperties>
</file>