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F3" w:rsidRPr="001D17F3" w:rsidRDefault="001D17F3" w:rsidP="001D1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8776D7" wp14:editId="4FE6BB1F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1D17F3" w:rsidRPr="001D17F3" w:rsidRDefault="001D17F3" w:rsidP="001D1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7F3" w:rsidRPr="001D17F3" w:rsidRDefault="001D17F3" w:rsidP="001D17F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D17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6025">
        <w:rPr>
          <w:rFonts w:ascii="Times New Roman" w:eastAsia="Times New Roman" w:hAnsi="Times New Roman" w:cs="Times New Roman"/>
          <w:sz w:val="28"/>
          <w:szCs w:val="28"/>
        </w:rPr>
        <w:t>13.04.2022</w:t>
      </w:r>
      <w:r w:rsidRPr="001D1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466025">
        <w:rPr>
          <w:rFonts w:ascii="Times New Roman" w:eastAsia="Times New Roman" w:hAnsi="Times New Roman" w:cs="Times New Roman"/>
          <w:sz w:val="28"/>
          <w:szCs w:val="28"/>
        </w:rPr>
        <w:t>455-р</w:t>
      </w:r>
    </w:p>
    <w:p w:rsidR="001D17F3" w:rsidRPr="001D17F3" w:rsidRDefault="001D17F3" w:rsidP="001D17F3">
      <w:pPr>
        <w:spacing w:after="0" w:line="240" w:lineRule="auto"/>
        <w:jc w:val="left"/>
        <w:rPr>
          <w:rFonts w:ascii="Times New Roman" w:eastAsia="Times New Roman" w:hAnsi="Times New Roman" w:cs="Times New Roman"/>
          <w:i/>
        </w:rPr>
      </w:pPr>
      <w:r w:rsidRPr="001D17F3">
        <w:rPr>
          <w:rFonts w:ascii="Times New Roman" w:eastAsia="Times New Roman" w:hAnsi="Times New Roman" w:cs="Times New Roman"/>
          <w:i/>
        </w:rPr>
        <w:t>г. Ханты-Мансийск</w:t>
      </w:r>
    </w:p>
    <w:p w:rsidR="001D17F3" w:rsidRPr="001D17F3" w:rsidRDefault="001D17F3" w:rsidP="001D17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109D" w:rsidRDefault="00CA109D" w:rsidP="00CA109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E4A14" w:rsidRDefault="00DE4A14" w:rsidP="00DE4A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DE4A14" w:rsidRDefault="00DE4A14" w:rsidP="00DE4A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DE4A14" w:rsidRDefault="00DE4A14" w:rsidP="00DE4A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610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10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09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109C5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6109C5" w:rsidRDefault="00DE4A14" w:rsidP="00DE4A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9C5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DE4A14" w:rsidRPr="0022146E" w:rsidRDefault="006109C5" w:rsidP="00DE4A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служебных проверок</w:t>
      </w:r>
      <w:r w:rsidR="00DE4A14">
        <w:rPr>
          <w:rFonts w:ascii="Times New Roman" w:hAnsi="Times New Roman" w:cs="Times New Roman"/>
          <w:sz w:val="28"/>
          <w:szCs w:val="28"/>
        </w:rPr>
        <w:t>»</w:t>
      </w:r>
    </w:p>
    <w:p w:rsidR="00CA109D" w:rsidRPr="0022146E" w:rsidRDefault="00CA109D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4A14" w:rsidRDefault="00CA109D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9C5" w:rsidRPr="006109C5" w:rsidRDefault="006109C5" w:rsidP="006109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tgtFrame="_blank" w:history="1">
        <w:r w:rsidRPr="00610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 целях упорядочения деятельности по организации и проведению проверок соблюдения дисциплины труда, на основании Устава Ханты-Мансийского района:</w:t>
      </w:r>
    </w:p>
    <w:p w:rsidR="005E659B" w:rsidRDefault="005A77D3" w:rsidP="005A7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77D3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04BA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</w:t>
      </w:r>
      <w:r w:rsidR="001D17F3">
        <w:rPr>
          <w:rFonts w:ascii="Times New Roman" w:hAnsi="Times New Roman" w:cs="Times New Roman"/>
          <w:sz w:val="28"/>
          <w:szCs w:val="28"/>
        </w:rPr>
        <w:br/>
      </w:r>
      <w:r w:rsidR="002E04BA">
        <w:rPr>
          <w:rFonts w:ascii="Times New Roman" w:hAnsi="Times New Roman" w:cs="Times New Roman"/>
          <w:sz w:val="28"/>
          <w:szCs w:val="28"/>
        </w:rPr>
        <w:t>Ханты-Мансийского района от 12.11.2020 № 1187-р «Об утверждении Положения о порядке проведения служебных проверок»</w:t>
      </w:r>
      <w:r w:rsidR="007F583A">
        <w:rPr>
          <w:rFonts w:ascii="Times New Roman" w:hAnsi="Times New Roman" w:cs="Times New Roman"/>
          <w:sz w:val="28"/>
          <w:szCs w:val="28"/>
        </w:rPr>
        <w:t>,</w:t>
      </w:r>
      <w:r w:rsidR="002E04BA">
        <w:rPr>
          <w:rFonts w:ascii="Times New Roman" w:hAnsi="Times New Roman" w:cs="Times New Roman"/>
          <w:sz w:val="28"/>
          <w:szCs w:val="28"/>
        </w:rPr>
        <w:t xml:space="preserve"> изложив п</w:t>
      </w:r>
      <w:r w:rsidR="006109C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41B52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5E659B">
        <w:rPr>
          <w:rFonts w:ascii="Times New Roman" w:hAnsi="Times New Roman" w:cs="Times New Roman"/>
          <w:sz w:val="28"/>
          <w:szCs w:val="28"/>
        </w:rPr>
        <w:t>в новой редакции</w:t>
      </w:r>
      <w:r w:rsidR="006109C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7F583A">
        <w:rPr>
          <w:rFonts w:ascii="Times New Roman" w:hAnsi="Times New Roman" w:cs="Times New Roman"/>
          <w:sz w:val="28"/>
          <w:szCs w:val="28"/>
        </w:rPr>
        <w:t>ю.</w:t>
      </w:r>
    </w:p>
    <w:p w:rsidR="005A77D3" w:rsidRPr="005E659B" w:rsidRDefault="005A77D3" w:rsidP="005A7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распоряжение в газете «Наш район», </w:t>
      </w:r>
      <w:r w:rsidR="001D17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официальном сетевом издании «Наш район Ханты-Мансийский» и разместить на официальном сайте администрации Ханты-Мансийского района.</w:t>
      </w:r>
    </w:p>
    <w:p w:rsidR="00592C0E" w:rsidRPr="0022146E" w:rsidRDefault="00592C0E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7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подписания.</w:t>
      </w:r>
    </w:p>
    <w:p w:rsidR="00CA109D" w:rsidRPr="0022146E" w:rsidRDefault="00CA109D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7D3">
        <w:rPr>
          <w:rFonts w:ascii="Times New Roman" w:hAnsi="Times New Roman" w:cs="Times New Roman"/>
          <w:sz w:val="28"/>
          <w:szCs w:val="28"/>
        </w:rPr>
        <w:t>4</w:t>
      </w:r>
      <w:r w:rsidRPr="0022146E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6109C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1D17F3">
        <w:rPr>
          <w:rFonts w:ascii="Times New Roman" w:hAnsi="Times New Roman" w:cs="Times New Roman"/>
          <w:sz w:val="28"/>
          <w:szCs w:val="28"/>
        </w:rPr>
        <w:br/>
      </w:r>
      <w:r w:rsidR="006109C5">
        <w:rPr>
          <w:rFonts w:ascii="Times New Roman" w:hAnsi="Times New Roman" w:cs="Times New Roman"/>
          <w:sz w:val="28"/>
          <w:szCs w:val="28"/>
        </w:rPr>
        <w:t>на заместителя главы Ханты-Мансийского района, курирующего деятельность управления юридической, кадровой работы и муниципальной службы</w:t>
      </w:r>
      <w:r w:rsidRPr="00221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09D" w:rsidRDefault="00CA109D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7F3" w:rsidRDefault="001D17F3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7F3" w:rsidRPr="0022146E" w:rsidRDefault="001D17F3" w:rsidP="00CA10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9C5" w:rsidRPr="001D17F3" w:rsidRDefault="00CF622C" w:rsidP="001D17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109D" w:rsidRPr="002214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17F3">
        <w:rPr>
          <w:rFonts w:ascii="Times New Roman" w:hAnsi="Times New Roman" w:cs="Times New Roman"/>
          <w:sz w:val="28"/>
          <w:szCs w:val="28"/>
        </w:rPr>
        <w:t xml:space="preserve"> </w:t>
      </w:r>
      <w:r w:rsidR="00CA109D" w:rsidRPr="0022146E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A109D">
        <w:rPr>
          <w:rFonts w:ascii="Times New Roman" w:hAnsi="Times New Roman" w:cs="Times New Roman"/>
          <w:sz w:val="28"/>
          <w:szCs w:val="28"/>
        </w:rPr>
        <w:tab/>
      </w:r>
      <w:r w:rsidR="001D17F3">
        <w:rPr>
          <w:rFonts w:ascii="Times New Roman" w:hAnsi="Times New Roman" w:cs="Times New Roman"/>
          <w:sz w:val="28"/>
          <w:szCs w:val="28"/>
        </w:rPr>
        <w:tab/>
      </w:r>
      <w:r w:rsidR="001D17F3">
        <w:rPr>
          <w:rFonts w:ascii="Times New Roman" w:hAnsi="Times New Roman" w:cs="Times New Roman"/>
          <w:sz w:val="28"/>
          <w:szCs w:val="28"/>
        </w:rPr>
        <w:tab/>
      </w:r>
      <w:r w:rsidR="001D17F3">
        <w:rPr>
          <w:rFonts w:ascii="Times New Roman" w:hAnsi="Times New Roman" w:cs="Times New Roman"/>
          <w:sz w:val="28"/>
          <w:szCs w:val="28"/>
        </w:rPr>
        <w:tab/>
      </w:r>
      <w:r w:rsidR="001D17F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1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A1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Минулин</w:t>
      </w:r>
    </w:p>
    <w:p w:rsidR="001D17F3" w:rsidRDefault="001D17F3" w:rsidP="001D17F3">
      <w:pPr>
        <w:tabs>
          <w:tab w:val="left" w:pos="8010"/>
        </w:tabs>
        <w:spacing w:after="0" w:line="240" w:lineRule="auto"/>
        <w:jc w:val="both"/>
      </w:pPr>
    </w:p>
    <w:p w:rsidR="007A3EB4" w:rsidRDefault="007A3EB4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41B52" w:rsidRPr="001D17F3" w:rsidRDefault="00B41B52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B41B52" w:rsidRPr="001D17F3" w:rsidRDefault="00B41B52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t>к распоряжению администрации</w:t>
      </w:r>
    </w:p>
    <w:p w:rsidR="00B41B52" w:rsidRPr="001D17F3" w:rsidRDefault="00B41B52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t xml:space="preserve"> Ханты-Мансийского района </w:t>
      </w:r>
      <w:r w:rsidR="001D17F3">
        <w:rPr>
          <w:rFonts w:ascii="Times New Roman" w:hAnsi="Times New Roman" w:cs="Times New Roman"/>
          <w:sz w:val="28"/>
        </w:rPr>
        <w:t xml:space="preserve"> </w:t>
      </w:r>
      <w:r w:rsidR="001D17F3">
        <w:rPr>
          <w:rFonts w:ascii="Times New Roman" w:hAnsi="Times New Roman" w:cs="Times New Roman"/>
          <w:sz w:val="28"/>
        </w:rPr>
        <w:br/>
        <w:t xml:space="preserve">                       </w:t>
      </w:r>
      <w:r w:rsidRPr="001D17F3">
        <w:rPr>
          <w:rFonts w:ascii="Times New Roman" w:hAnsi="Times New Roman" w:cs="Times New Roman"/>
          <w:sz w:val="28"/>
        </w:rPr>
        <w:t xml:space="preserve">от </w:t>
      </w:r>
      <w:r w:rsidR="00466025">
        <w:rPr>
          <w:rFonts w:ascii="Times New Roman" w:hAnsi="Times New Roman" w:cs="Times New Roman"/>
          <w:sz w:val="28"/>
        </w:rPr>
        <w:t>13.04.2022</w:t>
      </w:r>
      <w:bookmarkStart w:id="0" w:name="_GoBack"/>
      <w:bookmarkEnd w:id="0"/>
      <w:r w:rsidR="001D17F3">
        <w:rPr>
          <w:rFonts w:ascii="Times New Roman" w:hAnsi="Times New Roman" w:cs="Times New Roman"/>
          <w:sz w:val="28"/>
        </w:rPr>
        <w:t xml:space="preserve"> </w:t>
      </w:r>
      <w:r w:rsidRPr="001D17F3">
        <w:rPr>
          <w:rFonts w:ascii="Times New Roman" w:hAnsi="Times New Roman" w:cs="Times New Roman"/>
          <w:sz w:val="28"/>
        </w:rPr>
        <w:t xml:space="preserve">№ </w:t>
      </w:r>
      <w:r w:rsidR="00466025">
        <w:rPr>
          <w:rFonts w:ascii="Times New Roman" w:hAnsi="Times New Roman" w:cs="Times New Roman"/>
          <w:sz w:val="28"/>
        </w:rPr>
        <w:t>455-р</w:t>
      </w:r>
    </w:p>
    <w:p w:rsidR="001D17F3" w:rsidRDefault="001D17F3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07F5C" w:rsidRPr="001D17F3" w:rsidRDefault="00B41B52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t>«</w:t>
      </w:r>
      <w:r w:rsidR="006109C5" w:rsidRPr="001D17F3">
        <w:rPr>
          <w:rFonts w:ascii="Times New Roman" w:hAnsi="Times New Roman" w:cs="Times New Roman"/>
          <w:sz w:val="28"/>
        </w:rPr>
        <w:t xml:space="preserve">Приложение </w:t>
      </w:r>
    </w:p>
    <w:p w:rsidR="00D07F5C" w:rsidRPr="001D17F3" w:rsidRDefault="006109C5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t xml:space="preserve">к </w:t>
      </w:r>
      <w:r w:rsidR="00D07F5C" w:rsidRPr="001D17F3">
        <w:rPr>
          <w:rFonts w:ascii="Times New Roman" w:hAnsi="Times New Roman" w:cs="Times New Roman"/>
          <w:sz w:val="28"/>
        </w:rPr>
        <w:t>распоряжению администрации</w:t>
      </w:r>
    </w:p>
    <w:p w:rsidR="006109C5" w:rsidRPr="001D17F3" w:rsidRDefault="006109C5" w:rsidP="001D17F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D17F3">
        <w:rPr>
          <w:rFonts w:ascii="Times New Roman" w:hAnsi="Times New Roman" w:cs="Times New Roman"/>
          <w:sz w:val="28"/>
        </w:rPr>
        <w:t xml:space="preserve"> Ханты-Мансийского</w:t>
      </w:r>
      <w:r w:rsidR="00496DBC" w:rsidRPr="00496DBC">
        <w:rPr>
          <w:rFonts w:ascii="Times New Roman" w:hAnsi="Times New Roman" w:cs="Times New Roman"/>
          <w:sz w:val="28"/>
        </w:rPr>
        <w:t xml:space="preserve"> </w:t>
      </w:r>
      <w:r w:rsidR="00496DBC" w:rsidRPr="001D17F3">
        <w:rPr>
          <w:rFonts w:ascii="Times New Roman" w:hAnsi="Times New Roman" w:cs="Times New Roman"/>
          <w:sz w:val="28"/>
        </w:rPr>
        <w:t>района</w:t>
      </w:r>
    </w:p>
    <w:p w:rsidR="006109C5" w:rsidRPr="001D17F3" w:rsidRDefault="006109C5" w:rsidP="001D17F3">
      <w:pPr>
        <w:tabs>
          <w:tab w:val="left" w:pos="8010"/>
        </w:tabs>
        <w:spacing w:after="0" w:line="240" w:lineRule="auto"/>
        <w:rPr>
          <w:sz w:val="28"/>
        </w:rPr>
      </w:pPr>
      <w:r w:rsidRPr="001D17F3">
        <w:rPr>
          <w:rFonts w:ascii="Times New Roman" w:hAnsi="Times New Roman" w:cs="Times New Roman"/>
          <w:sz w:val="28"/>
        </w:rPr>
        <w:t xml:space="preserve"> от </w:t>
      </w:r>
      <w:r w:rsidR="00B41B52" w:rsidRPr="001D17F3">
        <w:rPr>
          <w:rFonts w:ascii="Times New Roman" w:hAnsi="Times New Roman" w:cs="Times New Roman"/>
          <w:sz w:val="28"/>
        </w:rPr>
        <w:t>12.11.2020</w:t>
      </w:r>
      <w:r w:rsidRPr="001D17F3">
        <w:rPr>
          <w:rFonts w:ascii="Times New Roman" w:hAnsi="Times New Roman" w:cs="Times New Roman"/>
          <w:sz w:val="28"/>
        </w:rPr>
        <w:t xml:space="preserve"> № </w:t>
      </w:r>
      <w:r w:rsidR="00B41B52" w:rsidRPr="001D17F3">
        <w:rPr>
          <w:rFonts w:ascii="Times New Roman" w:hAnsi="Times New Roman" w:cs="Times New Roman"/>
          <w:sz w:val="28"/>
        </w:rPr>
        <w:t>1187-р</w:t>
      </w:r>
    </w:p>
    <w:p w:rsidR="006109C5" w:rsidRDefault="006109C5" w:rsidP="006109C5"/>
    <w:p w:rsidR="006109C5" w:rsidRPr="006109C5" w:rsidRDefault="00466025" w:rsidP="0061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%D0%9F%D1%80%D0%B8%D0%BB%D0%BE%D0%B6%D0%B5%D0%BD%D0%B8%D0%B51" w:tgtFrame="Logical" w:history="1">
        <w:r w:rsidR="006109C5" w:rsidRPr="00610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</w:p>
    <w:p w:rsidR="006109C5" w:rsidRPr="006109C5" w:rsidRDefault="006109C5" w:rsidP="0061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служебных проверок</w:t>
      </w:r>
    </w:p>
    <w:p w:rsidR="006109C5" w:rsidRPr="006109C5" w:rsidRDefault="006109C5" w:rsidP="006109C5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 порядке проведения служебных проверок (далее – Положение) разработано на основании Трудового кодекса Российской Федерации и определяет порядок проверки фактов, обстоятельств и причин совершения дис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циплинарного проступка (далее –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служебная проверка) работниками администрации Ханты-Мансийского района, а также руководителями муниципальных учреждений, находящихся в ведомственном подчинении администрации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(далее – Сотрудники).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Основанием для проведения служебной проверки являются факты, свидетельствующие о совершении Сотрудником противоправных действий (бездействий), дисциплинарных проступков, в том числе, факты несоблюдения Сотрудником условий трудового договора, требований должностной инструкции.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Служебная проверка проводится по решению главы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(далее – Работодатель), оформленному в виде распоряжения администрации Ханты-Мансийского района. Проект распоряжения о проведении служебной проверки подготавливается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поручению Работодателя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7A4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юридической,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администрации Ханты-Мансийского района.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Распоряжение о проведении служебной проверки должно содержать: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фамилию, имя, отчество, должность Сотрудника, в отношении которого должна быть проведена служебная проверка;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основания для проведения служебной проверки;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сроки проведения служебной проверки;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требование о представлении Сотрудником объяснения по фактам неисполнения или ненадлежащего исполнения им должностных обязанностей;</w:t>
      </w:r>
    </w:p>
    <w:p w:rsidR="006109C5" w:rsidRPr="006109C5" w:rsidRDefault="006109C5" w:rsidP="006109C5">
      <w:pPr>
        <w:spacing w:after="0" w:line="240" w:lineRule="auto"/>
        <w:ind w:firstLine="709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предмет проверки;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служеб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проверки (далее – Комиссия)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должности, фамилии, имени, отчества каждого члена комиссии.</w:t>
      </w:r>
    </w:p>
    <w:p w:rsidR="00AC6C82" w:rsidRPr="006109C5" w:rsidRDefault="006109C5" w:rsidP="00AC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AC6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распоряжением администрации Ханты-Мансийского района.</w:t>
      </w:r>
    </w:p>
    <w:p w:rsidR="001E73B7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 обязательном порядке включаются: 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</w:t>
      </w:r>
      <w:r w:rsidR="0049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района,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деятельность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юридической,</w:t>
      </w:r>
      <w:r w:rsidR="001E73B7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3B7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Ханты-Мансийского района, курирующий направление деятельности органа администрации Ханты-Мансийского района, в котором замещает должность Сотрудник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26A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Ханты-Мансийского района, курирующий деятельность муниципального учреждения Ханты-Мансийского района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49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юридической,</w:t>
      </w:r>
      <w:r w:rsidR="004900EE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="00A36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9C5" w:rsidRDefault="00A3626A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которые могут дать пояснения по рассматриваемым Комиссией вопросам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Работу Комиссии организует пре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 Комиссии, в том числе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методической помощи по сбору, обобщению и анализу материалов;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координации, взаимодействию и осуществлению контроля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работой членов Комиссии;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внесения предложений Работодателю по изменению состава Комиссии;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направления запросов о предоставлении необходимых документов и информации с целью выявления обстоятельств, имеющих отношение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проводимой служебной проверке.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несет ответственность за полноту, объективность, соблюдение сроков проведения и представление результатов служебной проверки Работодателю.</w:t>
      </w:r>
    </w:p>
    <w:p w:rsidR="006109C5" w:rsidRDefault="009A072A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обязанности исполняет заместитель председателя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A3626A" w:rsidRDefault="00A3626A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Комиссии при принятии решений обладают равными правами.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Комиссия (члены Комиссии) вправе</w:t>
      </w:r>
      <w:r w:rsidRPr="006109C5">
        <w:rPr>
          <w:rFonts w:ascii="Times New Roman" w:eastAsia="Times New Roman" w:hAnsi="Times New Roman" w:cs="Times New Roman"/>
          <w:lang w:eastAsia="ru-RU"/>
        </w:rPr>
        <w:t>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Сотрудника и предлагать ему, а также иным лицам, которым могут быть известны сведения об обстоятельствах, подлежащих установлению в ходе проведения служебной проверки, представлять письменные объяснения на имя Работодателя, а также иную информацию по существу вопросов служебной проверки;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документы, относящиеся к предмету служебной проверки, из органов администрации Ханты-Мансийского района,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учреждений и предприятий Ханты-Мансийского района, направлять запросы в иные органы, учреждения и организации;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документами, имеющими значение для проведения служебной проверки, снимать с них копии и в случае необходимости приобщать копии к материалам служебной проверки;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непосредст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руководителя Сотрудника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характеристику;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обязаны: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и свободы Сотрудника и иных лиц, принимающих участие в служебной проверке;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 и конфиденциальность материалов служебной проверки, не разглашать сведения о результатах ее проведения;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проводить служебную проверку в полном объеме.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Сотрудник имеет право: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или письменные объяснения, представлять заявления, ходатайства и иные документы;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решения и действия (бездействие) Комиссии (членов Комиссии);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законодательством тайну.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Работники органов администрации Ханты-Мансийского района, муниципальных учреждений и предприятий Ханты-Мансийского района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служебной проверки представляют запрашиваемые Комиссией документы (копии документов), материалы, акты, справки, объяснения, заключения в сроки, установленные Комиссией.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 назначении служебной проверки Сотрудник уведомля</w:t>
      </w:r>
      <w:r w:rsidR="00427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должностным лицом </w:t>
      </w:r>
      <w:r w:rsidR="00F8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подразделения управления юридической,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администрации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в течении </w:t>
      </w:r>
      <w:r w:rsidR="003E78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издания распоряжения о проведении служебной проверки.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Сотрудника истребуется письменное объяснение о проверяемых обстоятельствах. Если по истечении </w:t>
      </w:r>
      <w:r w:rsidR="00A86739" w:rsidRPr="00A86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указанное объяснение Сотрудником не предоставлено, составляется соответствующий акт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Положению.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Сотрудника от дачи объяснения в письменной форме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основанием для прекращения служебной проверки.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Служебная проверка проводится в срок не позднее 1</w:t>
      </w:r>
      <w:r w:rsidR="00A86739" w:rsidRPr="00A867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издания распоряжения о проведении служебной проверки.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Сотрудника в отпуске, в командировке или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временной нетрудоспособности, срок проведения служебной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продлевается на количество рабочих дней отсутствия Сотрудника.</w:t>
      </w:r>
    </w:p>
    <w:p w:rsidR="006109C5" w:rsidRPr="006109C5" w:rsidRDefault="006109C5" w:rsidP="0061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При проведении служебной проверки должны быть полностью, объективно и всесторонне установлены: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дисциплинарного проступка, время, место, обстоятельства его совершения либо его отсутствие;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Сотрудника, а также степень вины каждого лица, в случае совершения дисциплинарного проступка несколькими лицами, либо отсутствие вины Сотрудника;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условия, способствовавшие совершению дисциплинарного проступка;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размер вреда, причиненного в результате дисциплинарного проступка;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Сотрудника к совершенному им дисциплинарному проступку и его последствиям;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причинно-следственная связь между действиями (бездействием) Сотрудника, совершившего дисциплинарный проступок, и наступившими последствиями.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По окончании сбора документов, материалов, актов, справок, объяснений, заключений специалистов по вопросам, отнесенным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служебной проверки, председатель Комиссии назначает дату, время, место заседания Комиссии.</w:t>
      </w:r>
    </w:p>
    <w:p w:rsidR="00B26F66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В состав Комиссии включается секретарь Комиссии, который,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повестку. 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На заседании Комиссии заслушиваются пояснения Сотрудника, рассматриваются материалы служебной проверки. Комиссия вправе пригласить на заседание иных лиц и заслушать их устные или рассмотреть письменные пояснения.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вопросам повестки заседания Комиссии принимаются простым большинством голосов присутствующих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членов Комисс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ии. При равенстве числа голосов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председателя Комиссии является решающим. Решения Комиссии носят рекомендательный характер.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Комиссии, не согласный с решением Комиссии, вправе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Результаты служебной проверки оформляются 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 заключением по форме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заключение по результатам служебной проверки подписывается председателем, секретарем, членами Комиссии и представляется Работодателю не позднее </w:t>
      </w:r>
      <w:r w:rsidR="00B26F66" w:rsidRP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окончания служебной проверки для принятия соответствующего решения.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 Материалы служебной проверки формируются в дело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служебной проверки, к которому приобщаются: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(или их копии), содержащие сведения, послужившие основанием для назначения служебной проверки;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назначении служебной проверки;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Сотрудника и иных лиц;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по результатам служебной проверки с отметкой об ознакомлении с ним лица, в отношении которого проводилась служебная проверка, либо отказе от ознакомления или проставления подписи об ознакомлении;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 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 Работодателя о применении дисциплинарного взыскания, при наличии;</w:t>
      </w:r>
    </w:p>
    <w:p w:rsidR="006109C5" w:rsidRPr="006109C5" w:rsidRDefault="00B26F66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</w:t>
      </w:r>
      <w:r w:rsidR="006109C5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имеющие отношение к проведению служебной проверки.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служебных проверок хранятся в </w:t>
      </w:r>
      <w:r w:rsid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кадровом подразделении управления юридической, кадровой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муниципальной службы администрации Ханты-Мансийского района и формируются в отдельное номенклатурное дело.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Должностное лицо </w:t>
      </w:r>
      <w:r w:rsidR="00B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подразделения управления юридической, кадровой </w:t>
      </w:r>
      <w:r w:rsidR="00B26F66"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службы администрации Ханты-Мансийского района не позднее 3 рабочих дней со дня принятия решения Работодателем по результатам рассмотрения 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заключения Комиссии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под роспись Сотрудника с заключением и другими материа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служебной проверки в части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касающейся.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Сотрудника от ознакомления с письменным заключением составляет</w:t>
      </w:r>
      <w:r w:rsidR="007F58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соответствующий акт по форме</w:t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</w:t>
      </w:r>
      <w:r w:rsidR="001D1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C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9C5" w:rsidRPr="001D17F3" w:rsidRDefault="006109C5" w:rsidP="006109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D17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1</w:t>
      </w:r>
    </w:p>
    <w:p w:rsidR="006109C5" w:rsidRPr="001D17F3" w:rsidRDefault="006109C5" w:rsidP="001D17F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D17F3">
        <w:rPr>
          <w:rFonts w:ascii="Times New Roman" w:eastAsia="Times New Roman" w:hAnsi="Times New Roman" w:cs="Times New Roman"/>
          <w:sz w:val="28"/>
          <w:lang w:eastAsia="ru-RU"/>
        </w:rPr>
        <w:t>к Положению о</w:t>
      </w:r>
      <w:r w:rsidR="001D17F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D17F3">
        <w:rPr>
          <w:rFonts w:ascii="Times New Roman" w:eastAsia="Times New Roman" w:hAnsi="Times New Roman" w:cs="Times New Roman"/>
          <w:sz w:val="28"/>
          <w:lang w:eastAsia="ru-RU"/>
        </w:rPr>
        <w:t>порядке проведения</w:t>
      </w:r>
      <w:r w:rsidR="001D17F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D17F3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1D17F3">
        <w:rPr>
          <w:rFonts w:ascii="Times New Roman" w:eastAsia="Times New Roman" w:hAnsi="Times New Roman" w:cs="Times New Roman"/>
          <w:sz w:val="28"/>
          <w:lang w:eastAsia="ru-RU"/>
        </w:rPr>
        <w:t>служебных проверок</w:t>
      </w:r>
    </w:p>
    <w:p w:rsidR="006109C5" w:rsidRPr="006109C5" w:rsidRDefault="006109C5" w:rsidP="00610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109C5" w:rsidRPr="006109C5" w:rsidRDefault="006109C5" w:rsidP="006109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Акт</w:t>
      </w:r>
    </w:p>
    <w:p w:rsidR="006109C5" w:rsidRPr="006109C5" w:rsidRDefault="006109C5" w:rsidP="00610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109C5" w:rsidRPr="006109C5" w:rsidRDefault="006109C5" w:rsidP="006109C5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 xml:space="preserve">Мы, нижеподписавшиеся, составили настоящий акт о том, что 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09C5" w:rsidRPr="006109C5" w:rsidRDefault="006109C5" w:rsidP="006109C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отчество)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09C5" w:rsidRPr="006109C5" w:rsidRDefault="006109C5" w:rsidP="006109C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(отказался от объяснений, от удостоверения своей подписью факта ознакомления с распоряжением о проведении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09C5" w:rsidRPr="006109C5" w:rsidRDefault="006109C5" w:rsidP="006109C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служебной проверки, с заключением по результатам проведения служебной проверки и т.п.)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 xml:space="preserve">мотивировав свой отказ </w:t>
      </w:r>
    </w:p>
    <w:p w:rsidR="006109C5" w:rsidRPr="006109C5" w:rsidRDefault="006109C5" w:rsidP="006109C5">
      <w:pPr>
        <w:pBdr>
          <w:top w:val="single" w:sz="4" w:space="1" w:color="auto"/>
        </w:pBdr>
        <w:spacing w:after="0" w:line="240" w:lineRule="auto"/>
        <w:ind w:left="23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мотивы отказа либо делается запись: «ничем свой отказ не мотивировав»)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6109C5" w:rsidRPr="006109C5" w:rsidRDefault="004219B7" w:rsidP="001D6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109C5" w:rsidRPr="006109C5">
        <w:rPr>
          <w:rFonts w:ascii="Times New Roman" w:eastAsia="Times New Roman" w:hAnsi="Times New Roman" w:cs="Times New Roman"/>
          <w:lang w:eastAsia="ru-RU"/>
        </w:rPr>
        <w:t xml:space="preserve">Должностное лицо </w:t>
      </w:r>
      <w:r w:rsidR="00B26F66">
        <w:rPr>
          <w:rFonts w:ascii="Times New Roman" w:eastAsia="Times New Roman" w:hAnsi="Times New Roman" w:cs="Times New Roman"/>
          <w:lang w:eastAsia="ru-RU"/>
        </w:rPr>
        <w:t>кадрового подразделения</w:t>
      </w:r>
      <w:r w:rsidR="006109C5" w:rsidRPr="006109C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26F66" w:rsidRPr="006109C5">
        <w:rPr>
          <w:rFonts w:ascii="Times New Roman" w:eastAsia="Times New Roman" w:hAnsi="Times New Roman" w:cs="Times New Roman"/>
          <w:lang w:eastAsia="ru-RU"/>
        </w:rPr>
        <w:t>проводивш</w:t>
      </w:r>
      <w:r w:rsidR="00B26F66">
        <w:rPr>
          <w:rFonts w:ascii="Times New Roman" w:eastAsia="Times New Roman" w:hAnsi="Times New Roman" w:cs="Times New Roman"/>
          <w:lang w:eastAsia="ru-RU"/>
        </w:rPr>
        <w:t>е</w:t>
      </w:r>
      <w:r w:rsidR="00B26F66" w:rsidRPr="006109C5">
        <w:rPr>
          <w:rFonts w:ascii="Times New Roman" w:eastAsia="Times New Roman" w:hAnsi="Times New Roman" w:cs="Times New Roman"/>
          <w:lang w:eastAsia="ru-RU"/>
        </w:rPr>
        <w:t xml:space="preserve">е ознакомление </w:t>
      </w:r>
      <w:r w:rsidR="001D6D8A">
        <w:rPr>
          <w:rFonts w:ascii="Times New Roman" w:eastAsia="Times New Roman" w:hAnsi="Times New Roman" w:cs="Times New Roman"/>
          <w:lang w:eastAsia="ru-RU"/>
        </w:rPr>
        <w:t xml:space="preserve">сотрудника </w:t>
      </w:r>
      <w:r w:rsidR="00B26F66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109C5" w:rsidRPr="006109C5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1D6D8A">
        <w:rPr>
          <w:rFonts w:ascii="Times New Roman" w:eastAsia="Times New Roman" w:hAnsi="Times New Roman" w:cs="Times New Roman"/>
          <w:lang w:eastAsia="ru-RU"/>
        </w:rPr>
        <w:t>п</w:t>
      </w:r>
      <w:r w:rsidR="006109C5" w:rsidRPr="006109C5">
        <w:rPr>
          <w:rFonts w:ascii="Times New Roman" w:eastAsia="Times New Roman" w:hAnsi="Times New Roman" w:cs="Times New Roman"/>
          <w:lang w:eastAsia="ru-RU"/>
        </w:rPr>
        <w:t>олучивш</w:t>
      </w:r>
      <w:r w:rsidR="00B26F66">
        <w:rPr>
          <w:rFonts w:ascii="Times New Roman" w:eastAsia="Times New Roman" w:hAnsi="Times New Roman" w:cs="Times New Roman"/>
          <w:lang w:eastAsia="ru-RU"/>
        </w:rPr>
        <w:t>е</w:t>
      </w:r>
      <w:r w:rsidR="006109C5" w:rsidRPr="006109C5">
        <w:rPr>
          <w:rFonts w:ascii="Times New Roman" w:eastAsia="Times New Roman" w:hAnsi="Times New Roman" w:cs="Times New Roman"/>
          <w:lang w:eastAsia="ru-RU"/>
        </w:rPr>
        <w:t>е объяснения: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W w:w="9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0"/>
        <w:gridCol w:w="2239"/>
        <w:gridCol w:w="170"/>
        <w:gridCol w:w="3686"/>
      </w:tblGrid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и фамилия)</w:t>
            </w:r>
          </w:p>
        </w:tc>
      </w:tr>
    </w:tbl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Иные лица:</w:t>
      </w: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W w:w="9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0"/>
        <w:gridCol w:w="2239"/>
        <w:gridCol w:w="170"/>
        <w:gridCol w:w="3686"/>
      </w:tblGrid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и фамилия)</w:t>
            </w:r>
          </w:p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9C5" w:rsidRPr="006109C5" w:rsidTr="004328B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и фамилия)</w:t>
            </w:r>
          </w:p>
        </w:tc>
      </w:tr>
    </w:tbl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247"/>
        <w:gridCol w:w="340"/>
        <w:gridCol w:w="369"/>
        <w:gridCol w:w="397"/>
      </w:tblGrid>
      <w:tr w:rsidR="006109C5" w:rsidRPr="006109C5" w:rsidTr="004328B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9C5" w:rsidRPr="006109C5" w:rsidRDefault="006109C5" w:rsidP="006109C5">
            <w:pPr>
              <w:spacing w:after="0" w:line="240" w:lineRule="auto"/>
              <w:ind w:left="5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C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09C5" w:rsidRPr="006109C5" w:rsidRDefault="006109C5" w:rsidP="006109C5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109C5">
        <w:rPr>
          <w:rFonts w:ascii="Times New Roman" w:eastAsia="Times New Roman" w:hAnsi="Times New Roman" w:cs="Times New Roman"/>
          <w:sz w:val="22"/>
          <w:szCs w:val="22"/>
          <w:lang w:eastAsia="ru-RU"/>
        </w:rPr>
        <w:br w:type="page"/>
      </w:r>
    </w:p>
    <w:p w:rsidR="006109C5" w:rsidRPr="001D17F3" w:rsidRDefault="006109C5" w:rsidP="006109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D17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2</w:t>
      </w:r>
    </w:p>
    <w:p w:rsidR="006109C5" w:rsidRPr="001D17F3" w:rsidRDefault="006109C5" w:rsidP="001D17F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D17F3">
        <w:rPr>
          <w:rFonts w:ascii="Times New Roman" w:eastAsia="Times New Roman" w:hAnsi="Times New Roman" w:cs="Times New Roman"/>
          <w:sz w:val="28"/>
          <w:lang w:eastAsia="ru-RU"/>
        </w:rPr>
        <w:t>к Положению о</w:t>
      </w:r>
      <w:r w:rsidR="001D17F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D17F3">
        <w:rPr>
          <w:rFonts w:ascii="Times New Roman" w:eastAsia="Times New Roman" w:hAnsi="Times New Roman" w:cs="Times New Roman"/>
          <w:sz w:val="28"/>
          <w:lang w:eastAsia="ru-RU"/>
        </w:rPr>
        <w:t>порядке проведения</w:t>
      </w:r>
    </w:p>
    <w:p w:rsidR="006109C5" w:rsidRPr="001D17F3" w:rsidRDefault="006109C5" w:rsidP="006109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D17F3">
        <w:rPr>
          <w:rFonts w:ascii="Times New Roman" w:eastAsia="Times New Roman" w:hAnsi="Times New Roman" w:cs="Times New Roman"/>
          <w:sz w:val="28"/>
          <w:lang w:eastAsia="ru-RU"/>
        </w:rPr>
        <w:t>служебных проверок</w:t>
      </w:r>
    </w:p>
    <w:p w:rsidR="006109C5" w:rsidRPr="001D17F3" w:rsidRDefault="006109C5" w:rsidP="006109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Заключение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по результатам служебной проверки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1. Основание проведения служебной проверки: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(основание, дата и номер распоряжения о проведении служебной проверки)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2. Служебная проверка проводилась: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участников служебной проверки)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3. Дата проведения служебной проверки: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 ____ г.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(начата)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 ____ г.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(окончена)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4. Сведения о лице, в отношении которого проводилась служебная проверка: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лица, в отношении которого проводилась служебная проверка)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5. Краткое описание совершенного дисциплинарного проступка, противоправных действий, сведения о времени, месте, обстоятельствах их совершения, причин и условий, способствовавших их совершению: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 xml:space="preserve">6. Объяснения </w:t>
      </w:r>
      <w:r w:rsidR="00F83752">
        <w:rPr>
          <w:rFonts w:ascii="Times New Roman" w:eastAsia="Times New Roman" w:hAnsi="Times New Roman" w:cs="Times New Roman"/>
          <w:lang w:eastAsia="ru-RU"/>
        </w:rPr>
        <w:t>лица</w:t>
      </w:r>
      <w:r w:rsidRPr="006109C5">
        <w:rPr>
          <w:rFonts w:ascii="Times New Roman" w:eastAsia="Times New Roman" w:hAnsi="Times New Roman" w:cs="Times New Roman"/>
          <w:lang w:eastAsia="ru-RU"/>
        </w:rPr>
        <w:t>, в отношении которого проводилась служебная проверка: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7. Заключение по результатам служебной проверки: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6109C5" w:rsidRPr="006109C5" w:rsidRDefault="006109C5" w:rsidP="00610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(факты и обстоятельства, установленные по результатам служебной проверки; отношение сотрудника </w:t>
      </w:r>
      <w:r w:rsidR="001D17F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>к совершенному дисциплинарному проступку согласно его письменному объяснению; характер и размер причиненного вреда; заключение о совершении (отсутствии факта совершения) сотрудником дисциплинарного проступка и предложение о применении (отсутствии оснований для применения) к нему дисциплинарного взыскания; предложения о мерах по устранению причин и условий, способствовавших совершению дисциплинарного проступка)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09C5">
        <w:rPr>
          <w:rFonts w:ascii="Times New Roman" w:eastAsia="Times New Roman" w:hAnsi="Times New Roman" w:cs="Times New Roman"/>
          <w:lang w:eastAsia="ru-RU"/>
        </w:rPr>
        <w:t>Комиссия по проведению служебной проверке в составе: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(инициалы и фамилия.)              (подпись)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(инициалы и фамилия.)              (подпись)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(инициалы и фамилия.)              (подпись)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</w:t>
      </w:r>
    </w:p>
    <w:p w:rsidR="006109C5" w:rsidRPr="006109C5" w:rsidRDefault="006109C5" w:rsidP="00610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09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(инициалы и фамилия.)              (подпись)</w:t>
      </w:r>
    </w:p>
    <w:p w:rsidR="006109C5" w:rsidRPr="007F583A" w:rsidRDefault="00B41B52" w:rsidP="001D17F3">
      <w:pPr>
        <w:rPr>
          <w:rFonts w:ascii="Times New Roman" w:hAnsi="Times New Roman" w:cs="Times New Roman"/>
          <w:sz w:val="28"/>
        </w:rPr>
      </w:pPr>
      <w:r w:rsidRPr="007F583A">
        <w:rPr>
          <w:rFonts w:ascii="Times New Roman" w:hAnsi="Times New Roman" w:cs="Times New Roman"/>
          <w:sz w:val="28"/>
        </w:rPr>
        <w:t>».</w:t>
      </w:r>
    </w:p>
    <w:sectPr w:rsidR="006109C5" w:rsidRPr="007F583A" w:rsidSect="001D17F3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58" w:rsidRDefault="00845458">
      <w:pPr>
        <w:spacing w:after="0" w:line="240" w:lineRule="auto"/>
      </w:pPr>
      <w:r>
        <w:separator/>
      </w:r>
    </w:p>
  </w:endnote>
  <w:endnote w:type="continuationSeparator" w:id="0">
    <w:p w:rsidR="00845458" w:rsidRDefault="0084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58" w:rsidRDefault="00845458">
      <w:pPr>
        <w:spacing w:after="0" w:line="240" w:lineRule="auto"/>
      </w:pPr>
      <w:r>
        <w:separator/>
      </w:r>
    </w:p>
  </w:footnote>
  <w:footnote w:type="continuationSeparator" w:id="0">
    <w:p w:rsidR="00845458" w:rsidRDefault="0084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5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4B57" w:rsidRPr="00C25972" w:rsidRDefault="00344231">
        <w:pPr>
          <w:pStyle w:val="a5"/>
          <w:jc w:val="center"/>
          <w:rPr>
            <w:rFonts w:ascii="Times New Roman" w:hAnsi="Times New Roman" w:cs="Times New Roman"/>
          </w:rPr>
        </w:pPr>
        <w:r w:rsidRPr="00C25972">
          <w:rPr>
            <w:rFonts w:ascii="Times New Roman" w:hAnsi="Times New Roman" w:cs="Times New Roman"/>
          </w:rPr>
          <w:fldChar w:fldCharType="begin"/>
        </w:r>
        <w:r w:rsidR="00245A30" w:rsidRPr="00C25972">
          <w:rPr>
            <w:rFonts w:ascii="Times New Roman" w:hAnsi="Times New Roman" w:cs="Times New Roman"/>
          </w:rPr>
          <w:instrText xml:space="preserve"> PAGE   \* MERGEFORMAT </w:instrText>
        </w:r>
        <w:r w:rsidRPr="00C25972">
          <w:rPr>
            <w:rFonts w:ascii="Times New Roman" w:hAnsi="Times New Roman" w:cs="Times New Roman"/>
          </w:rPr>
          <w:fldChar w:fldCharType="separate"/>
        </w:r>
        <w:r w:rsidR="00466025">
          <w:rPr>
            <w:rFonts w:ascii="Times New Roman" w:hAnsi="Times New Roman" w:cs="Times New Roman"/>
            <w:noProof/>
          </w:rPr>
          <w:t>1</w:t>
        </w:r>
        <w:r w:rsidRPr="00C259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74B57" w:rsidRDefault="004660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1BD3"/>
    <w:multiLevelType w:val="hybridMultilevel"/>
    <w:tmpl w:val="A626B02A"/>
    <w:lvl w:ilvl="0" w:tplc="C9927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C94A50"/>
    <w:multiLevelType w:val="hybridMultilevel"/>
    <w:tmpl w:val="41B29A14"/>
    <w:lvl w:ilvl="0" w:tplc="F2FAF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33"/>
    <w:rsid w:val="00007476"/>
    <w:rsid w:val="00036250"/>
    <w:rsid w:val="0005498D"/>
    <w:rsid w:val="00063F30"/>
    <w:rsid w:val="000847B1"/>
    <w:rsid w:val="000934B2"/>
    <w:rsid w:val="000C31CC"/>
    <w:rsid w:val="000C4770"/>
    <w:rsid w:val="000D7D52"/>
    <w:rsid w:val="001376DE"/>
    <w:rsid w:val="001422A5"/>
    <w:rsid w:val="00157DF4"/>
    <w:rsid w:val="001A043F"/>
    <w:rsid w:val="001B5074"/>
    <w:rsid w:val="001D17F3"/>
    <w:rsid w:val="001D4C29"/>
    <w:rsid w:val="001D6D8A"/>
    <w:rsid w:val="001E73B7"/>
    <w:rsid w:val="00230493"/>
    <w:rsid w:val="00245A30"/>
    <w:rsid w:val="002A3ED2"/>
    <w:rsid w:val="002C3296"/>
    <w:rsid w:val="002C4BB0"/>
    <w:rsid w:val="002E04BA"/>
    <w:rsid w:val="002F7826"/>
    <w:rsid w:val="00344231"/>
    <w:rsid w:val="003972A2"/>
    <w:rsid w:val="003C3B4B"/>
    <w:rsid w:val="003E7803"/>
    <w:rsid w:val="004219B7"/>
    <w:rsid w:val="00427F09"/>
    <w:rsid w:val="00465930"/>
    <w:rsid w:val="00466025"/>
    <w:rsid w:val="004900EE"/>
    <w:rsid w:val="00496DBC"/>
    <w:rsid w:val="004D71D3"/>
    <w:rsid w:val="004F144F"/>
    <w:rsid w:val="00517AAF"/>
    <w:rsid w:val="00535824"/>
    <w:rsid w:val="005841A5"/>
    <w:rsid w:val="005908AA"/>
    <w:rsid w:val="00592C0E"/>
    <w:rsid w:val="005A77D3"/>
    <w:rsid w:val="005E659B"/>
    <w:rsid w:val="006109C5"/>
    <w:rsid w:val="00631313"/>
    <w:rsid w:val="00665BD4"/>
    <w:rsid w:val="00674A20"/>
    <w:rsid w:val="00691C33"/>
    <w:rsid w:val="006C6AB0"/>
    <w:rsid w:val="00730C8B"/>
    <w:rsid w:val="0076732D"/>
    <w:rsid w:val="007944FD"/>
    <w:rsid w:val="007A3EB4"/>
    <w:rsid w:val="007A48B9"/>
    <w:rsid w:val="007D3008"/>
    <w:rsid w:val="007F583A"/>
    <w:rsid w:val="00824AF3"/>
    <w:rsid w:val="00831F85"/>
    <w:rsid w:val="00845458"/>
    <w:rsid w:val="008628B9"/>
    <w:rsid w:val="008748C9"/>
    <w:rsid w:val="00894902"/>
    <w:rsid w:val="008C2120"/>
    <w:rsid w:val="008D26BF"/>
    <w:rsid w:val="008F1A1D"/>
    <w:rsid w:val="008F72C0"/>
    <w:rsid w:val="00905885"/>
    <w:rsid w:val="009A072A"/>
    <w:rsid w:val="009B3CFB"/>
    <w:rsid w:val="009C67E1"/>
    <w:rsid w:val="00A26CA5"/>
    <w:rsid w:val="00A35F98"/>
    <w:rsid w:val="00A3626A"/>
    <w:rsid w:val="00A4298F"/>
    <w:rsid w:val="00A52155"/>
    <w:rsid w:val="00A52CDC"/>
    <w:rsid w:val="00A81EB7"/>
    <w:rsid w:val="00A86739"/>
    <w:rsid w:val="00AC6C82"/>
    <w:rsid w:val="00AE17D2"/>
    <w:rsid w:val="00AF1AF8"/>
    <w:rsid w:val="00AF26EB"/>
    <w:rsid w:val="00B13886"/>
    <w:rsid w:val="00B26F66"/>
    <w:rsid w:val="00B41B52"/>
    <w:rsid w:val="00C25972"/>
    <w:rsid w:val="00CA109D"/>
    <w:rsid w:val="00CF622C"/>
    <w:rsid w:val="00D07F5C"/>
    <w:rsid w:val="00D46746"/>
    <w:rsid w:val="00D513D6"/>
    <w:rsid w:val="00DB4709"/>
    <w:rsid w:val="00DE4A14"/>
    <w:rsid w:val="00DF623D"/>
    <w:rsid w:val="00E3223C"/>
    <w:rsid w:val="00E92D48"/>
    <w:rsid w:val="00EC7396"/>
    <w:rsid w:val="00F264F9"/>
    <w:rsid w:val="00F8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5689-8F8F-4137-92BE-BB898D3D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9D"/>
    <w:pPr>
      <w:spacing w:after="200" w:line="276" w:lineRule="auto"/>
      <w:jc w:val="righ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109D"/>
    <w:rPr>
      <w:rFonts w:eastAsia="Times New Roman"/>
    </w:rPr>
  </w:style>
  <w:style w:type="paragraph" w:styleId="a4">
    <w:name w:val="No Spacing"/>
    <w:link w:val="a3"/>
    <w:uiPriority w:val="1"/>
    <w:qFormat/>
    <w:rsid w:val="00CA109D"/>
    <w:pPr>
      <w:spacing w:after="0" w:line="240" w:lineRule="auto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CA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9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5A30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edition/c972b9a3-78ab-4e6a-b136-16fd5595ce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Собковская С.В.</dc:creator>
  <cp:lastModifiedBy>ООиКР</cp:lastModifiedBy>
  <cp:revision>7</cp:revision>
  <cp:lastPrinted>2021-12-22T10:57:00Z</cp:lastPrinted>
  <dcterms:created xsi:type="dcterms:W3CDTF">2022-04-11T11:10:00Z</dcterms:created>
  <dcterms:modified xsi:type="dcterms:W3CDTF">2022-04-13T04:55:00Z</dcterms:modified>
</cp:coreProperties>
</file>