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C0" w:rsidRDefault="006F6DC0" w:rsidP="006F6DC0">
      <w:pPr>
        <w:spacing w:after="0" w:line="240" w:lineRule="auto"/>
        <w:jc w:val="center"/>
        <w:rPr>
          <w:sz w:val="28"/>
          <w:szCs w:val="28"/>
        </w:rPr>
      </w:pPr>
      <w:r>
        <w:rPr>
          <w:noProof/>
          <w:lang w:eastAsia="ru-RU"/>
        </w:rPr>
        <w:drawing>
          <wp:anchor distT="0" distB="0" distL="114300" distR="114300" simplePos="0" relativeHeight="251658240" behindDoc="1" locked="0" layoutInCell="1" allowOverlap="1">
            <wp:simplePos x="0" y="0"/>
            <wp:positionH relativeFrom="column">
              <wp:posOffset>2524760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F6DC0" w:rsidRDefault="006F6DC0" w:rsidP="006F6DC0">
      <w:pPr>
        <w:pStyle w:val="a4"/>
        <w:jc w:val="center"/>
        <w:rPr>
          <w:rFonts w:ascii="Times New Roman" w:hAnsi="Times New Roman"/>
          <w:sz w:val="28"/>
          <w:szCs w:val="28"/>
        </w:rPr>
      </w:pPr>
    </w:p>
    <w:p w:rsidR="006F6DC0" w:rsidRDefault="006F6DC0" w:rsidP="006F6DC0">
      <w:pPr>
        <w:pStyle w:val="a4"/>
        <w:jc w:val="center"/>
        <w:rPr>
          <w:rFonts w:ascii="Times New Roman" w:hAnsi="Times New Roman"/>
          <w:sz w:val="28"/>
          <w:szCs w:val="28"/>
        </w:rPr>
      </w:pPr>
      <w:r>
        <w:rPr>
          <w:rFonts w:ascii="Times New Roman" w:hAnsi="Times New Roman"/>
          <w:sz w:val="28"/>
          <w:szCs w:val="28"/>
        </w:rPr>
        <w:t>МУНИЦИПАЛЬНОЕ ОБРАЗОВАНИЕ</w:t>
      </w:r>
    </w:p>
    <w:p w:rsidR="006F6DC0" w:rsidRDefault="006F6DC0" w:rsidP="006F6DC0">
      <w:pPr>
        <w:pStyle w:val="a4"/>
        <w:jc w:val="center"/>
        <w:rPr>
          <w:rFonts w:ascii="Times New Roman" w:hAnsi="Times New Roman"/>
          <w:sz w:val="28"/>
          <w:szCs w:val="28"/>
        </w:rPr>
      </w:pPr>
      <w:r>
        <w:rPr>
          <w:rFonts w:ascii="Times New Roman" w:hAnsi="Times New Roman"/>
          <w:sz w:val="28"/>
          <w:szCs w:val="28"/>
        </w:rPr>
        <w:t>ХАНТЫ-МАНСИЙСКИЙ РАЙОН</w:t>
      </w:r>
    </w:p>
    <w:p w:rsidR="006F6DC0" w:rsidRDefault="006F6DC0" w:rsidP="006F6DC0">
      <w:pPr>
        <w:pStyle w:val="a4"/>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6F6DC0" w:rsidRDefault="006F6DC0" w:rsidP="006F6DC0">
      <w:pPr>
        <w:pStyle w:val="a4"/>
        <w:jc w:val="center"/>
        <w:rPr>
          <w:rFonts w:ascii="Times New Roman" w:hAnsi="Times New Roman"/>
          <w:sz w:val="28"/>
          <w:szCs w:val="28"/>
        </w:rPr>
      </w:pPr>
    </w:p>
    <w:p w:rsidR="006F6DC0" w:rsidRDefault="006F6DC0" w:rsidP="006F6DC0">
      <w:pPr>
        <w:pStyle w:val="a4"/>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6F6DC0" w:rsidRDefault="006F6DC0" w:rsidP="006F6DC0">
      <w:pPr>
        <w:pStyle w:val="a4"/>
        <w:jc w:val="center"/>
        <w:rPr>
          <w:rFonts w:ascii="Times New Roman" w:hAnsi="Times New Roman"/>
          <w:b/>
          <w:sz w:val="28"/>
          <w:szCs w:val="28"/>
        </w:rPr>
      </w:pPr>
    </w:p>
    <w:p w:rsidR="006F6DC0" w:rsidRDefault="006F6DC0" w:rsidP="006F6DC0">
      <w:pPr>
        <w:pStyle w:val="a4"/>
        <w:jc w:val="center"/>
        <w:rPr>
          <w:rFonts w:ascii="Times New Roman" w:hAnsi="Times New Roman"/>
          <w:b/>
          <w:sz w:val="28"/>
          <w:szCs w:val="28"/>
        </w:rPr>
      </w:pPr>
      <w:r>
        <w:rPr>
          <w:rFonts w:ascii="Times New Roman" w:hAnsi="Times New Roman"/>
          <w:b/>
          <w:sz w:val="28"/>
          <w:szCs w:val="28"/>
        </w:rPr>
        <w:t>П О С Т А Н О В Л Е Н И Е</w:t>
      </w:r>
    </w:p>
    <w:p w:rsidR="006F6DC0" w:rsidRDefault="006F6DC0" w:rsidP="006F6DC0">
      <w:pPr>
        <w:pStyle w:val="a4"/>
        <w:jc w:val="center"/>
        <w:rPr>
          <w:rFonts w:ascii="Times New Roman" w:hAnsi="Times New Roman"/>
          <w:sz w:val="28"/>
          <w:szCs w:val="28"/>
        </w:rPr>
      </w:pPr>
    </w:p>
    <w:p w:rsidR="006F6DC0" w:rsidRDefault="006F6DC0" w:rsidP="006F6DC0">
      <w:pPr>
        <w:pStyle w:val="a4"/>
        <w:rPr>
          <w:rFonts w:ascii="Times New Roman" w:hAnsi="Times New Roman"/>
          <w:sz w:val="28"/>
          <w:szCs w:val="28"/>
        </w:rPr>
      </w:pPr>
      <w:r>
        <w:rPr>
          <w:rFonts w:ascii="Times New Roman" w:hAnsi="Times New Roman"/>
          <w:sz w:val="28"/>
          <w:szCs w:val="28"/>
        </w:rPr>
        <w:t xml:space="preserve">от </w:t>
      </w:r>
      <w:r w:rsidR="00480EC9">
        <w:rPr>
          <w:rFonts w:ascii="Times New Roman" w:hAnsi="Times New Roman"/>
          <w:sz w:val="28"/>
          <w:szCs w:val="28"/>
        </w:rPr>
        <w:t>29.12.2017</w:t>
      </w:r>
      <w:r>
        <w:rPr>
          <w:rFonts w:ascii="Times New Roman" w:hAnsi="Times New Roman"/>
          <w:sz w:val="28"/>
          <w:szCs w:val="28"/>
        </w:rPr>
        <w:t xml:space="preserve">                                                                           </w:t>
      </w:r>
      <w:r w:rsidR="00480EC9">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480EC9">
        <w:rPr>
          <w:rFonts w:ascii="Times New Roman" w:hAnsi="Times New Roman"/>
          <w:sz w:val="28"/>
          <w:szCs w:val="28"/>
        </w:rPr>
        <w:t>402</w:t>
      </w:r>
    </w:p>
    <w:p w:rsidR="006F6DC0" w:rsidRDefault="006F6DC0" w:rsidP="006F6DC0">
      <w:pPr>
        <w:pStyle w:val="a4"/>
        <w:rPr>
          <w:rFonts w:ascii="Times New Roman" w:hAnsi="Times New Roman"/>
          <w:i/>
          <w:sz w:val="24"/>
          <w:szCs w:val="24"/>
        </w:rPr>
      </w:pPr>
      <w:r>
        <w:rPr>
          <w:rFonts w:ascii="Times New Roman" w:hAnsi="Times New Roman"/>
          <w:i/>
          <w:szCs w:val="24"/>
        </w:rPr>
        <w:t>г. Ханты-Мансийск</w:t>
      </w:r>
    </w:p>
    <w:p w:rsidR="00E53EE4" w:rsidRPr="005D6BD6" w:rsidRDefault="00E53EE4" w:rsidP="006F6DC0">
      <w:pPr>
        <w:spacing w:after="0" w:line="240" w:lineRule="auto"/>
        <w:jc w:val="center"/>
        <w:rPr>
          <w:sz w:val="28"/>
          <w:szCs w:val="28"/>
        </w:rPr>
      </w:pPr>
    </w:p>
    <w:p w:rsidR="009627E6" w:rsidRDefault="009627E6" w:rsidP="006F6DC0">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6F6DC0" w:rsidRDefault="009627E6" w:rsidP="006F6DC0">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в постановление </w:t>
      </w:r>
    </w:p>
    <w:p w:rsidR="006F6DC0" w:rsidRDefault="009627E6" w:rsidP="006F6DC0">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администрации Ханты-Мансийского </w:t>
      </w:r>
    </w:p>
    <w:p w:rsidR="006F6DC0" w:rsidRDefault="009627E6" w:rsidP="006F6DC0">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от 30.09.2013 № 240</w:t>
      </w:r>
      <w:r w:rsidR="006F6DC0">
        <w:rPr>
          <w:rFonts w:ascii="Times New Roman" w:eastAsia="Arial" w:hAnsi="Times New Roman" w:cs="Times New Roman"/>
          <w:bCs/>
          <w:sz w:val="28"/>
          <w:szCs w:val="28"/>
          <w:lang w:eastAsia="ar-SA"/>
        </w:rPr>
        <w:t xml:space="preserve"> </w:t>
      </w:r>
    </w:p>
    <w:p w:rsidR="006F6DC0" w:rsidRDefault="009627E6" w:rsidP="006F6DC0">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6F6DC0" w:rsidRDefault="009627E6" w:rsidP="006F6DC0">
      <w:pPr>
        <w:widowControl w:val="0"/>
        <w:tabs>
          <w:tab w:val="left" w:pos="4536"/>
          <w:tab w:val="left" w:pos="5103"/>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и среднего </w:t>
      </w:r>
    </w:p>
    <w:p w:rsidR="006F6DC0" w:rsidRDefault="009627E6" w:rsidP="006F6DC0">
      <w:pPr>
        <w:widowControl w:val="0"/>
        <w:tabs>
          <w:tab w:val="left" w:pos="4536"/>
          <w:tab w:val="left" w:pos="5103"/>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предпринимательства на территории </w:t>
      </w:r>
    </w:p>
    <w:p w:rsidR="006F6DC0" w:rsidRDefault="009627E6" w:rsidP="006F6DC0">
      <w:pPr>
        <w:widowControl w:val="0"/>
        <w:tabs>
          <w:tab w:val="left" w:pos="4536"/>
          <w:tab w:val="left" w:pos="5103"/>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6F6DC0">
      <w:pPr>
        <w:widowControl w:val="0"/>
        <w:tabs>
          <w:tab w:val="left" w:pos="4536"/>
          <w:tab w:val="left" w:pos="5103"/>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6F6DC0">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6F6DC0">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6F6DC0">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Pr="000D49AE">
        <w:rPr>
          <w:b w:val="0"/>
        </w:rPr>
        <w:t>,</w:t>
      </w:r>
      <w:r w:rsidRPr="008A6A42">
        <w:rPr>
          <w:b w:val="0"/>
        </w:rPr>
        <w:t xml:space="preserve"> в целях содействия развитию предпринимательства Ханты-Мансийского района</w:t>
      </w:r>
      <w:r w:rsidR="006D461A">
        <w:rPr>
          <w:b w:val="0"/>
        </w:rPr>
        <w:t>:</w:t>
      </w:r>
    </w:p>
    <w:p w:rsidR="006D461A" w:rsidRPr="008A6A42" w:rsidRDefault="006D461A" w:rsidP="006F6DC0">
      <w:pPr>
        <w:pStyle w:val="FR1"/>
        <w:tabs>
          <w:tab w:val="left" w:pos="0"/>
        </w:tabs>
        <w:spacing w:line="240" w:lineRule="auto"/>
        <w:ind w:firstLine="709"/>
        <w:jc w:val="both"/>
        <w:rPr>
          <w:b w:val="0"/>
        </w:rPr>
      </w:pPr>
    </w:p>
    <w:p w:rsidR="009627E6" w:rsidRPr="006D461A" w:rsidRDefault="009627E6" w:rsidP="006F6DC0">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1128FC">
        <w:rPr>
          <w:rFonts w:ascii="Times New Roman" w:eastAsia="Arial" w:hAnsi="Times New Roman" w:cs="Times New Roman"/>
          <w:bCs/>
          <w:sz w:val="28"/>
          <w:szCs w:val="28"/>
          <w:lang w:eastAsia="ar-SA"/>
        </w:rPr>
        <w:t xml:space="preserve">(далее – постановление) </w:t>
      </w:r>
      <w:r>
        <w:rPr>
          <w:rFonts w:ascii="Times New Roman" w:hAnsi="Times New Roman"/>
          <w:sz w:val="28"/>
          <w:szCs w:val="28"/>
        </w:rPr>
        <w:t>изменения</w:t>
      </w:r>
      <w:r w:rsidR="00E53EE4">
        <w:rPr>
          <w:rFonts w:ascii="Times New Roman" w:hAnsi="Times New Roman"/>
          <w:sz w:val="28"/>
          <w:szCs w:val="28"/>
        </w:rPr>
        <w:t>, изложив п</w:t>
      </w:r>
      <w:r>
        <w:rPr>
          <w:rFonts w:ascii="Times New Roman" w:hAnsi="Times New Roman"/>
          <w:sz w:val="28"/>
          <w:szCs w:val="28"/>
        </w:rPr>
        <w:t>риложение к постановлению в новой редакции</w:t>
      </w:r>
      <w:r w:rsidR="006D461A">
        <w:rPr>
          <w:rFonts w:ascii="Times New Roman" w:hAnsi="Times New Roman"/>
          <w:sz w:val="28"/>
          <w:szCs w:val="28"/>
        </w:rPr>
        <w:t>:</w:t>
      </w:r>
      <w:r>
        <w:rPr>
          <w:rFonts w:ascii="Times New Roman" w:hAnsi="Times New Roman"/>
          <w:sz w:val="28"/>
          <w:szCs w:val="28"/>
        </w:rPr>
        <w:t xml:space="preserve"> </w:t>
      </w:r>
    </w:p>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«Приложение</w:t>
      </w:r>
    </w:p>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6F6DC0">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6F6DC0">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lastRenderedPageBreak/>
              <w:t>Дата утверждения</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CA359C"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r w:rsidR="00CA359C">
              <w:rPr>
                <w:rFonts w:ascii="Times New Roman" w:eastAsia="Times New Roman" w:hAnsi="Times New Roman" w:cs="Times New Roman"/>
                <w:sz w:val="28"/>
                <w:szCs w:val="28"/>
                <w:lang w:eastAsia="ru-RU"/>
              </w:rPr>
              <w:t>:</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00E53E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Количество субъектов предпринимательства                 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не менее 0,9 % ежегодно     </w:t>
            </w:r>
          </w:p>
        </w:tc>
      </w:tr>
      <w:tr w:rsidR="009627E6" w:rsidRPr="00FB2676" w:rsidTr="009E7414">
        <w:tc>
          <w:tcPr>
            <w:tcW w:w="2506" w:type="dxa"/>
          </w:tcPr>
          <w:p w:rsidR="009627E6" w:rsidRPr="00BB7BA1" w:rsidRDefault="009627E6" w:rsidP="006F6DC0">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Сроки реализации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Финансовое обеспечение </w:t>
            </w:r>
            <w:r w:rsidRPr="00BB7BA1">
              <w:rPr>
                <w:rFonts w:ascii="Times New Roman" w:eastAsia="Times New Roman" w:hAnsi="Times New Roman" w:cs="Times New Roman"/>
                <w:sz w:val="28"/>
                <w:szCs w:val="28"/>
                <w:lang w:eastAsia="ru-RU"/>
              </w:rPr>
              <w:lastRenderedPageBreak/>
              <w:t>муниципальной программы</w:t>
            </w:r>
          </w:p>
        </w:tc>
        <w:tc>
          <w:tcPr>
            <w:tcW w:w="6816" w:type="dxa"/>
          </w:tcPr>
          <w:p w:rsidR="00DB2F48" w:rsidRPr="00E53EE4" w:rsidRDefault="009627E6" w:rsidP="006F6DC0">
            <w:pPr>
              <w:spacing w:after="0" w:line="240" w:lineRule="auto"/>
              <w:rPr>
                <w:rFonts w:ascii="Times New Roman" w:eastAsia="Times New Roman" w:hAnsi="Times New Roman" w:cs="Times New Roman"/>
                <w:sz w:val="28"/>
                <w:szCs w:val="28"/>
                <w:lang w:eastAsia="ru-RU"/>
              </w:rPr>
            </w:pPr>
            <w:r w:rsidRPr="00810ECC">
              <w:rPr>
                <w:rFonts w:ascii="Times New Roman" w:eastAsia="Times New Roman" w:hAnsi="Times New Roman" w:cs="Times New Roman"/>
                <w:sz w:val="28"/>
                <w:szCs w:val="28"/>
                <w:lang w:eastAsia="ru-RU"/>
              </w:rPr>
              <w:lastRenderedPageBreak/>
              <w:t xml:space="preserve">общий объем финансирования Программы составит </w:t>
            </w:r>
            <w:r w:rsidR="00DB2F48" w:rsidRPr="00E53EE4">
              <w:rPr>
                <w:rFonts w:ascii="Times New Roman" w:eastAsia="Times New Roman" w:hAnsi="Times New Roman" w:cs="Times New Roman"/>
                <w:sz w:val="28"/>
                <w:szCs w:val="28"/>
                <w:lang w:eastAsia="ru-RU"/>
              </w:rPr>
              <w:t>3</w:t>
            </w:r>
            <w:r w:rsidR="00E91EEC">
              <w:rPr>
                <w:rFonts w:ascii="Times New Roman" w:eastAsia="Times New Roman" w:hAnsi="Times New Roman" w:cs="Times New Roman"/>
                <w:sz w:val="28"/>
                <w:szCs w:val="28"/>
                <w:lang w:eastAsia="ru-RU"/>
              </w:rPr>
              <w:t>5 642,15</w:t>
            </w:r>
            <w:r w:rsidR="00DB2F48" w:rsidRPr="00E53EE4">
              <w:rPr>
                <w:rFonts w:ascii="Times New Roman" w:eastAsia="Times New Roman" w:hAnsi="Times New Roman" w:cs="Times New Roman"/>
                <w:sz w:val="28"/>
                <w:szCs w:val="28"/>
                <w:lang w:eastAsia="ru-RU"/>
              </w:rPr>
              <w:t xml:space="preserve">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lastRenderedPageBreak/>
              <w:t>2014 год – 13 857,5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6 835,65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7 815,8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E91EEC">
              <w:rPr>
                <w:rFonts w:ascii="Times New Roman" w:eastAsia="Times New Roman" w:hAnsi="Times New Roman" w:cs="Times New Roman"/>
                <w:sz w:val="28"/>
                <w:szCs w:val="28"/>
                <w:lang w:eastAsia="ru-RU"/>
              </w:rPr>
              <w:t>7 133,2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федеральный бюджет – 802,5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802,5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бюджет автономного округа – 2</w:t>
            </w:r>
            <w:r w:rsidR="00871BEE">
              <w:rPr>
                <w:rFonts w:ascii="Times New Roman" w:eastAsia="Times New Roman" w:hAnsi="Times New Roman" w:cs="Times New Roman"/>
                <w:sz w:val="28"/>
                <w:szCs w:val="28"/>
                <w:lang w:eastAsia="ru-RU"/>
              </w:rPr>
              <w:t>4 146,75</w:t>
            </w:r>
            <w:r w:rsidRPr="00E53EE4">
              <w:rPr>
                <w:rFonts w:ascii="Times New Roman" w:eastAsia="Times New Roman" w:hAnsi="Times New Roman" w:cs="Times New Roman"/>
                <w:sz w:val="28"/>
                <w:szCs w:val="28"/>
                <w:lang w:eastAsia="ru-RU"/>
              </w:rPr>
              <w:t xml:space="preserve"> тыс. рублей, </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8 179,1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5 035,65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5 715,8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871BEE">
              <w:rPr>
                <w:rFonts w:ascii="Times New Roman" w:eastAsia="Times New Roman" w:hAnsi="Times New Roman" w:cs="Times New Roman"/>
                <w:sz w:val="28"/>
                <w:szCs w:val="28"/>
                <w:lang w:eastAsia="ru-RU"/>
              </w:rPr>
              <w:t>5 216,2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9511FD" w:rsidP="006F6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район</w:t>
            </w:r>
            <w:r w:rsidR="00E91EEC">
              <w:rPr>
                <w:rFonts w:ascii="Times New Roman" w:eastAsia="Times New Roman" w:hAnsi="Times New Roman" w:cs="Times New Roman"/>
                <w:sz w:val="28"/>
                <w:szCs w:val="28"/>
                <w:lang w:eastAsia="ru-RU"/>
              </w:rPr>
              <w:t>а – 10 692</w:t>
            </w:r>
            <w:r w:rsidR="00DB2F48" w:rsidRPr="00E53EE4">
              <w:rPr>
                <w:rFonts w:ascii="Times New Roman" w:eastAsia="Times New Roman" w:hAnsi="Times New Roman" w:cs="Times New Roman"/>
                <w:sz w:val="28"/>
                <w:szCs w:val="28"/>
                <w:lang w:eastAsia="ru-RU"/>
              </w:rPr>
              <w:t>,9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4 875,9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1 800,0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2 100,0 тыс. рублей;</w:t>
            </w:r>
          </w:p>
          <w:p w:rsidR="00DB2F48" w:rsidRPr="00E53EE4" w:rsidRDefault="00E91EEC" w:rsidP="006F6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1 917,</w:t>
            </w:r>
            <w:r w:rsidR="00DB2F48" w:rsidRPr="00E53EE4">
              <w:rPr>
                <w:rFonts w:ascii="Times New Roman" w:eastAsia="Times New Roman" w:hAnsi="Times New Roman" w:cs="Times New Roman"/>
                <w:sz w:val="28"/>
                <w:szCs w:val="28"/>
                <w:lang w:eastAsia="ru-RU"/>
              </w:rPr>
              <w:t>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6543F4" w:rsidRPr="00BB7BA1"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2019 год – 0,0 тыс. рублей </w:t>
            </w:r>
          </w:p>
        </w:tc>
      </w:tr>
    </w:tbl>
    <w:p w:rsidR="00CA5F47" w:rsidRDefault="00CA5F47" w:rsidP="006F6DC0">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6F6DC0">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6F6DC0">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6F6DC0">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6F6DC0">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6F6DC0">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6F6DC0">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недостаточность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E53EE4"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Раздел 2. </w:t>
      </w:r>
      <w:r w:rsidR="00AE1B93" w:rsidRPr="00D45C92">
        <w:rPr>
          <w:rFonts w:ascii="Times New Roman" w:hAnsi="Times New Roman"/>
          <w:color w:val="000000" w:themeColor="text1"/>
          <w:sz w:val="28"/>
          <w:szCs w:val="28"/>
        </w:rPr>
        <w:t>Стимулирование инвестиционной и инновационной деятельности, развитие конкуренции и негосуд</w:t>
      </w:r>
      <w:r>
        <w:rPr>
          <w:rFonts w:ascii="Times New Roman" w:hAnsi="Times New Roman"/>
          <w:color w:val="000000" w:themeColor="text1"/>
          <w:sz w:val="28"/>
          <w:szCs w:val="28"/>
        </w:rPr>
        <w:t xml:space="preserve">арственного </w:t>
      </w:r>
    </w:p>
    <w:p w:rsidR="00AE1B93"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сектора экономики</w:t>
      </w:r>
    </w:p>
    <w:p w:rsidR="00E53EE4" w:rsidRPr="00D45C92"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p>
    <w:p w:rsidR="00F02EFE"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6F6DC0">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6F6DC0">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Субъектов, осуществляющих деятельность на территории района</w:t>
      </w:r>
      <w:r w:rsidR="00E53EE4">
        <w:rPr>
          <w:color w:val="000000" w:themeColor="text1"/>
          <w:sz w:val="28"/>
          <w:szCs w:val="28"/>
        </w:rPr>
        <w:t>,</w:t>
      </w:r>
      <w:r w:rsidR="007D6A82" w:rsidRPr="00D45C92">
        <w:rPr>
          <w:color w:val="000000" w:themeColor="text1"/>
          <w:sz w:val="28"/>
          <w:szCs w:val="28"/>
        </w:rPr>
        <w:t xml:space="preserve">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тыс.</w:t>
      </w:r>
      <w:r w:rsidR="00E53EE4">
        <w:rPr>
          <w:color w:val="000000" w:themeColor="text1"/>
          <w:sz w:val="28"/>
          <w:szCs w:val="28"/>
        </w:rPr>
        <w:t xml:space="preserve"> </w:t>
      </w:r>
      <w:r w:rsidR="00414D7D" w:rsidRPr="00D45C92">
        <w:rPr>
          <w:color w:val="000000" w:themeColor="text1"/>
          <w:sz w:val="28"/>
          <w:szCs w:val="28"/>
        </w:rPr>
        <w:t xml:space="preserve">рублей, в том числе из средств </w:t>
      </w:r>
      <w:r w:rsidR="007D6A82" w:rsidRPr="00D45C92">
        <w:rPr>
          <w:color w:val="000000" w:themeColor="text1"/>
          <w:sz w:val="28"/>
          <w:szCs w:val="28"/>
        </w:rPr>
        <w:t>федерального бюджета</w:t>
      </w:r>
      <w:r w:rsidR="00E53EE4">
        <w:rPr>
          <w:color w:val="000000" w:themeColor="text1"/>
          <w:sz w:val="28"/>
          <w:szCs w:val="28"/>
        </w:rPr>
        <w:t xml:space="preserve"> –</w:t>
      </w:r>
      <w:r w:rsidR="007D6A82" w:rsidRPr="00D45C92">
        <w:rPr>
          <w:color w:val="000000" w:themeColor="text1"/>
          <w:sz w:val="28"/>
          <w:szCs w:val="28"/>
        </w:rPr>
        <w:t xml:space="preserve"> 802,5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7% от объема финансирования), из средств бюджета автономного округа </w:t>
      </w:r>
      <w:r w:rsidR="00E53EE4">
        <w:rPr>
          <w:color w:val="000000" w:themeColor="text1"/>
          <w:sz w:val="28"/>
          <w:szCs w:val="28"/>
        </w:rPr>
        <w:t xml:space="preserve">– </w:t>
      </w:r>
      <w:r w:rsidR="007D6A82" w:rsidRPr="00D45C92">
        <w:rPr>
          <w:color w:val="000000" w:themeColor="text1"/>
          <w:sz w:val="28"/>
          <w:szCs w:val="28"/>
        </w:rPr>
        <w:t>6 984,5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61% от объема финансирования), из </w:t>
      </w:r>
      <w:r w:rsidR="00414D7D" w:rsidRPr="00D45C92">
        <w:rPr>
          <w:color w:val="000000" w:themeColor="text1"/>
          <w:sz w:val="28"/>
          <w:szCs w:val="28"/>
        </w:rPr>
        <w:t>бюджета района</w:t>
      </w:r>
      <w:r w:rsidR="00E53EE4">
        <w:rPr>
          <w:color w:val="000000" w:themeColor="text1"/>
          <w:sz w:val="28"/>
          <w:szCs w:val="28"/>
        </w:rPr>
        <w:t xml:space="preserve"> –</w:t>
      </w:r>
      <w:r w:rsidR="00414D7D" w:rsidRPr="00D45C92">
        <w:rPr>
          <w:color w:val="000000" w:themeColor="text1"/>
          <w:sz w:val="28"/>
          <w:szCs w:val="28"/>
        </w:rPr>
        <w:t xml:space="preserve"> </w:t>
      </w:r>
      <w:r w:rsidR="007D6A82" w:rsidRPr="00D45C92">
        <w:rPr>
          <w:color w:val="000000" w:themeColor="text1"/>
          <w:sz w:val="28"/>
          <w:szCs w:val="28"/>
        </w:rPr>
        <w:t>3 740,0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32% от объема финансирования). </w:t>
      </w:r>
      <w:r w:rsidR="00E53EE4">
        <w:rPr>
          <w:color w:val="000000" w:themeColor="text1"/>
          <w:sz w:val="28"/>
          <w:szCs w:val="28"/>
        </w:rPr>
        <w:t>В связи с чем</w:t>
      </w:r>
      <w:r w:rsidR="00630DBB" w:rsidRPr="00D45C92">
        <w:rPr>
          <w:color w:val="000000" w:themeColor="text1"/>
          <w:sz w:val="28"/>
          <w:szCs w:val="28"/>
        </w:rPr>
        <w:t xml:space="preserve">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туризма </w:t>
      </w:r>
      <w:r w:rsidR="00E878A1" w:rsidRPr="00D45C92">
        <w:rPr>
          <w:color w:val="000000" w:themeColor="text1"/>
          <w:sz w:val="28"/>
          <w:szCs w:val="28"/>
        </w:rPr>
        <w:t>на общую сумму 28 500,0 тыс.</w:t>
      </w:r>
      <w:r w:rsidR="00E53EE4">
        <w:rPr>
          <w:color w:val="000000" w:themeColor="text1"/>
          <w:sz w:val="28"/>
          <w:szCs w:val="28"/>
        </w:rPr>
        <w:t xml:space="preserve"> </w:t>
      </w:r>
      <w:r w:rsidR="00E878A1" w:rsidRPr="00D45C92">
        <w:rPr>
          <w:color w:val="000000" w:themeColor="text1"/>
          <w:sz w:val="28"/>
          <w:szCs w:val="28"/>
        </w:rPr>
        <w:t>рублей.</w:t>
      </w:r>
    </w:p>
    <w:p w:rsidR="00AB3674" w:rsidRPr="00D45C92" w:rsidRDefault="00630DBB" w:rsidP="006F6DC0">
      <w:pPr>
        <w:pStyle w:val="ac"/>
        <w:ind w:left="0" w:firstLine="709"/>
        <w:jc w:val="both"/>
        <w:rPr>
          <w:color w:val="000000" w:themeColor="text1"/>
          <w:sz w:val="28"/>
          <w:szCs w:val="28"/>
        </w:rPr>
      </w:pPr>
      <w:r w:rsidRPr="00D45C92">
        <w:rPr>
          <w:color w:val="000000" w:themeColor="text1"/>
          <w:sz w:val="28"/>
          <w:szCs w:val="28"/>
        </w:rPr>
        <w:t>В целях стимулирования инвестиционной деятельности в труднодоступных и отдаленных местностях Ханты-Мансийского района</w:t>
      </w:r>
      <w:r w:rsidR="00E53EE4">
        <w:rPr>
          <w:color w:val="000000" w:themeColor="text1"/>
          <w:sz w:val="28"/>
          <w:szCs w:val="28"/>
        </w:rPr>
        <w:t>,</w:t>
      </w:r>
      <w:r w:rsidRPr="00D45C92">
        <w:rPr>
          <w:color w:val="000000" w:themeColor="text1"/>
          <w:sz w:val="28"/>
          <w:szCs w:val="28"/>
        </w:rPr>
        <w:t xml:space="preserve"> не имеющих круглогодичного транспортного сообщения с дорогами 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53EE4" w:rsidRDefault="00AB20D1"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За период реализации </w:t>
      </w:r>
      <w:r w:rsidR="006F6DC0">
        <w:rPr>
          <w:rFonts w:ascii="Times New Roman" w:hAnsi="Times New Roman" w:cs="Times New Roman"/>
          <w:color w:val="000000" w:themeColor="text1"/>
          <w:sz w:val="28"/>
          <w:szCs w:val="28"/>
        </w:rPr>
        <w:t>П</w:t>
      </w:r>
      <w:r w:rsidRPr="00D45C92">
        <w:rPr>
          <w:rFonts w:ascii="Times New Roman" w:hAnsi="Times New Roman" w:cs="Times New Roman"/>
          <w:color w:val="000000" w:themeColor="text1"/>
          <w:sz w:val="28"/>
          <w:szCs w:val="28"/>
        </w:rPr>
        <w:t xml:space="preserve">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авершено строительство и введены 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E53EE4" w:rsidRDefault="00423BF7"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цех по глубокой переработке рыбы, с. Цингалы (ООО «НРО «Колмодай»);</w:t>
      </w:r>
    </w:p>
    <w:p w:rsidR="00423BF7" w:rsidRPr="00D45C92" w:rsidRDefault="00423BF7" w:rsidP="006F6DC0">
      <w:pPr>
        <w:pStyle w:val="ac"/>
        <w:ind w:left="0" w:firstLine="708"/>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6F6DC0">
      <w:pPr>
        <w:pStyle w:val="ac"/>
        <w:ind w:left="0" w:firstLine="709"/>
        <w:jc w:val="both"/>
        <w:rPr>
          <w:color w:val="000000" w:themeColor="text1"/>
          <w:sz w:val="28"/>
          <w:szCs w:val="28"/>
        </w:rPr>
      </w:pPr>
      <w:r w:rsidRPr="00D45C92">
        <w:rPr>
          <w:color w:val="000000" w:themeColor="text1"/>
          <w:sz w:val="28"/>
          <w:szCs w:val="28"/>
        </w:rPr>
        <w:t xml:space="preserve">рыбоперерабатывающее предприятие «Старые Косари» близ </w:t>
      </w:r>
      <w:r w:rsidR="00E53EE4">
        <w:rPr>
          <w:color w:val="000000" w:themeColor="text1"/>
          <w:sz w:val="28"/>
          <w:szCs w:val="28"/>
        </w:rPr>
        <w:t xml:space="preserve">               </w:t>
      </w:r>
      <w:r w:rsidRPr="00D45C92">
        <w:rPr>
          <w:color w:val="000000" w:themeColor="text1"/>
          <w:sz w:val="28"/>
          <w:szCs w:val="28"/>
        </w:rPr>
        <w:t>с.</w:t>
      </w:r>
      <w:r w:rsidR="00E53EE4">
        <w:rPr>
          <w:color w:val="000000" w:themeColor="text1"/>
          <w:sz w:val="28"/>
          <w:szCs w:val="28"/>
        </w:rPr>
        <w:t xml:space="preserve"> </w:t>
      </w:r>
      <w:r w:rsidR="006F6DC0">
        <w:rPr>
          <w:color w:val="000000" w:themeColor="text1"/>
          <w:sz w:val="28"/>
          <w:szCs w:val="28"/>
        </w:rPr>
        <w:t>Селиярово (ООО «НРО «Обь»).</w:t>
      </w:r>
    </w:p>
    <w:p w:rsidR="00423BF7" w:rsidRPr="00D45C92" w:rsidRDefault="00423BF7" w:rsidP="006F6DC0">
      <w:pPr>
        <w:pStyle w:val="ac"/>
        <w:ind w:left="0" w:firstLine="709"/>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E53EE4" w:rsidRDefault="00C55774" w:rsidP="006F6DC0">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п. Сибирский (ИП Никонов А.Н.);</w:t>
      </w:r>
    </w:p>
    <w:p w:rsidR="00C55774" w:rsidRPr="00E53EE4" w:rsidRDefault="00C55774" w:rsidP="006F6DC0">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д. Белогорье (КФХ Веретельников С.В.);</w:t>
      </w:r>
    </w:p>
    <w:p w:rsidR="00C55774" w:rsidRPr="00E53EE4" w:rsidRDefault="00C55774" w:rsidP="006F6DC0">
      <w:pPr>
        <w:pStyle w:val="ac"/>
        <w:ind w:left="0"/>
        <w:jc w:val="both"/>
        <w:rPr>
          <w:color w:val="000000" w:themeColor="text1"/>
          <w:sz w:val="28"/>
          <w:szCs w:val="28"/>
        </w:rPr>
      </w:pPr>
      <w:r w:rsidRPr="00E53EE4">
        <w:rPr>
          <w:color w:val="000000" w:themeColor="text1"/>
          <w:sz w:val="28"/>
          <w:szCs w:val="28"/>
        </w:rPr>
        <w:lastRenderedPageBreak/>
        <w:t>магазин в п. Луговской (ИП Трофимова Т.Ю.);</w:t>
      </w:r>
    </w:p>
    <w:p w:rsidR="00C55774" w:rsidRPr="00E53EE4" w:rsidRDefault="00C55774" w:rsidP="006F6DC0">
      <w:pPr>
        <w:pStyle w:val="ac"/>
        <w:ind w:left="0"/>
        <w:jc w:val="both"/>
        <w:rPr>
          <w:color w:val="000000" w:themeColor="text1"/>
          <w:sz w:val="28"/>
          <w:szCs w:val="28"/>
        </w:rPr>
      </w:pPr>
      <w:r w:rsidRPr="00E53EE4">
        <w:rPr>
          <w:color w:val="000000" w:themeColor="text1"/>
          <w:sz w:val="28"/>
          <w:szCs w:val="28"/>
        </w:rPr>
        <w:t>салон-парикмахерская в п</w:t>
      </w:r>
      <w:r w:rsidR="00EC547D" w:rsidRPr="00E53EE4">
        <w:rPr>
          <w:color w:val="000000" w:themeColor="text1"/>
          <w:sz w:val="28"/>
          <w:szCs w:val="28"/>
        </w:rPr>
        <w:t>. Выкатной (ИП Минхаирова Е.С.).</w:t>
      </w:r>
    </w:p>
    <w:p w:rsidR="00FF677C" w:rsidRPr="00D45C92" w:rsidRDefault="00FF677C" w:rsidP="006F6DC0">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Общий объем инвестиционных вложений </w:t>
      </w:r>
      <w:r w:rsidR="00F9709E" w:rsidRPr="00D45C92">
        <w:rPr>
          <w:rFonts w:ascii="Times New Roman" w:hAnsi="Times New Roman" w:cs="Times New Roman"/>
          <w:color w:val="000000" w:themeColor="text1"/>
          <w:sz w:val="28"/>
          <w:szCs w:val="28"/>
        </w:rPr>
        <w:t>в рамках реализации мероприятий Программы составил 20 140,0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w:t>
      </w:r>
      <w:r w:rsidRPr="00D45C92">
        <w:rPr>
          <w:rFonts w:ascii="Times New Roman" w:hAnsi="Times New Roman" w:cs="Times New Roman"/>
          <w:color w:val="000000" w:themeColor="text1"/>
          <w:sz w:val="28"/>
          <w:szCs w:val="28"/>
        </w:rPr>
        <w:t xml:space="preserve">, в том числе: средства бюджета автономного округа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7 820,0</w:t>
      </w:r>
      <w:r w:rsidR="00FA53FD" w:rsidRPr="00D45C92">
        <w:rPr>
          <w:rFonts w:ascii="Times New Roman" w:hAnsi="Times New Roman" w:cs="Times New Roman"/>
          <w:color w:val="000000" w:themeColor="text1"/>
          <w:sz w:val="28"/>
          <w:szCs w:val="28"/>
        </w:rPr>
        <w:t xml:space="preserve">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39%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750,</w:t>
      </w:r>
      <w:r w:rsidR="00FA53FD" w:rsidRPr="00D45C92">
        <w:rPr>
          <w:rFonts w:ascii="Times New Roman" w:hAnsi="Times New Roman" w:cs="Times New Roman"/>
          <w:color w:val="000000" w:themeColor="text1"/>
          <w:sz w:val="28"/>
          <w:szCs w:val="28"/>
        </w:rPr>
        <w:t>0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11 570,0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 (или 57% от общего объема инвестиционных вложений).</w:t>
      </w:r>
    </w:p>
    <w:p w:rsidR="00047B69" w:rsidRPr="00D45C92" w:rsidRDefault="00AE1B93"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w:t>
      </w:r>
      <w:r w:rsidR="00E53EE4">
        <w:rPr>
          <w:rFonts w:ascii="Times New Roman" w:hAnsi="Times New Roman"/>
          <w:color w:val="000000" w:themeColor="text1"/>
          <w:sz w:val="28"/>
          <w:szCs w:val="28"/>
        </w:rPr>
        <w:t>х</w:t>
      </w:r>
      <w:r w:rsidR="00FA7946" w:rsidRPr="00D45C92">
        <w:rPr>
          <w:rFonts w:ascii="Times New Roman" w:hAnsi="Times New Roman"/>
          <w:color w:val="000000" w:themeColor="text1"/>
          <w:sz w:val="28"/>
          <w:szCs w:val="28"/>
        </w:rPr>
        <w:t xml:space="preserve">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6F6DC0" w:rsidP="006F6DC0">
      <w:pPr>
        <w:pStyle w:val="ac"/>
        <w:ind w:left="0" w:firstLine="708"/>
        <w:jc w:val="both"/>
        <w:rPr>
          <w:color w:val="000000" w:themeColor="text1"/>
          <w:sz w:val="28"/>
          <w:szCs w:val="28"/>
        </w:rPr>
      </w:pPr>
      <w:r>
        <w:rPr>
          <w:color w:val="000000" w:themeColor="text1"/>
          <w:sz w:val="28"/>
          <w:szCs w:val="28"/>
        </w:rPr>
        <w:t>За период реализации П</w:t>
      </w:r>
      <w:r w:rsidR="007E7DAD" w:rsidRPr="00D45C92">
        <w:rPr>
          <w:color w:val="000000" w:themeColor="text1"/>
          <w:sz w:val="28"/>
          <w:szCs w:val="28"/>
        </w:rPr>
        <w:t>рограммы в 2014</w:t>
      </w:r>
      <w:r w:rsidR="008744C2">
        <w:rPr>
          <w:color w:val="000000" w:themeColor="text1"/>
          <w:sz w:val="28"/>
          <w:szCs w:val="28"/>
        </w:rPr>
        <w:t xml:space="preserve"> – </w:t>
      </w:r>
      <w:r w:rsidR="007E7DAD" w:rsidRPr="00D45C92">
        <w:rPr>
          <w:color w:val="000000" w:themeColor="text1"/>
          <w:sz w:val="28"/>
          <w:szCs w:val="28"/>
        </w:rPr>
        <w:t>2016 годах п</w:t>
      </w:r>
      <w:r w:rsidR="00604969" w:rsidRPr="00D45C92">
        <w:rPr>
          <w:color w:val="000000" w:themeColor="text1"/>
          <w:sz w:val="28"/>
          <w:szCs w:val="28"/>
        </w:rPr>
        <w:t>редоставлено 22 гранта</w:t>
      </w:r>
      <w:r w:rsidR="007E7DAD"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007E7DAD"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Общая сумма грантовой поддержки составила 2 900,0 тыс.</w:t>
      </w:r>
      <w:r w:rsidR="00E53EE4">
        <w:rPr>
          <w:color w:val="000000" w:themeColor="text1"/>
          <w:sz w:val="28"/>
          <w:szCs w:val="28"/>
        </w:rPr>
        <w:t xml:space="preserve"> </w:t>
      </w:r>
      <w:r w:rsidR="00060E38" w:rsidRPr="00D45C92">
        <w:rPr>
          <w:color w:val="000000" w:themeColor="text1"/>
          <w:sz w:val="28"/>
          <w:szCs w:val="28"/>
        </w:rPr>
        <w:t xml:space="preserve">рублей, в том числе: средства федерального бюджета </w:t>
      </w:r>
      <w:r w:rsidR="008744C2">
        <w:rPr>
          <w:color w:val="000000" w:themeColor="text1"/>
          <w:sz w:val="28"/>
          <w:szCs w:val="28"/>
        </w:rPr>
        <w:t xml:space="preserve">– </w:t>
      </w:r>
      <w:r w:rsidR="00060E38" w:rsidRPr="00D45C92">
        <w:rPr>
          <w:color w:val="000000" w:themeColor="text1"/>
          <w:sz w:val="28"/>
          <w:szCs w:val="28"/>
        </w:rPr>
        <w:t>802,5 тыс.</w:t>
      </w:r>
      <w:r w:rsidR="00E53EE4">
        <w:rPr>
          <w:color w:val="000000" w:themeColor="text1"/>
          <w:sz w:val="28"/>
          <w:szCs w:val="28"/>
        </w:rPr>
        <w:t xml:space="preserve"> </w:t>
      </w:r>
      <w:r w:rsidR="00060E38" w:rsidRPr="00D45C92">
        <w:rPr>
          <w:color w:val="000000" w:themeColor="text1"/>
          <w:sz w:val="28"/>
          <w:szCs w:val="28"/>
        </w:rPr>
        <w:t xml:space="preserve">рублей (или 28% от объема финансирования), средства бюджета автономного округа </w:t>
      </w:r>
      <w:r w:rsidR="008744C2">
        <w:rPr>
          <w:color w:val="000000" w:themeColor="text1"/>
          <w:sz w:val="28"/>
          <w:szCs w:val="28"/>
        </w:rPr>
        <w:t xml:space="preserve">– </w:t>
      </w:r>
      <w:r w:rsidR="00060E38" w:rsidRPr="00D45C92">
        <w:rPr>
          <w:color w:val="000000" w:themeColor="text1"/>
          <w:sz w:val="28"/>
          <w:szCs w:val="28"/>
        </w:rPr>
        <w:t>1 657,2 тыс.</w:t>
      </w:r>
      <w:r w:rsidR="008744C2">
        <w:rPr>
          <w:color w:val="000000" w:themeColor="text1"/>
          <w:sz w:val="28"/>
          <w:szCs w:val="28"/>
        </w:rPr>
        <w:t xml:space="preserve"> </w:t>
      </w:r>
      <w:r w:rsidR="00060E38" w:rsidRPr="00D45C92">
        <w:rPr>
          <w:color w:val="000000" w:themeColor="text1"/>
          <w:sz w:val="28"/>
          <w:szCs w:val="28"/>
        </w:rPr>
        <w:t>рублей (или 57% от объема финансирования), средства бюджета района</w:t>
      </w:r>
      <w:r w:rsidR="008744C2">
        <w:rPr>
          <w:color w:val="000000" w:themeColor="text1"/>
          <w:sz w:val="28"/>
          <w:szCs w:val="28"/>
        </w:rPr>
        <w:t xml:space="preserve"> –</w:t>
      </w:r>
      <w:r w:rsidR="00060E38" w:rsidRPr="00D45C92">
        <w:rPr>
          <w:color w:val="000000" w:themeColor="text1"/>
          <w:sz w:val="28"/>
          <w:szCs w:val="28"/>
        </w:rPr>
        <w:t xml:space="preserve"> 440,3 тыс.</w:t>
      </w:r>
      <w:r w:rsidR="008744C2">
        <w:rPr>
          <w:color w:val="000000" w:themeColor="text1"/>
          <w:sz w:val="28"/>
          <w:szCs w:val="28"/>
        </w:rPr>
        <w:t xml:space="preserve"> </w:t>
      </w:r>
      <w:r w:rsidR="00060E38" w:rsidRPr="00D45C92">
        <w:rPr>
          <w:color w:val="000000" w:themeColor="text1"/>
          <w:sz w:val="28"/>
          <w:szCs w:val="28"/>
        </w:rPr>
        <w:t xml:space="preserve">рублей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тыс.</w:t>
      </w:r>
      <w:r w:rsidR="008744C2">
        <w:rPr>
          <w:color w:val="000000" w:themeColor="text1"/>
          <w:sz w:val="28"/>
          <w:szCs w:val="28"/>
        </w:rPr>
        <w:t xml:space="preserve"> </w:t>
      </w:r>
      <w:r w:rsidR="00196239" w:rsidRPr="00D45C92">
        <w:rPr>
          <w:color w:val="000000" w:themeColor="text1"/>
          <w:sz w:val="28"/>
          <w:szCs w:val="28"/>
        </w:rPr>
        <w:t>рублей.</w:t>
      </w:r>
    </w:p>
    <w:p w:rsidR="007E7DAD" w:rsidRPr="00D45C92" w:rsidRDefault="00255872" w:rsidP="006F6DC0">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в сумме 2 269,2 тыс.</w:t>
      </w:r>
      <w:r w:rsidR="008744C2">
        <w:rPr>
          <w:color w:val="000000" w:themeColor="text1"/>
          <w:sz w:val="28"/>
          <w:szCs w:val="28"/>
        </w:rPr>
        <w:t xml:space="preserve"> </w:t>
      </w:r>
      <w:r w:rsidR="00A04AA6" w:rsidRPr="00D45C92">
        <w:rPr>
          <w:color w:val="000000" w:themeColor="text1"/>
          <w:sz w:val="28"/>
          <w:szCs w:val="28"/>
        </w:rPr>
        <w:t xml:space="preserve">рублей, в том числе: бюджет автономного округа </w:t>
      </w:r>
      <w:r w:rsidR="008744C2">
        <w:rPr>
          <w:color w:val="000000" w:themeColor="text1"/>
          <w:sz w:val="28"/>
          <w:szCs w:val="28"/>
        </w:rPr>
        <w:t xml:space="preserve">– </w:t>
      </w:r>
      <w:r w:rsidR="00A04AA6" w:rsidRPr="00D45C92">
        <w:rPr>
          <w:color w:val="000000" w:themeColor="text1"/>
          <w:sz w:val="28"/>
          <w:szCs w:val="28"/>
        </w:rPr>
        <w:t>343,3 тыс.</w:t>
      </w:r>
      <w:r w:rsidR="008744C2">
        <w:rPr>
          <w:color w:val="000000" w:themeColor="text1"/>
          <w:sz w:val="28"/>
          <w:szCs w:val="28"/>
        </w:rPr>
        <w:t xml:space="preserve"> </w:t>
      </w:r>
      <w:r w:rsidR="00A04AA6" w:rsidRPr="00D45C92">
        <w:rPr>
          <w:color w:val="000000" w:themeColor="text1"/>
          <w:sz w:val="28"/>
          <w:szCs w:val="28"/>
        </w:rPr>
        <w:t xml:space="preserve">рублей (или 15% от общего объема финансирования), бюджет района </w:t>
      </w:r>
      <w:r w:rsidR="008744C2">
        <w:rPr>
          <w:color w:val="000000" w:themeColor="text1"/>
          <w:sz w:val="28"/>
          <w:szCs w:val="28"/>
        </w:rPr>
        <w:t xml:space="preserve">– </w:t>
      </w:r>
      <w:r w:rsidR="00A04AA6" w:rsidRPr="00D45C92">
        <w:rPr>
          <w:color w:val="000000" w:themeColor="text1"/>
          <w:sz w:val="28"/>
          <w:szCs w:val="28"/>
        </w:rPr>
        <w:t>1 925,9 тыс.</w:t>
      </w:r>
      <w:r w:rsidR="008744C2">
        <w:rPr>
          <w:color w:val="000000" w:themeColor="text1"/>
          <w:sz w:val="28"/>
          <w:szCs w:val="28"/>
        </w:rPr>
        <w:t xml:space="preserve"> </w:t>
      </w:r>
      <w:r w:rsidR="00A04AA6" w:rsidRPr="00D45C92">
        <w:rPr>
          <w:color w:val="000000" w:themeColor="text1"/>
          <w:sz w:val="28"/>
          <w:szCs w:val="28"/>
        </w:rPr>
        <w:t>рублей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тыс.</w:t>
      </w:r>
      <w:r w:rsidR="008744C2">
        <w:rPr>
          <w:color w:val="000000" w:themeColor="text1"/>
          <w:sz w:val="28"/>
          <w:szCs w:val="28"/>
        </w:rPr>
        <w:t xml:space="preserve"> </w:t>
      </w:r>
      <w:r w:rsidR="00592AA8" w:rsidRPr="00D45C92">
        <w:rPr>
          <w:color w:val="000000" w:themeColor="text1"/>
          <w:sz w:val="28"/>
          <w:szCs w:val="28"/>
        </w:rPr>
        <w:t>рублей.</w:t>
      </w:r>
    </w:p>
    <w:p w:rsidR="00E84AB8" w:rsidRPr="00D45C92" w:rsidRDefault="00E84AB8" w:rsidP="006F6DC0">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поддержка и актуализация на официальном сайте администрации Ханты-Мансийского района разделов: </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Малое предпринимательство</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 xml:space="preserve"> и </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Инвестиционная деятельност</w:t>
      </w:r>
      <w:r w:rsidR="006F6DC0">
        <w:rPr>
          <w:rFonts w:ascii="Times New Roman" w:hAnsi="Times New Roman"/>
          <w:color w:val="000000" w:themeColor="text1"/>
          <w:sz w:val="28"/>
          <w:szCs w:val="28"/>
        </w:rPr>
        <w:t>ь»</w:t>
      </w:r>
      <w:r w:rsidRPr="00D45C92">
        <w:rPr>
          <w:rFonts w:ascii="Times New Roman" w:hAnsi="Times New Roman"/>
          <w:color w:val="000000" w:themeColor="text1"/>
          <w:sz w:val="28"/>
          <w:szCs w:val="28"/>
        </w:rPr>
        <w:t>;</w:t>
      </w:r>
    </w:p>
    <w:p w:rsidR="002717C3"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организация образовательных мероприятий для субъектов малого предп</w:t>
      </w:r>
      <w:r w:rsidR="008744C2">
        <w:rPr>
          <w:rFonts w:ascii="Times New Roman" w:hAnsi="Times New Roman"/>
          <w:color w:val="000000" w:themeColor="text1"/>
          <w:sz w:val="28"/>
          <w:szCs w:val="28"/>
        </w:rPr>
        <w:t>ринимательства и их сотрудников</w:t>
      </w:r>
      <w:r w:rsidRPr="00D45C92">
        <w:rPr>
          <w:rFonts w:ascii="Times New Roman" w:hAnsi="Times New Roman"/>
          <w:color w:val="000000" w:themeColor="text1"/>
          <w:sz w:val="28"/>
          <w:szCs w:val="28"/>
        </w:rPr>
        <w:t xml:space="preserve"> с целью повышения квалификации и правовой грамотности;</w:t>
      </w:r>
    </w:p>
    <w:p w:rsidR="002717C3" w:rsidRPr="00D45C92" w:rsidRDefault="005D0B42"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ежегодно проводится Совет по развитию малого и среднего предпринимательства при </w:t>
      </w:r>
      <w:r w:rsidR="008744C2">
        <w:rPr>
          <w:rFonts w:ascii="Times New Roman" w:hAnsi="Times New Roman"/>
          <w:color w:val="000000" w:themeColor="text1"/>
          <w:sz w:val="28"/>
          <w:szCs w:val="28"/>
        </w:rPr>
        <w:t>главе Ханты-Мансийского района</w:t>
      </w:r>
      <w:r w:rsidRPr="00D45C92">
        <w:rPr>
          <w:rFonts w:ascii="Times New Roman" w:hAnsi="Times New Roman"/>
          <w:color w:val="000000" w:themeColor="text1"/>
          <w:sz w:val="28"/>
          <w:szCs w:val="28"/>
        </w:rPr>
        <w:t xml:space="preserve">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8744C2" w:rsidP="006F6DC0">
      <w:pPr>
        <w:pStyle w:val="a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имущественную поддержку</w:t>
      </w:r>
      <w:r w:rsidR="00C71D20" w:rsidRPr="00D45C92">
        <w:rPr>
          <w:rFonts w:ascii="Times New Roman" w:hAnsi="Times New Roman"/>
          <w:color w:val="000000" w:themeColor="text1"/>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информационно-консультационную поддержку субъектам малого и среднего предпринимате</w:t>
      </w:r>
      <w:r w:rsidR="008744C2">
        <w:rPr>
          <w:rFonts w:ascii="Times New Roman" w:hAnsi="Times New Roman"/>
          <w:color w:val="000000" w:themeColor="text1"/>
          <w:sz w:val="28"/>
          <w:szCs w:val="28"/>
        </w:rPr>
        <w:t>льства Ханты-Мансийского района</w:t>
      </w:r>
      <w:r w:rsidRPr="00D45C92">
        <w:rPr>
          <w:rFonts w:ascii="Times New Roman" w:hAnsi="Times New Roman"/>
          <w:color w:val="000000" w:themeColor="text1"/>
          <w:sz w:val="28"/>
          <w:szCs w:val="28"/>
        </w:rPr>
        <w:t xml:space="preserve"> в соответствии с утвержденными стандартами качества муниципальных услуг.</w:t>
      </w:r>
    </w:p>
    <w:p w:rsidR="00E12E8E" w:rsidRPr="00D45C92" w:rsidRDefault="00E12E8E"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r w:rsidR="00225F5F">
        <w:rPr>
          <w:rFonts w:ascii="Times New Roman" w:hAnsi="Times New Roman" w:cs="Times New Roman"/>
          <w:color w:val="000000" w:themeColor="text1"/>
          <w:sz w:val="28"/>
          <w:szCs w:val="28"/>
        </w:rPr>
        <w:t>с</w:t>
      </w:r>
      <w:r w:rsidR="003615CB" w:rsidRPr="00D45C92">
        <w:rPr>
          <w:rFonts w:ascii="Times New Roman" w:hAnsi="Times New Roman" w:cs="Times New Roman"/>
          <w:color w:val="000000" w:themeColor="text1"/>
          <w:sz w:val="28"/>
          <w:szCs w:val="28"/>
        </w:rPr>
        <w:t>.</w:t>
      </w:r>
      <w:r w:rsidR="008744C2">
        <w:rPr>
          <w:rFonts w:ascii="Times New Roman" w:hAnsi="Times New Roman" w:cs="Times New Roman"/>
          <w:color w:val="000000" w:themeColor="text1"/>
          <w:sz w:val="28"/>
          <w:szCs w:val="28"/>
        </w:rPr>
        <w:t xml:space="preserve"> </w:t>
      </w:r>
      <w:r w:rsidR="00C42012" w:rsidRPr="00D45C92">
        <w:rPr>
          <w:rFonts w:ascii="Times New Roman" w:hAnsi="Times New Roman" w:cs="Times New Roman"/>
          <w:color w:val="000000" w:themeColor="text1"/>
          <w:sz w:val="28"/>
          <w:szCs w:val="28"/>
        </w:rPr>
        <w:t>Нялинское</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Ханты-Мансийского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реализуется инвестиционный проект 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июнь 2017 года.</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 xml:space="preserve">обеспечить бесперебойное производство хлеба и хлебобулочных изделий на территории </w:t>
      </w:r>
      <w:r w:rsidR="00F60470">
        <w:rPr>
          <w:rFonts w:ascii="Times New Roman" w:hAnsi="Times New Roman" w:cs="Times New Roman"/>
          <w:color w:val="000000" w:themeColor="text1"/>
          <w:sz w:val="28"/>
          <w:szCs w:val="28"/>
        </w:rPr>
        <w:t>села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6F6DC0">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развития сельского хозяйства в с.</w:t>
      </w:r>
      <w:r w:rsidR="008744C2">
        <w:rPr>
          <w:color w:val="000000" w:themeColor="text1"/>
          <w:sz w:val="28"/>
          <w:szCs w:val="28"/>
        </w:rPr>
        <w:t xml:space="preserve"> </w:t>
      </w:r>
      <w:r w:rsidR="003615CB" w:rsidRPr="00D45C92">
        <w:rPr>
          <w:color w:val="000000" w:themeColor="text1"/>
          <w:sz w:val="28"/>
          <w:szCs w:val="28"/>
        </w:rPr>
        <w:t>Батово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r w:rsidR="008744C2">
        <w:rPr>
          <w:color w:val="000000" w:themeColor="text1"/>
          <w:sz w:val="28"/>
          <w:szCs w:val="28"/>
        </w:rPr>
        <w:t>реализуется</w:t>
      </w:r>
      <w:r w:rsidR="003615CB" w:rsidRPr="00D45C92">
        <w:rPr>
          <w:color w:val="000000" w:themeColor="text1"/>
          <w:sz w:val="28"/>
          <w:szCs w:val="28"/>
        </w:rPr>
        <w:t xml:space="preserve"> инвестиционный проект</w:t>
      </w:r>
      <w:r w:rsidR="00850374" w:rsidRPr="00D45C92">
        <w:rPr>
          <w:color w:val="000000" w:themeColor="text1"/>
          <w:sz w:val="28"/>
          <w:szCs w:val="28"/>
        </w:rPr>
        <w:t xml:space="preserve"> по строительству убойного цеха.</w:t>
      </w:r>
    </w:p>
    <w:p w:rsidR="003E2126" w:rsidRDefault="00C42012" w:rsidP="006F6DC0">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в сумме 1,26 млн.</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рублей</w:t>
      </w:r>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и</w:t>
      </w:r>
      <w:r w:rsidRPr="00D45C92">
        <w:rPr>
          <w:rFonts w:ascii="Times New Roman" w:hAnsi="Times New Roman" w:cs="Times New Roman"/>
          <w:color w:val="000000" w:themeColor="text1"/>
          <w:sz w:val="28"/>
          <w:szCs w:val="28"/>
        </w:rPr>
        <w:t>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w:t>
      </w:r>
      <w:r w:rsidR="001D3659" w:rsidRPr="00D45C92">
        <w:rPr>
          <w:rFonts w:ascii="Times New Roman" w:hAnsi="Times New Roman" w:cs="Times New Roman"/>
          <w:color w:val="000000" w:themeColor="text1"/>
          <w:sz w:val="28"/>
          <w:szCs w:val="28"/>
        </w:rPr>
        <w:lastRenderedPageBreak/>
        <w:t xml:space="preserve">мяса и мясных изделий. Производственная мощность </w:t>
      </w:r>
      <w:r w:rsidR="009D1FEB"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300 тонн мяса в год.</w:t>
      </w:r>
    </w:p>
    <w:p w:rsidR="00E54A50"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8744C2" w:rsidRDefault="00BC6AFE" w:rsidP="006F6DC0">
      <w:pPr>
        <w:spacing w:after="0" w:line="240" w:lineRule="auto"/>
        <w:jc w:val="both"/>
        <w:rPr>
          <w:rFonts w:ascii="Times New Roman" w:eastAsia="Calibri"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sidRPr="008744C2">
        <w:rPr>
          <w:rFonts w:ascii="Times New Roman" w:hAnsi="Times New Roman" w:cs="Times New Roman"/>
          <w:color w:val="000000" w:themeColor="text1"/>
          <w:sz w:val="28"/>
          <w:szCs w:val="28"/>
        </w:rPr>
        <w:tab/>
      </w:r>
      <w:r w:rsidRPr="008744C2">
        <w:rPr>
          <w:rFonts w:ascii="Times New Roman" w:eastAsia="Calibri" w:hAnsi="Times New Roman" w:cs="Times New Roman"/>
          <w:color w:val="000000" w:themeColor="text1"/>
          <w:sz w:val="28"/>
          <w:szCs w:val="28"/>
        </w:rPr>
        <w:t>развитие семейного бизнеса, социального предпринимательства;</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w:t>
      </w:r>
      <w:r w:rsidR="008744C2">
        <w:rPr>
          <w:rFonts w:eastAsia="Calibri"/>
          <w:color w:val="000000" w:themeColor="text1"/>
          <w:sz w:val="28"/>
          <w:szCs w:val="28"/>
        </w:rPr>
        <w:t>,</w:t>
      </w:r>
      <w:r w:rsidRPr="00D45C92">
        <w:rPr>
          <w:rFonts w:eastAsia="Calibri"/>
          <w:color w:val="000000" w:themeColor="text1"/>
          <w:sz w:val="28"/>
          <w:szCs w:val="28"/>
        </w:rPr>
        <w:t xml:space="preserve"> и лицензионных программных продуктов;</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6F6DC0">
      <w:pPr>
        <w:pStyle w:val="ac"/>
        <w:ind w:left="0" w:firstLine="709"/>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w:t>
      </w:r>
      <w:r w:rsidR="008744C2">
        <w:rPr>
          <w:rFonts w:eastAsia="Calibri"/>
          <w:color w:val="000000" w:themeColor="text1"/>
          <w:sz w:val="28"/>
          <w:szCs w:val="28"/>
        </w:rPr>
        <w:t>тности Ханты-Мансийского района.</w:t>
      </w:r>
    </w:p>
    <w:p w:rsidR="003561A6" w:rsidRPr="00D45C92" w:rsidRDefault="00E54A50" w:rsidP="006F6DC0">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Целью муниципальной </w:t>
      </w:r>
      <w:r w:rsidR="003561A6" w:rsidRPr="00D45C92">
        <w:rPr>
          <w:rFonts w:ascii="Times New Roman" w:hAnsi="Times New Roman" w:cs="Times New Roman"/>
          <w:color w:val="000000" w:themeColor="text1"/>
          <w:sz w:val="28"/>
          <w:szCs w:val="28"/>
        </w:rPr>
        <w:t xml:space="preserve">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видах экономической деятел</w:t>
      </w:r>
      <w:r w:rsidR="006F6DC0">
        <w:rPr>
          <w:rFonts w:ascii="Times New Roman" w:hAnsi="Times New Roman"/>
          <w:color w:val="000000" w:themeColor="text1"/>
          <w:sz w:val="28"/>
          <w:szCs w:val="28"/>
        </w:rPr>
        <w:t>ьности, определенных настоящей П</w:t>
      </w:r>
      <w:r w:rsidR="003561A6" w:rsidRPr="00D45C92">
        <w:rPr>
          <w:rFonts w:ascii="Times New Roman" w:hAnsi="Times New Roman"/>
          <w:color w:val="000000" w:themeColor="text1"/>
          <w:sz w:val="28"/>
          <w:szCs w:val="28"/>
        </w:rPr>
        <w:t xml:space="preserve">рограммой. </w:t>
      </w:r>
    </w:p>
    <w:p w:rsidR="00E54A50" w:rsidRPr="00D45C92" w:rsidRDefault="00E54A50"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Механизм реализации мероприятий муниципальной программы направлен на развитие конкуренции </w:t>
      </w:r>
      <w:r w:rsidR="003561A6" w:rsidRPr="00D45C92">
        <w:rPr>
          <w:rFonts w:ascii="Times New Roman" w:hAnsi="Times New Roman" w:cs="Times New Roman"/>
          <w:color w:val="000000" w:themeColor="text1"/>
          <w:sz w:val="28"/>
          <w:szCs w:val="28"/>
        </w:rPr>
        <w:t>и содействие импортозамещению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обеспечение максимальной открытости деятельности заказчика </w:t>
      </w:r>
      <w:r w:rsidRPr="00D45C92">
        <w:rPr>
          <w:rFonts w:ascii="Times New Roman" w:hAnsi="Times New Roman" w:cs="Times New Roman"/>
          <w:color w:val="000000" w:themeColor="text1"/>
          <w:sz w:val="28"/>
          <w:szCs w:val="28"/>
        </w:rPr>
        <w:lastRenderedPageBreak/>
        <w:t>путем формирования ежегодных публичных докладов об эффективности закупочной системы заказчика.</w:t>
      </w:r>
      <w:bookmarkStart w:id="1" w:name="Par60"/>
      <w:bookmarkEnd w:id="1"/>
    </w:p>
    <w:p w:rsidR="00C81BE5" w:rsidRPr="002F5671" w:rsidRDefault="00C81BE5" w:rsidP="006F6DC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671">
        <w:rPr>
          <w:rFonts w:ascii="Times New Roman" w:eastAsia="Times New Roman" w:hAnsi="Times New Roman" w:cs="Times New Roman"/>
          <w:color w:val="000000" w:themeColor="text1"/>
          <w:sz w:val="28"/>
          <w:szCs w:val="28"/>
          <w:lang w:eastAsia="ru-RU"/>
        </w:rPr>
        <w:t>2.5. Реализация проектов и портфелей проектов.</w:t>
      </w:r>
    </w:p>
    <w:p w:rsidR="00C81BE5" w:rsidRPr="002F5671" w:rsidRDefault="00C81BE5" w:rsidP="006F6DC0">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2F5671">
        <w:rPr>
          <w:rFonts w:ascii="Times New Roman" w:eastAsia="Calibri" w:hAnsi="Times New Roman" w:cs="Times New Roman"/>
          <w:color w:val="000000" w:themeColor="text1"/>
          <w:sz w:val="28"/>
          <w:szCs w:val="28"/>
        </w:rPr>
        <w:t>Мероприятия настоящей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w:t>
      </w:r>
      <w:r w:rsidR="006F6DC0">
        <w:rPr>
          <w:rFonts w:ascii="Times New Roman" w:eastAsia="Calibri" w:hAnsi="Times New Roman" w:cs="Times New Roman"/>
          <w:color w:val="000000" w:themeColor="text1"/>
          <w:sz w:val="28"/>
          <w:szCs w:val="28"/>
        </w:rPr>
        <w:t xml:space="preserve"> – </w:t>
      </w:r>
      <w:r w:rsidRPr="002F5671">
        <w:rPr>
          <w:rFonts w:ascii="Times New Roman" w:eastAsia="Calibri" w:hAnsi="Times New Roman" w:cs="Times New Roman"/>
          <w:color w:val="000000" w:themeColor="text1"/>
          <w:sz w:val="28"/>
          <w:szCs w:val="28"/>
        </w:rPr>
        <w:t>Югры.</w:t>
      </w:r>
    </w:p>
    <w:p w:rsidR="00BD144F" w:rsidRDefault="00BD144F" w:rsidP="006F6DC0">
      <w:pPr>
        <w:spacing w:after="0" w:line="240" w:lineRule="auto"/>
        <w:jc w:val="center"/>
        <w:rPr>
          <w:rFonts w:ascii="Times New Roman" w:eastAsia="Times New Roman" w:hAnsi="Times New Roman" w:cs="Times New Roman"/>
          <w:sz w:val="28"/>
          <w:szCs w:val="28"/>
          <w:lang w:eastAsia="ru-RU"/>
        </w:rPr>
      </w:pPr>
    </w:p>
    <w:p w:rsidR="009627E6" w:rsidRPr="00BB7BA1" w:rsidRDefault="00647E37" w:rsidP="006F6D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w:t>
      </w:r>
      <w:r w:rsidR="006F6DC0">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Целевые показатели Программы указаны в таблице 1 к Программе.</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w:t>
      </w:r>
      <w:r w:rsidR="006F6DC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p>
    <w:p w:rsidR="00CA5F47" w:rsidRDefault="00CA5F47" w:rsidP="006F6DC0">
      <w:pPr>
        <w:pStyle w:val="a4"/>
        <w:jc w:val="center"/>
        <w:rPr>
          <w:rFonts w:ascii="Times New Roman" w:hAnsi="Times New Roman"/>
          <w:sz w:val="28"/>
          <w:szCs w:val="28"/>
        </w:rPr>
      </w:pPr>
    </w:p>
    <w:p w:rsidR="009627E6" w:rsidRDefault="00647E37" w:rsidP="006F6DC0">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w:t>
      </w:r>
      <w:r w:rsidR="006F6DC0">
        <w:rPr>
          <w:rFonts w:ascii="Times New Roman" w:hAnsi="Times New Roman"/>
          <w:sz w:val="28"/>
          <w:szCs w:val="28"/>
        </w:rPr>
        <w:t>теристика основных мероприятий П</w:t>
      </w:r>
      <w:r w:rsidR="009627E6" w:rsidRPr="00BB7BA1">
        <w:rPr>
          <w:rFonts w:ascii="Times New Roman" w:hAnsi="Times New Roman"/>
          <w:sz w:val="28"/>
          <w:szCs w:val="28"/>
        </w:rPr>
        <w:t>рограммы</w:t>
      </w:r>
    </w:p>
    <w:p w:rsidR="00CA5F47" w:rsidRDefault="00CA5F47" w:rsidP="006F6DC0">
      <w:pPr>
        <w:spacing w:after="0" w:line="240" w:lineRule="auto"/>
        <w:ind w:firstLine="709"/>
        <w:jc w:val="both"/>
        <w:rPr>
          <w:rFonts w:ascii="Times New Roman" w:hAnsi="Times New Roman"/>
          <w:sz w:val="28"/>
          <w:szCs w:val="28"/>
        </w:rPr>
      </w:pP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1.1. Развитие молодежного предпринимательства</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1.4. Грантовая поддержка начинающих предпринимателей (субсидия)</w:t>
      </w:r>
      <w:r>
        <w:rPr>
          <w:rFonts w:ascii="Times New Roman" w:hAnsi="Times New Roman"/>
          <w:sz w:val="28"/>
          <w:szCs w:val="28"/>
        </w:rPr>
        <w:t>.</w:t>
      </w:r>
    </w:p>
    <w:p w:rsidR="009627E6"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6F6DC0">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C66C0F" w:rsidRDefault="00CF7938" w:rsidP="006F6DC0">
      <w:pPr>
        <w:spacing w:after="0" w:line="240" w:lineRule="auto"/>
        <w:ind w:firstLine="709"/>
        <w:jc w:val="both"/>
        <w:rPr>
          <w:rFonts w:ascii="Times New Roman" w:hAnsi="Times New Roman"/>
          <w:sz w:val="28"/>
          <w:szCs w:val="28"/>
        </w:rPr>
      </w:pPr>
      <w:r w:rsidRPr="004D1DED">
        <w:rPr>
          <w:rFonts w:ascii="Times New Roman" w:hAnsi="Times New Roman"/>
          <w:color w:val="000000" w:themeColor="text1"/>
          <w:sz w:val="28"/>
          <w:szCs w:val="28"/>
        </w:rPr>
        <w:t>1.8. Финансовая поддержка Организаций</w:t>
      </w:r>
      <w:r w:rsidR="00836C5E" w:rsidRPr="00C66C0F">
        <w:rPr>
          <w:rFonts w:ascii="Times New Roman" w:hAnsi="Times New Roman"/>
          <w:sz w:val="28"/>
          <w:szCs w:val="28"/>
        </w:rPr>
        <w:t xml:space="preserve">, оказывающих в </w:t>
      </w:r>
      <w:r w:rsidR="00DD47BD" w:rsidRPr="00C66C0F">
        <w:rPr>
          <w:rFonts w:ascii="Times New Roman" w:hAnsi="Times New Roman"/>
          <w:sz w:val="28"/>
          <w:szCs w:val="28"/>
        </w:rPr>
        <w:t>Ханты-Мансийском районе</w:t>
      </w:r>
      <w:r w:rsidR="00836C5E" w:rsidRPr="00C66C0F">
        <w:rPr>
          <w:rFonts w:ascii="Times New Roman" w:hAnsi="Times New Roman"/>
          <w:sz w:val="28"/>
          <w:szCs w:val="28"/>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C66C0F">
        <w:rPr>
          <w:rFonts w:ascii="Times New Roman" w:hAnsi="Times New Roman"/>
          <w:sz w:val="28"/>
          <w:szCs w:val="28"/>
        </w:rPr>
        <w:t>сельское хозяйство</w:t>
      </w:r>
      <w:r w:rsidR="009627E6" w:rsidRPr="00C66C0F">
        <w:rPr>
          <w:rFonts w:ascii="Times New Roman" w:hAnsi="Times New Roman"/>
          <w:sz w:val="28"/>
          <w:szCs w:val="28"/>
        </w:rPr>
        <w:t xml:space="preserve">, переработка леса, сбор и переработка дикоросов, </w:t>
      </w:r>
      <w:r w:rsidR="009627E6" w:rsidRPr="00BB7BA1">
        <w:rPr>
          <w:rFonts w:ascii="Times New Roman" w:hAnsi="Times New Roman"/>
          <w:sz w:val="28"/>
          <w:szCs w:val="28"/>
        </w:rPr>
        <w:t>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6F6DC0">
      <w:pPr>
        <w:spacing w:after="0" w:line="240" w:lineRule="auto"/>
        <w:ind w:firstLine="709"/>
        <w:jc w:val="both"/>
        <w:rPr>
          <w:rFonts w:ascii="Times New Roman" w:hAnsi="Times New Roman"/>
          <w:sz w:val="28"/>
          <w:szCs w:val="28"/>
        </w:rPr>
      </w:pPr>
      <w:r w:rsidRPr="00C66C0F">
        <w:rPr>
          <w:rFonts w:ascii="Times New Roman" w:hAnsi="Times New Roman"/>
          <w:sz w:val="28"/>
          <w:szCs w:val="28"/>
        </w:rPr>
        <w:t>1.1</w:t>
      </w:r>
      <w:r w:rsidR="00036FF5" w:rsidRPr="00C66C0F">
        <w:rPr>
          <w:rFonts w:ascii="Times New Roman" w:hAnsi="Times New Roman"/>
          <w:sz w:val="28"/>
          <w:szCs w:val="28"/>
        </w:rPr>
        <w:t>2</w:t>
      </w:r>
      <w:r w:rsidR="009627E6" w:rsidRPr="00C66C0F">
        <w:rPr>
          <w:rFonts w:ascii="Times New Roman" w:hAnsi="Times New Roman"/>
          <w:sz w:val="28"/>
          <w:szCs w:val="28"/>
        </w:rPr>
        <w:t xml:space="preserve">. </w:t>
      </w:r>
      <w:r w:rsidR="00850B7D" w:rsidRPr="00C66C0F">
        <w:rPr>
          <w:rFonts w:ascii="Times New Roman" w:hAnsi="Times New Roman"/>
          <w:sz w:val="28"/>
          <w:szCs w:val="28"/>
        </w:rPr>
        <w:t>Возмещение Субъектам</w:t>
      </w:r>
      <w:r w:rsidR="009627E6" w:rsidRPr="00C66C0F">
        <w:rPr>
          <w:rFonts w:ascii="Times New Roman" w:hAnsi="Times New Roman"/>
          <w:sz w:val="28"/>
          <w:szCs w:val="28"/>
        </w:rPr>
        <w:t xml:space="preserve"> </w:t>
      </w:r>
      <w:r w:rsidR="00850B7D" w:rsidRPr="00C66C0F">
        <w:rPr>
          <w:rFonts w:ascii="Times New Roman" w:hAnsi="Times New Roman"/>
          <w:sz w:val="28"/>
          <w:szCs w:val="28"/>
        </w:rPr>
        <w:t>части затрат по строительству</w:t>
      </w:r>
      <w:r w:rsidR="009627E6" w:rsidRPr="00C66C0F">
        <w:rPr>
          <w:rFonts w:ascii="Times New Roman" w:hAnsi="Times New Roman"/>
          <w:sz w:val="28"/>
          <w:szCs w:val="28"/>
        </w:rPr>
        <w:t xml:space="preserve"> </w:t>
      </w:r>
      <w:r w:rsidR="009627E6" w:rsidRPr="00BB7BA1">
        <w:rPr>
          <w:rFonts w:ascii="Times New Roman" w:hAnsi="Times New Roman"/>
          <w:sz w:val="28"/>
          <w:szCs w:val="28"/>
        </w:rPr>
        <w:t xml:space="preserve">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6F6DC0">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6F6DC0">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14602B">
        <w:rPr>
          <w:rFonts w:ascii="Times New Roman" w:hAnsi="Times New Roman"/>
          <w:sz w:val="28"/>
          <w:szCs w:val="28"/>
        </w:rPr>
        <w:t>Предоставление</w:t>
      </w:r>
      <w:r w:rsidR="00535692">
        <w:rPr>
          <w:rFonts w:ascii="Times New Roman" w:hAnsi="Times New Roman"/>
          <w:sz w:val="28"/>
          <w:szCs w:val="28"/>
        </w:rPr>
        <w:t xml:space="preserve"> грантовой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6F6DC0">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515E49"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p>
    <w:p w:rsidR="009627E6" w:rsidRPr="004642F9" w:rsidRDefault="009627E6" w:rsidP="006F6DC0">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6F6DC0">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D45C92" w:rsidRDefault="00CE0913" w:rsidP="006F6DC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ED1C35">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15E49">
        <w:rPr>
          <w:rFonts w:ascii="Times New Roman" w:hAnsi="Times New Roman"/>
          <w:color w:val="000000" w:themeColor="text1"/>
          <w:sz w:val="28"/>
          <w:szCs w:val="28"/>
        </w:rPr>
        <w:t xml:space="preserve">   </w:t>
      </w:r>
      <w:r w:rsidR="005C3171" w:rsidRPr="00D45C92">
        <w:rPr>
          <w:rFonts w:ascii="Times New Roman" w:hAnsi="Times New Roman" w:cs="Times New Roman"/>
          <w:color w:val="000000" w:themeColor="text1"/>
          <w:sz w:val="28"/>
          <w:szCs w:val="28"/>
        </w:rPr>
        <w:t>ОК 029-2014 (КДЕС РЕД. 2):</w:t>
      </w:r>
    </w:p>
    <w:p w:rsidR="009627E6" w:rsidRPr="00D45C92" w:rsidRDefault="005C3171"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предоставлению экскурсионных туристических услуг;</w:t>
      </w:r>
    </w:p>
    <w:p w:rsidR="00E01950" w:rsidRPr="00B659C9" w:rsidRDefault="00E01950"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6F6DC0">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r w:rsidR="00B659C9" w:rsidRPr="00B659C9">
        <w:rPr>
          <w:rFonts w:ascii="Times New Roman" w:eastAsia="Calibri" w:hAnsi="Times New Roman"/>
          <w:color w:val="000000" w:themeColor="text1"/>
          <w:sz w:val="28"/>
          <w:szCs w:val="28"/>
        </w:rPr>
        <w:tab/>
      </w:r>
    </w:p>
    <w:p w:rsidR="001C5CBC" w:rsidRPr="00B659C9" w:rsidRDefault="009627E6"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здравоохранение и предоставление социальных услуг;</w:t>
      </w:r>
    </w:p>
    <w:p w:rsidR="001C5CBC" w:rsidRPr="00B659C9" w:rsidRDefault="001C5CBC"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Default="00AE029A"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4E47CE" w:rsidRPr="002F5671" w:rsidRDefault="004E47CE" w:rsidP="006F6DC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671">
        <w:rPr>
          <w:rFonts w:ascii="Times New Roman" w:hAnsi="Times New Roman" w:cs="Times New Roman"/>
          <w:color w:val="000000" w:themeColor="text1"/>
          <w:sz w:val="28"/>
          <w:szCs w:val="28"/>
        </w:rPr>
        <w:t>ремонт прочих предметов личного потребления и бытовых товаров;</w:t>
      </w:r>
    </w:p>
    <w:p w:rsidR="009627E6" w:rsidRPr="00BB7BA1" w:rsidRDefault="009627E6" w:rsidP="006F6DC0">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6F6DC0">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w:t>
      </w:r>
      <w:r w:rsidR="00515E49">
        <w:rPr>
          <w:rFonts w:ascii="Times New Roman" w:hAnsi="Times New Roman"/>
          <w:sz w:val="28"/>
          <w:szCs w:val="28"/>
        </w:rPr>
        <w:t xml:space="preserve"> </w:t>
      </w:r>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6F6DC0">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6F6DC0">
      <w:pPr>
        <w:spacing w:after="0" w:line="240" w:lineRule="auto"/>
        <w:ind w:firstLine="708"/>
        <w:jc w:val="both"/>
        <w:rPr>
          <w:rFonts w:ascii="Times New Roman" w:hAnsi="Times New Roman"/>
          <w:sz w:val="28"/>
          <w:szCs w:val="28"/>
        </w:rPr>
      </w:pPr>
      <w:r w:rsidRPr="00515E49">
        <w:rPr>
          <w:rFonts w:ascii="Times New Roman" w:hAnsi="Times New Roman"/>
          <w:sz w:val="28"/>
          <w:szCs w:val="28"/>
        </w:rPr>
        <w:t xml:space="preserve"> «</w:t>
      </w:r>
      <w:r w:rsidR="00AE029A" w:rsidRPr="00515E49">
        <w:rPr>
          <w:rFonts w:ascii="Times New Roman" w:hAnsi="Times New Roman"/>
          <w:sz w:val="28"/>
          <w:szCs w:val="28"/>
        </w:rPr>
        <w:t>Возмещение Субъектам</w:t>
      </w:r>
      <w:r w:rsidRPr="00515E49">
        <w:rPr>
          <w:rFonts w:ascii="Times New Roman" w:hAnsi="Times New Roman"/>
          <w:sz w:val="28"/>
          <w:szCs w:val="28"/>
        </w:rPr>
        <w:t xml:space="preserve"> </w:t>
      </w:r>
      <w:r w:rsidR="00AE029A" w:rsidRPr="00515E49">
        <w:rPr>
          <w:rFonts w:ascii="Times New Roman" w:hAnsi="Times New Roman"/>
          <w:sz w:val="28"/>
          <w:szCs w:val="28"/>
        </w:rPr>
        <w:t>части затрат по строительству</w:t>
      </w:r>
      <w:r w:rsidRPr="00515E49">
        <w:rPr>
          <w:rFonts w:ascii="Times New Roman" w:hAnsi="Times New Roman"/>
          <w:sz w:val="28"/>
          <w:szCs w:val="28"/>
        </w:rPr>
        <w:t xml:space="preserve"> объектов недвижимого имущества в труднодоступных </w:t>
      </w:r>
      <w:r w:rsidRPr="00BB7BA1">
        <w:rPr>
          <w:rFonts w:ascii="Times New Roman" w:hAnsi="Times New Roman"/>
          <w:color w:val="000000"/>
          <w:sz w:val="28"/>
          <w:szCs w:val="28"/>
        </w:rPr>
        <w:t xml:space="preserve">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6F6DC0">
      <w:pPr>
        <w:spacing w:after="0" w:line="240" w:lineRule="auto"/>
        <w:ind w:firstLine="709"/>
        <w:jc w:val="both"/>
        <w:rPr>
          <w:rFonts w:ascii="Times New Roman" w:hAnsi="Times New Roman"/>
          <w:sz w:val="28"/>
          <w:szCs w:val="28"/>
        </w:rPr>
      </w:pPr>
    </w:p>
    <w:p w:rsidR="009627E6" w:rsidRDefault="00647E37" w:rsidP="006F6DC0">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6F6DC0">
      <w:pPr>
        <w:pStyle w:val="a4"/>
        <w:jc w:val="center"/>
        <w:rPr>
          <w:rFonts w:ascii="Times New Roman" w:hAnsi="Times New Roman"/>
          <w:sz w:val="28"/>
          <w:szCs w:val="28"/>
        </w:rPr>
      </w:pP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lastRenderedPageBreak/>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sidR="00ED1C35">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515E49" w:rsidRDefault="00252C6F" w:rsidP="006F6DC0">
      <w:pPr>
        <w:pStyle w:val="a4"/>
        <w:ind w:firstLine="709"/>
        <w:jc w:val="both"/>
        <w:rPr>
          <w:rFonts w:ascii="Times New Roman" w:hAnsi="Times New Roman"/>
          <w:sz w:val="28"/>
          <w:szCs w:val="28"/>
        </w:rPr>
      </w:pPr>
      <w:r w:rsidRPr="00515E49">
        <w:rPr>
          <w:rFonts w:ascii="Times New Roman" w:hAnsi="Times New Roman"/>
          <w:sz w:val="28"/>
          <w:szCs w:val="28"/>
        </w:rPr>
        <w:t>Мероприятие, предусмотренное пунктом 1.8 Программных мероприятий,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w:t>
      </w:r>
    </w:p>
    <w:p w:rsidR="006F6DC0"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6F6DC0">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администраци</w:t>
      </w:r>
      <w:r w:rsidR="006F6DC0">
        <w:rPr>
          <w:rFonts w:ascii="Times New Roman" w:hAnsi="Times New Roman"/>
          <w:sz w:val="28"/>
          <w:szCs w:val="28"/>
        </w:rPr>
        <w:t>и</w:t>
      </w:r>
      <w:r w:rsidRPr="00BB7BA1">
        <w:rPr>
          <w:rFonts w:ascii="Times New Roman" w:hAnsi="Times New Roman"/>
          <w:sz w:val="28"/>
          <w:szCs w:val="28"/>
        </w:rPr>
        <w:t xml:space="preserve"> Ханты-Мансийского района </w:t>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6F6DC0">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6F6DC0">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lastRenderedPageBreak/>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6F6DC0">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6F6DC0">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lastRenderedPageBreak/>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6F6DC0">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6F6DC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6F6D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3"/>
        <w:gridCol w:w="850"/>
        <w:gridCol w:w="851"/>
        <w:gridCol w:w="850"/>
        <w:gridCol w:w="851"/>
        <w:gridCol w:w="850"/>
        <w:gridCol w:w="851"/>
        <w:gridCol w:w="1275"/>
      </w:tblGrid>
      <w:tr w:rsidR="009627E6" w:rsidRPr="00C421DC" w:rsidTr="00C421DC">
        <w:tc>
          <w:tcPr>
            <w:tcW w:w="568" w:type="dxa"/>
            <w:vMerge w:val="restart"/>
            <w:shd w:val="clear" w:color="auto" w:fill="auto"/>
          </w:tcPr>
          <w:p w:rsidR="009627E6" w:rsidRPr="00C421DC" w:rsidRDefault="009627E6"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по</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ка-за</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т</w:t>
            </w:r>
            <w:r w:rsidR="00151194" w:rsidRPr="00C421DC">
              <w:rPr>
                <w:rFonts w:ascii="Times New Roman" w:eastAsia="Times New Roman" w:hAnsi="Times New Roman" w:cs="Times New Roman"/>
                <w:sz w:val="20"/>
                <w:szCs w:val="20"/>
                <w:lang w:eastAsia="ru-RU"/>
              </w:rPr>
              <w:t>е</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ля</w:t>
            </w:r>
          </w:p>
        </w:tc>
        <w:tc>
          <w:tcPr>
            <w:tcW w:w="1559" w:type="dxa"/>
            <w:vMerge w:val="restart"/>
            <w:shd w:val="clear" w:color="auto" w:fill="auto"/>
          </w:tcPr>
          <w:p w:rsidR="009627E6" w:rsidRPr="00C421DC" w:rsidRDefault="009627E6"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Наименование показателей результатов</w:t>
            </w:r>
          </w:p>
        </w:tc>
        <w:tc>
          <w:tcPr>
            <w:tcW w:w="993" w:type="dxa"/>
            <w:vMerge w:val="restart"/>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Базовый показа-тель на начало реали-зации муни</w:t>
            </w:r>
            <w:r w:rsidR="00F47C16" w:rsidRPr="00C421DC">
              <w:rPr>
                <w:rFonts w:ascii="Times New Roman" w:eastAsia="Times New Roman" w:hAnsi="Times New Roman" w:cs="Times New Roman"/>
                <w:sz w:val="20"/>
                <w:szCs w:val="20"/>
                <w:lang w:eastAsia="ru-RU"/>
              </w:rPr>
              <w:t>-</w:t>
            </w:r>
            <w:r w:rsidR="00C421DC">
              <w:rPr>
                <w:rFonts w:ascii="Times New Roman" w:eastAsia="Times New Roman" w:hAnsi="Times New Roman" w:cs="Times New Roman"/>
                <w:sz w:val="20"/>
                <w:szCs w:val="20"/>
                <w:lang w:eastAsia="ru-RU"/>
              </w:rPr>
              <w:t>ци</w:t>
            </w:r>
            <w:r w:rsidRPr="00C421DC">
              <w:rPr>
                <w:rFonts w:ascii="Times New Roman" w:eastAsia="Times New Roman" w:hAnsi="Times New Roman" w:cs="Times New Roman"/>
                <w:sz w:val="20"/>
                <w:szCs w:val="20"/>
                <w:lang w:eastAsia="ru-RU"/>
              </w:rPr>
              <w:t>паль</w:t>
            </w:r>
            <w:r w:rsidR="00F47C16" w:rsidRP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ной прог-раммы</w:t>
            </w:r>
          </w:p>
        </w:tc>
        <w:tc>
          <w:tcPr>
            <w:tcW w:w="5103" w:type="dxa"/>
            <w:gridSpan w:val="6"/>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Значения показателя по годам</w:t>
            </w:r>
          </w:p>
        </w:tc>
        <w:tc>
          <w:tcPr>
            <w:tcW w:w="1275" w:type="dxa"/>
            <w:vMerge w:val="restart"/>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Целевое значение показателя </w:t>
            </w:r>
          </w:p>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момент окончания действия муни</w:t>
            </w:r>
            <w:r w:rsidR="00F47C16" w:rsidRPr="00C421DC">
              <w:rPr>
                <w:rFonts w:ascii="Times New Roman" w:eastAsia="Times New Roman" w:hAnsi="Times New Roman" w:cs="Times New Roman"/>
                <w:sz w:val="20"/>
                <w:szCs w:val="20"/>
                <w:lang w:eastAsia="ru-RU"/>
              </w:rPr>
              <w:t>ци</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пальной программы</w:t>
            </w:r>
          </w:p>
        </w:tc>
      </w:tr>
      <w:tr w:rsidR="00C421DC" w:rsidRPr="00C421DC" w:rsidTr="00C421DC">
        <w:tc>
          <w:tcPr>
            <w:tcW w:w="568"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559"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3"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50"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2014</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2015</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2016</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2017</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2018</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2019</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275"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704F5B" w:rsidP="006F6DC0">
            <w:pPr>
              <w:autoSpaceDE w:val="0"/>
              <w:autoSpaceDN w:val="0"/>
              <w:adjustRightInd w:val="0"/>
              <w:spacing w:after="0" w:line="240" w:lineRule="auto"/>
              <w:ind w:hanging="1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2</w:t>
            </w:r>
          </w:p>
        </w:tc>
        <w:tc>
          <w:tcPr>
            <w:tcW w:w="993"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850" w:type="dxa"/>
            <w:shd w:val="clear" w:color="auto" w:fill="auto"/>
          </w:tcPr>
          <w:p w:rsidR="00FD3F6A" w:rsidRPr="00C421DC" w:rsidRDefault="00704F5B" w:rsidP="006F6DC0">
            <w:pPr>
              <w:tabs>
                <w:tab w:val="left" w:pos="3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shd w:val="clear" w:color="auto" w:fill="auto"/>
          </w:tcPr>
          <w:p w:rsidR="00FD3F6A" w:rsidRPr="00C421DC" w:rsidRDefault="00FD3F6A" w:rsidP="006F6DC0">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5</w:t>
            </w:r>
          </w:p>
        </w:tc>
        <w:tc>
          <w:tcPr>
            <w:tcW w:w="850" w:type="dxa"/>
            <w:shd w:val="clear" w:color="auto" w:fill="auto"/>
          </w:tcPr>
          <w:p w:rsidR="00FD3F6A" w:rsidRPr="00C421DC" w:rsidRDefault="00FD3F6A" w:rsidP="006F6DC0">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6</w:t>
            </w:r>
          </w:p>
        </w:tc>
        <w:tc>
          <w:tcPr>
            <w:tcW w:w="851"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7</w:t>
            </w:r>
          </w:p>
        </w:tc>
        <w:tc>
          <w:tcPr>
            <w:tcW w:w="850"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8</w:t>
            </w:r>
          </w:p>
        </w:tc>
        <w:tc>
          <w:tcPr>
            <w:tcW w:w="851"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9</w:t>
            </w:r>
          </w:p>
        </w:tc>
        <w:tc>
          <w:tcPr>
            <w:tcW w:w="1275" w:type="dxa"/>
            <w:shd w:val="clear" w:color="auto" w:fill="auto"/>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10</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Прирост среднесписоч</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 xml:space="preserve">ной численности работников, занятых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в сфере малого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 к предыду-щему году           </w:t>
            </w:r>
          </w:p>
        </w:tc>
        <w:tc>
          <w:tcPr>
            <w:tcW w:w="993" w:type="dxa"/>
          </w:tcPr>
          <w:p w:rsidR="00704F5B"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менее 0,5</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7F0D21" w:rsidRPr="00C421DC" w:rsidRDefault="007F0D21"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3B4B76"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0,6</w:t>
            </w:r>
          </w:p>
        </w:tc>
        <w:tc>
          <w:tcPr>
            <w:tcW w:w="851" w:type="dxa"/>
          </w:tcPr>
          <w:p w:rsidR="00FD3F6A" w:rsidRPr="00C421DC" w:rsidRDefault="00B14066"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0,5 </w:t>
            </w:r>
          </w:p>
        </w:tc>
      </w:tr>
      <w:tr w:rsidR="00C421DC" w:rsidRPr="00C421DC" w:rsidTr="00C421DC">
        <w:trPr>
          <w:trHeight w:val="1686"/>
        </w:trPr>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Количество субъектов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10 тыс. населения, единиц</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364,4</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396,6</w:t>
            </w:r>
          </w:p>
        </w:tc>
        <w:tc>
          <w:tcPr>
            <w:tcW w:w="851" w:type="dxa"/>
          </w:tcPr>
          <w:p w:rsidR="00FD3F6A"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399,8</w:t>
            </w:r>
          </w:p>
        </w:tc>
        <w:tc>
          <w:tcPr>
            <w:tcW w:w="850" w:type="dxa"/>
          </w:tcPr>
          <w:p w:rsidR="00FD3F6A"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429,0</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c>
          <w:tcPr>
            <w:tcW w:w="850" w:type="dxa"/>
          </w:tcPr>
          <w:p w:rsidR="00FD3F6A" w:rsidRPr="00C421DC" w:rsidRDefault="000C286B"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количества субъектов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752E80" w:rsidRPr="00C421DC" w:rsidRDefault="00752E80"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0,7</w:t>
            </w:r>
          </w:p>
        </w:tc>
        <w:tc>
          <w:tcPr>
            <w:tcW w:w="851" w:type="dxa"/>
          </w:tcPr>
          <w:p w:rsidR="00FD3F6A" w:rsidRPr="00C421DC" w:rsidRDefault="00720552"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0,7 </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4.</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оборота малых и средних предприятий,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7F0D21" w:rsidRPr="00C421DC" w:rsidRDefault="007F0D21"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8662F9"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1,8</w:t>
            </w:r>
          </w:p>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p>
        </w:tc>
        <w:tc>
          <w:tcPr>
            <w:tcW w:w="851" w:type="dxa"/>
          </w:tcPr>
          <w:p w:rsidR="00FD3F6A" w:rsidRPr="00C421DC" w:rsidRDefault="009E18C7"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0,9 </w:t>
            </w:r>
          </w:p>
        </w:tc>
      </w:tr>
    </w:tbl>
    <w:p w:rsidR="009627E6" w:rsidRPr="00466542" w:rsidRDefault="009627E6" w:rsidP="006F6DC0">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F6DC0">
          <w:headerReference w:type="default" r:id="rId9"/>
          <w:pgSz w:w="11906" w:h="16838"/>
          <w:pgMar w:top="1418" w:right="1247" w:bottom="1134" w:left="1531" w:header="709" w:footer="709" w:gutter="0"/>
          <w:cols w:space="708"/>
          <w:docGrid w:linePitch="381"/>
        </w:sectPr>
      </w:pPr>
    </w:p>
    <w:p w:rsidR="00DB2A51" w:rsidRPr="006D461A" w:rsidRDefault="00DB2A51" w:rsidP="006F6DC0">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F6DC0">
      <w:pPr>
        <w:spacing w:after="0" w:line="240" w:lineRule="auto"/>
        <w:jc w:val="both"/>
        <w:rPr>
          <w:rFonts w:ascii="Times New Roman" w:eastAsia="Times New Roman" w:hAnsi="Times New Roman" w:cs="Times New Roman"/>
          <w:sz w:val="28"/>
          <w:lang w:eastAsia="ru-RU"/>
        </w:rPr>
      </w:pPr>
    </w:p>
    <w:p w:rsidR="00DB2A51" w:rsidRPr="006D461A" w:rsidRDefault="00DB2A51" w:rsidP="006F6DC0">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6F6DC0">
      <w:pPr>
        <w:spacing w:after="0" w:line="240" w:lineRule="auto"/>
        <w:jc w:val="center"/>
        <w:rPr>
          <w:rFonts w:ascii="Times New Roman" w:eastAsia="Times New Roman" w:hAnsi="Times New Roman" w:cs="Times New Roman"/>
          <w:lang w:eastAsia="ru-RU"/>
        </w:rPr>
      </w:pPr>
    </w:p>
    <w:tbl>
      <w:tblPr>
        <w:tblStyle w:val="10"/>
        <w:tblW w:w="14907"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720"/>
      </w:tblGrid>
      <w:tr w:rsidR="0010496C" w:rsidRPr="0010496C" w:rsidTr="007C35B7">
        <w:trPr>
          <w:trHeight w:val="300"/>
        </w:trPr>
        <w:tc>
          <w:tcPr>
            <w:tcW w:w="851"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Номер основ-ного меро-прия</w:t>
            </w:r>
            <w:r w:rsidR="006F6DC0">
              <w:rPr>
                <w:rFonts w:ascii="Times New Roman" w:hAnsi="Times New Roman"/>
              </w:rPr>
              <w:t>-</w:t>
            </w:r>
            <w:r w:rsidRPr="0010496C">
              <w:rPr>
                <w:rFonts w:ascii="Times New Roman" w:hAnsi="Times New Roman"/>
              </w:rPr>
              <w:t>тия</w:t>
            </w:r>
          </w:p>
        </w:tc>
        <w:tc>
          <w:tcPr>
            <w:tcW w:w="2552"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Основные мероприятия муниципальной программы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(связь мероприятий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с показателями муниципальной программы)</w:t>
            </w:r>
          </w:p>
        </w:tc>
        <w:tc>
          <w:tcPr>
            <w:tcW w:w="1842"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Ответственный исполнитель (соисполнитель)</w:t>
            </w:r>
          </w:p>
        </w:tc>
        <w:tc>
          <w:tcPr>
            <w:tcW w:w="2864"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Источники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финансирования</w:t>
            </w:r>
          </w:p>
        </w:tc>
        <w:tc>
          <w:tcPr>
            <w:tcW w:w="6798" w:type="dxa"/>
            <w:gridSpan w:val="7"/>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Финансовые затраты на реализацию (тыс. рублей)</w:t>
            </w:r>
          </w:p>
        </w:tc>
      </w:tr>
      <w:tr w:rsidR="0010496C" w:rsidRPr="0010496C" w:rsidTr="007C35B7">
        <w:trPr>
          <w:trHeight w:val="300"/>
        </w:trPr>
        <w:tc>
          <w:tcPr>
            <w:tcW w:w="851" w:type="dxa"/>
            <w:vMerge/>
          </w:tcPr>
          <w:p w:rsidR="00DB2A51" w:rsidRPr="0010496C" w:rsidRDefault="00DB2A51" w:rsidP="006F6DC0">
            <w:pPr>
              <w:spacing w:after="0" w:line="240" w:lineRule="auto"/>
              <w:jc w:val="center"/>
              <w:rPr>
                <w:rFonts w:ascii="Times New Roman" w:hAnsi="Times New Roman"/>
              </w:rPr>
            </w:pPr>
          </w:p>
        </w:tc>
        <w:tc>
          <w:tcPr>
            <w:tcW w:w="2552" w:type="dxa"/>
            <w:vMerge/>
          </w:tcPr>
          <w:p w:rsidR="00DB2A51" w:rsidRPr="0010496C" w:rsidRDefault="00DB2A51" w:rsidP="006F6DC0">
            <w:pPr>
              <w:spacing w:after="0" w:line="240" w:lineRule="auto"/>
              <w:jc w:val="center"/>
              <w:rPr>
                <w:rFonts w:ascii="Times New Roman" w:hAnsi="Times New Roman"/>
              </w:rPr>
            </w:pPr>
          </w:p>
        </w:tc>
        <w:tc>
          <w:tcPr>
            <w:tcW w:w="1842" w:type="dxa"/>
            <w:vMerge/>
          </w:tcPr>
          <w:p w:rsidR="00DB2A51" w:rsidRPr="0010496C" w:rsidRDefault="00DB2A51" w:rsidP="006F6DC0">
            <w:pPr>
              <w:spacing w:after="0" w:line="240" w:lineRule="auto"/>
              <w:jc w:val="center"/>
              <w:rPr>
                <w:rFonts w:ascii="Times New Roman" w:hAnsi="Times New Roman"/>
              </w:rPr>
            </w:pPr>
          </w:p>
        </w:tc>
        <w:tc>
          <w:tcPr>
            <w:tcW w:w="2864" w:type="dxa"/>
            <w:vMerge/>
          </w:tcPr>
          <w:p w:rsidR="00DB2A51" w:rsidRPr="0010496C" w:rsidRDefault="00DB2A51" w:rsidP="006F6DC0">
            <w:pPr>
              <w:spacing w:after="0" w:line="240" w:lineRule="auto"/>
              <w:jc w:val="center"/>
              <w:rPr>
                <w:rFonts w:ascii="Times New Roman" w:hAnsi="Times New Roman"/>
              </w:rPr>
            </w:pPr>
          </w:p>
        </w:tc>
        <w:tc>
          <w:tcPr>
            <w:tcW w:w="1134"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всего</w:t>
            </w:r>
          </w:p>
        </w:tc>
        <w:tc>
          <w:tcPr>
            <w:tcW w:w="5664" w:type="dxa"/>
            <w:gridSpan w:val="6"/>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в том числе</w:t>
            </w:r>
          </w:p>
        </w:tc>
      </w:tr>
      <w:tr w:rsidR="0010496C" w:rsidRPr="0010496C" w:rsidTr="007C35B7">
        <w:trPr>
          <w:trHeight w:val="300"/>
        </w:trPr>
        <w:tc>
          <w:tcPr>
            <w:tcW w:w="851" w:type="dxa"/>
            <w:vMerge/>
          </w:tcPr>
          <w:p w:rsidR="000F4E5B" w:rsidRPr="0010496C" w:rsidRDefault="000F4E5B" w:rsidP="006F6DC0">
            <w:pPr>
              <w:spacing w:after="0" w:line="240" w:lineRule="auto"/>
              <w:jc w:val="center"/>
              <w:rPr>
                <w:rFonts w:ascii="Times New Roman" w:hAnsi="Times New Roman"/>
              </w:rPr>
            </w:pPr>
          </w:p>
        </w:tc>
        <w:tc>
          <w:tcPr>
            <w:tcW w:w="2552" w:type="dxa"/>
            <w:vMerge/>
          </w:tcPr>
          <w:p w:rsidR="000F4E5B" w:rsidRPr="0010496C" w:rsidRDefault="000F4E5B" w:rsidP="006F6DC0">
            <w:pPr>
              <w:spacing w:after="0" w:line="240" w:lineRule="auto"/>
              <w:jc w:val="center"/>
              <w:rPr>
                <w:rFonts w:ascii="Times New Roman" w:hAnsi="Times New Roman"/>
              </w:rPr>
            </w:pPr>
          </w:p>
        </w:tc>
        <w:tc>
          <w:tcPr>
            <w:tcW w:w="1842" w:type="dxa"/>
            <w:vMerge/>
          </w:tcPr>
          <w:p w:rsidR="000F4E5B" w:rsidRPr="0010496C" w:rsidRDefault="000F4E5B" w:rsidP="006F6DC0">
            <w:pPr>
              <w:spacing w:after="0" w:line="240" w:lineRule="auto"/>
              <w:jc w:val="center"/>
              <w:rPr>
                <w:rFonts w:ascii="Times New Roman" w:hAnsi="Times New Roman"/>
              </w:rPr>
            </w:pPr>
          </w:p>
        </w:tc>
        <w:tc>
          <w:tcPr>
            <w:tcW w:w="2864" w:type="dxa"/>
            <w:vMerge/>
          </w:tcPr>
          <w:p w:rsidR="000F4E5B" w:rsidRPr="0010496C" w:rsidRDefault="000F4E5B" w:rsidP="006F6DC0">
            <w:pPr>
              <w:spacing w:after="0" w:line="240" w:lineRule="auto"/>
              <w:jc w:val="center"/>
              <w:rPr>
                <w:rFonts w:ascii="Times New Roman" w:hAnsi="Times New Roman"/>
              </w:rPr>
            </w:pPr>
          </w:p>
        </w:tc>
        <w:tc>
          <w:tcPr>
            <w:tcW w:w="1134" w:type="dxa"/>
            <w:vMerge/>
          </w:tcPr>
          <w:p w:rsidR="000F4E5B" w:rsidRPr="0010496C" w:rsidRDefault="000F4E5B" w:rsidP="006F6DC0">
            <w:pPr>
              <w:spacing w:after="0" w:line="240" w:lineRule="auto"/>
              <w:jc w:val="center"/>
              <w:rPr>
                <w:rFonts w:ascii="Times New Roman" w:hAnsi="Times New Roman"/>
              </w:rPr>
            </w:pPr>
          </w:p>
        </w:tc>
        <w:tc>
          <w:tcPr>
            <w:tcW w:w="1134"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 xml:space="preserve">2014 </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 xml:space="preserve">год </w:t>
            </w:r>
          </w:p>
        </w:tc>
        <w:tc>
          <w:tcPr>
            <w:tcW w:w="992"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2015 год</w:t>
            </w:r>
          </w:p>
        </w:tc>
        <w:tc>
          <w:tcPr>
            <w:tcW w:w="1013"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2016 год</w:t>
            </w:r>
          </w:p>
        </w:tc>
        <w:tc>
          <w:tcPr>
            <w:tcW w:w="1085"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2017</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2018</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2019</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r>
      <w:tr w:rsidR="0010496C" w:rsidRPr="0010496C" w:rsidTr="007C35B7">
        <w:trPr>
          <w:trHeight w:val="70"/>
        </w:trPr>
        <w:tc>
          <w:tcPr>
            <w:tcW w:w="851"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p>
        </w:tc>
        <w:tc>
          <w:tcPr>
            <w:tcW w:w="2552"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w:t>
            </w:r>
          </w:p>
        </w:tc>
        <w:tc>
          <w:tcPr>
            <w:tcW w:w="1842"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3</w:t>
            </w:r>
          </w:p>
        </w:tc>
        <w:tc>
          <w:tcPr>
            <w:tcW w:w="2864"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4</w:t>
            </w:r>
          </w:p>
        </w:tc>
        <w:tc>
          <w:tcPr>
            <w:tcW w:w="1134"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5</w:t>
            </w:r>
          </w:p>
        </w:tc>
        <w:tc>
          <w:tcPr>
            <w:tcW w:w="1134" w:type="dxa"/>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6</w:t>
            </w:r>
          </w:p>
        </w:tc>
        <w:tc>
          <w:tcPr>
            <w:tcW w:w="992" w:type="dxa"/>
            <w:hideMark/>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7</w:t>
            </w:r>
          </w:p>
        </w:tc>
        <w:tc>
          <w:tcPr>
            <w:tcW w:w="1013" w:type="dxa"/>
            <w:hideMark/>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8</w:t>
            </w:r>
          </w:p>
        </w:tc>
        <w:tc>
          <w:tcPr>
            <w:tcW w:w="1085" w:type="dxa"/>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9</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0</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1</w:t>
            </w:r>
          </w:p>
        </w:tc>
      </w:tr>
      <w:tr w:rsidR="0010496C" w:rsidRPr="0010496C" w:rsidTr="00704F5B">
        <w:trPr>
          <w:trHeight w:val="20"/>
        </w:trPr>
        <w:tc>
          <w:tcPr>
            <w:tcW w:w="851" w:type="dxa"/>
            <w:vMerge w:val="restart"/>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w:t>
            </w:r>
          </w:p>
        </w:tc>
        <w:tc>
          <w:tcPr>
            <w:tcW w:w="2552" w:type="dxa"/>
            <w:vMerge w:val="restart"/>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Основное мероприятие:</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администрация Ханты-Мансийского района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(комитет экономической политики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далее – КЭП)</w:t>
            </w: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всего</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w:t>
            </w:r>
            <w:r w:rsidR="007F6C05">
              <w:rPr>
                <w:rFonts w:ascii="Times New Roman" w:hAnsi="Times New Roman"/>
              </w:rPr>
              <w:t>5 642</w:t>
            </w:r>
            <w:r w:rsidR="00A065CC">
              <w:rPr>
                <w:rFonts w:ascii="Times New Roman" w:hAnsi="Times New Roman"/>
              </w:rPr>
              <w:t>,15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федеральный бюджет</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автономного округа</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2</w:t>
            </w:r>
            <w:r w:rsidR="00AE7C81">
              <w:rPr>
                <w:rFonts w:ascii="Times New Roman" w:hAnsi="Times New Roman"/>
              </w:rPr>
              <w:t>4 146,75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031FD9" w:rsidRPr="0010496C" w:rsidRDefault="00A065CC" w:rsidP="006F6DC0">
            <w:pPr>
              <w:spacing w:after="0" w:line="240" w:lineRule="auto"/>
              <w:jc w:val="center"/>
              <w:rPr>
                <w:rFonts w:ascii="Times New Roman" w:hAnsi="Times New Roman"/>
              </w:rPr>
            </w:pPr>
            <w:r>
              <w:rPr>
                <w:rFonts w:ascii="Times New Roman" w:hAnsi="Times New Roman"/>
              </w:rPr>
              <w:t>5 216,2</w:t>
            </w:r>
            <w:r w:rsidR="00031FD9" w:rsidRPr="0010496C">
              <w:rPr>
                <w:rFonts w:ascii="Times New Roman" w:hAnsi="Times New Roman"/>
              </w:rPr>
              <w:t>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района – всего</w:t>
            </w:r>
          </w:p>
        </w:tc>
        <w:tc>
          <w:tcPr>
            <w:tcW w:w="1134"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10 692</w:t>
            </w:r>
            <w:r w:rsidR="00D62E07">
              <w:rPr>
                <w:rFonts w:ascii="Times New Roman" w:hAnsi="Times New Roman"/>
              </w:rPr>
              <w:t>,90</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1 917</w:t>
            </w:r>
            <w:r w:rsidR="00D62E07">
              <w:rPr>
                <w:rFonts w:ascii="Times New Roman" w:hAnsi="Times New Roman"/>
              </w:rPr>
              <w:t>,00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 том числе:</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p>
        </w:tc>
        <w:tc>
          <w:tcPr>
            <w:tcW w:w="720" w:type="dxa"/>
            <w:shd w:val="clear" w:color="auto" w:fill="auto"/>
          </w:tcPr>
          <w:p w:rsidR="00031FD9" w:rsidRPr="0010496C" w:rsidRDefault="00031FD9" w:rsidP="006F6DC0">
            <w:pPr>
              <w:spacing w:after="0" w:line="240" w:lineRule="auto"/>
              <w:jc w:val="center"/>
            </w:pPr>
          </w:p>
        </w:tc>
        <w:tc>
          <w:tcPr>
            <w:tcW w:w="720" w:type="dxa"/>
            <w:shd w:val="clear" w:color="auto" w:fill="auto"/>
          </w:tcPr>
          <w:p w:rsidR="00031FD9" w:rsidRPr="0010496C" w:rsidRDefault="00031FD9" w:rsidP="006F6DC0">
            <w:pPr>
              <w:spacing w:after="0" w:line="240" w:lineRule="auto"/>
              <w:jc w:val="center"/>
            </w:pP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w:t>
            </w:r>
          </w:p>
        </w:tc>
        <w:tc>
          <w:tcPr>
            <w:tcW w:w="1134"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9</w:t>
            </w:r>
            <w:r w:rsidR="00DE13D1">
              <w:rPr>
                <w:rFonts w:ascii="Times New Roman" w:hAnsi="Times New Roman"/>
              </w:rPr>
              <w:t> </w:t>
            </w:r>
            <w:r w:rsidR="00663DDD">
              <w:rPr>
                <w:rFonts w:ascii="Times New Roman" w:hAnsi="Times New Roman"/>
              </w:rPr>
              <w:t>124</w:t>
            </w:r>
            <w:r w:rsidR="00DE13D1">
              <w:rPr>
                <w:rFonts w:ascii="Times New Roman" w:hAnsi="Times New Roman"/>
              </w:rPr>
              <w:t>,55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1</w:t>
            </w:r>
            <w:r w:rsidR="0011480C">
              <w:rPr>
                <w:rFonts w:ascii="Times New Roman" w:hAnsi="Times New Roman"/>
              </w:rPr>
              <w:t xml:space="preserve"> </w:t>
            </w:r>
            <w:r w:rsidR="00663DDD">
              <w:rPr>
                <w:rFonts w:ascii="Times New Roman" w:hAnsi="Times New Roman"/>
              </w:rPr>
              <w:t>458</w:t>
            </w:r>
            <w:r w:rsidR="00411E79">
              <w:rPr>
                <w:rFonts w:ascii="Times New Roman" w:hAnsi="Times New Roman"/>
              </w:rPr>
              <w:t>,20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средства бюджета района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1</w:t>
            </w:r>
            <w:r w:rsidR="00DE13D1">
              <w:rPr>
                <w:rFonts w:ascii="Times New Roman" w:hAnsi="Times New Roman"/>
              </w:rPr>
              <w:t> 526,11</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031FD9" w:rsidRPr="0010496C" w:rsidRDefault="00051B61" w:rsidP="006F6DC0">
            <w:pPr>
              <w:spacing w:after="0" w:line="240" w:lineRule="auto"/>
              <w:jc w:val="center"/>
              <w:rPr>
                <w:rFonts w:ascii="Times New Roman" w:hAnsi="Times New Roman"/>
              </w:rPr>
            </w:pPr>
            <w:r>
              <w:rPr>
                <w:rFonts w:ascii="Times New Roman" w:hAnsi="Times New Roman"/>
              </w:rPr>
              <w:t>458,8</w:t>
            </w:r>
            <w:r w:rsidR="00DE13D1">
              <w:rPr>
                <w:rFonts w:ascii="Times New Roman" w:hAnsi="Times New Roman"/>
              </w:rPr>
              <w:t>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shd w:val="clear" w:color="auto" w:fill="auto"/>
          </w:tcPr>
          <w:p w:rsidR="002C3E51" w:rsidRPr="0010496C" w:rsidRDefault="002C3E51"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привлеченные средства</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shd w:val="clear" w:color="auto" w:fill="auto"/>
          </w:tcPr>
          <w:p w:rsidR="002C3E51" w:rsidRPr="0010496C" w:rsidRDefault="002C3E51"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сельских поселений района</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noWrap/>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w:t>
            </w:r>
          </w:p>
          <w:p w:rsidR="002C3E51" w:rsidRPr="0010496C" w:rsidRDefault="002C3E51"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Развитие молодежного предпринимательства</w:t>
            </w:r>
          </w:p>
          <w:p w:rsidR="00704F5B" w:rsidRPr="0010496C" w:rsidRDefault="00704F5B" w:rsidP="006F6DC0">
            <w:pPr>
              <w:spacing w:after="0" w:line="240" w:lineRule="auto"/>
              <w:rPr>
                <w:rFonts w:ascii="Times New Roman" w:hAnsi="Times New Roman"/>
              </w:rPr>
            </w:pPr>
          </w:p>
          <w:p w:rsidR="00704F5B" w:rsidRPr="0010496C" w:rsidRDefault="00704F5B"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400,00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380,00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1.2.</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Организация мониторинга деятельности малого   </w:t>
            </w:r>
          </w:p>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и среднего предпринимательства </w:t>
            </w:r>
          </w:p>
          <w:p w:rsidR="002C3E51" w:rsidRPr="0010496C" w:rsidRDefault="002C3E51" w:rsidP="006F6DC0">
            <w:pPr>
              <w:spacing w:after="0" w:line="240" w:lineRule="auto"/>
              <w:rPr>
                <w:rFonts w:ascii="Times New Roman" w:hAnsi="Times New Roman"/>
              </w:rPr>
            </w:pPr>
            <w:r w:rsidRPr="0010496C">
              <w:rPr>
                <w:rFonts w:ascii="Times New Roman" w:hAnsi="Times New Roman"/>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1 4</w:t>
            </w:r>
            <w:r w:rsidR="002C3E51" w:rsidRPr="0010496C">
              <w:rPr>
                <w:rFonts w:ascii="Times New Roman" w:hAnsi="Times New Roman"/>
              </w:rPr>
              <w:t>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250,00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2</w:t>
            </w:r>
            <w:r w:rsidR="002C3E51"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1 013,60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443,60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86,40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156,40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26,40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126,4</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1.3.</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Проведение образовательных мероприятий для Субъектов и Организаций</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707,40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147,10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160,30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667,40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137,10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150,30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4,87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2,78</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2,09</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35,13</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7,22</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7,91</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Грантовая поддержка начинающих предпринимателей (субсидия)</w:t>
            </w:r>
          </w:p>
          <w:p w:rsidR="00704F5B" w:rsidRPr="0010496C" w:rsidRDefault="00704F5B"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704F5B" w:rsidRPr="0010496C" w:rsidRDefault="00704F5B"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3 100,00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федеральный бюджет  </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1 805,70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147,50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559,70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148,50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491,80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340,3</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51,50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352,34</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310,84</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41,38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41,38</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98,08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8,62</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29,46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Финансовая поддержка Субъектов по приобретению оборудования (основных средств) и лицензионных программных продуктов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D62E07" w:rsidP="006F6DC0">
            <w:pPr>
              <w:spacing w:after="0" w:line="240" w:lineRule="auto"/>
              <w:jc w:val="center"/>
              <w:rPr>
                <w:rFonts w:ascii="Times New Roman" w:hAnsi="Times New Roman"/>
              </w:rPr>
            </w:pPr>
            <w:r>
              <w:rPr>
                <w:rFonts w:ascii="Times New Roman" w:hAnsi="Times New Roman"/>
              </w:rPr>
              <w:t>4</w:t>
            </w:r>
            <w:r w:rsidR="00F70BB8">
              <w:rPr>
                <w:rFonts w:ascii="Times New Roman" w:hAnsi="Times New Roman"/>
              </w:rPr>
              <w:t> 393,7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658,10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551,00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w:t>
            </w:r>
            <w:r w:rsidR="00F671E4" w:rsidRPr="0010496C">
              <w:rPr>
                <w:rFonts w:ascii="Times New Roman" w:hAnsi="Times New Roman"/>
              </w:rPr>
              <w:t xml:space="preserve"> </w:t>
            </w:r>
            <w:r w:rsidRPr="0010496C">
              <w:rPr>
                <w:rFonts w:ascii="Times New Roman" w:hAnsi="Times New Roman"/>
              </w:rPr>
              <w:t>667,6</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1 517</w:t>
            </w:r>
            <w:r w:rsidR="00D62E07">
              <w:rPr>
                <w:rFonts w:ascii="Times New Roman" w:hAnsi="Times New Roman"/>
              </w:rPr>
              <w:t>,00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2 294,80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108,10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201,00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1 017,60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968,10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2 098,90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650,0</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548,90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934C31">
        <w:trPr>
          <w:trHeight w:val="365"/>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1 944,07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544,31</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339,42</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596,44</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463,90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154,83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5,69</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10,58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53,56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1.6.</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Финансовая поддержка Субъектов, осуществляющих производство хлеба в населенных пунктах, </w:t>
            </w:r>
          </w:p>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не имеющих круглогодичного транспортного сообщения с дорогами с твердым покрытием (субсидия) </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1.7.</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 xml:space="preserve">Финансовая поддержка Субъектов по </w:t>
            </w:r>
            <w:r w:rsidRPr="0010496C">
              <w:rPr>
                <w:rFonts w:ascii="Times New Roman" w:hAnsi="Times New Roman"/>
              </w:rPr>
              <w:lastRenderedPageBreak/>
              <w:t>обязательной и добровольной сертификации (декларированию) продукции (продовольственного сырья) местных товаропроизводителей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w:t>
            </w:r>
            <w:r w:rsidRPr="0010496C">
              <w:rPr>
                <w:rFonts w:ascii="Times New Roman" w:hAnsi="Times New Roman"/>
              </w:rPr>
              <w:lastRenderedPageBreak/>
              <w:t>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2C3E51" w:rsidRPr="0010496C" w:rsidRDefault="00CF2FB3" w:rsidP="006F6DC0">
            <w:pPr>
              <w:spacing w:after="0" w:line="240" w:lineRule="auto"/>
              <w:jc w:val="center"/>
              <w:rPr>
                <w:rFonts w:ascii="Times New Roman" w:hAnsi="Times New Roman"/>
              </w:rPr>
            </w:pPr>
            <w:r>
              <w:rPr>
                <w:rFonts w:ascii="Times New Roman" w:hAnsi="Times New Roman"/>
              </w:rPr>
              <w:t>387,5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155,20</w:t>
            </w:r>
          </w:p>
        </w:tc>
        <w:tc>
          <w:tcPr>
            <w:tcW w:w="1085" w:type="dxa"/>
            <w:shd w:val="clear" w:color="auto" w:fill="auto"/>
          </w:tcPr>
          <w:p w:rsidR="002C3E51" w:rsidRPr="0010496C" w:rsidRDefault="0071658E" w:rsidP="006F6DC0">
            <w:pPr>
              <w:spacing w:after="0" w:line="240" w:lineRule="auto"/>
              <w:jc w:val="center"/>
              <w:rPr>
                <w:rFonts w:ascii="Times New Roman" w:hAnsi="Times New Roman"/>
              </w:rPr>
            </w:pPr>
            <w:r>
              <w:rPr>
                <w:rFonts w:ascii="Times New Roman" w:hAnsi="Times New Roman"/>
              </w:rPr>
              <w:t>32,30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бюджет автономного </w:t>
            </w:r>
            <w:r w:rsidRPr="0010496C">
              <w:rPr>
                <w:rFonts w:ascii="Times New Roman" w:hAnsi="Times New Roman"/>
              </w:rPr>
              <w:lastRenderedPageBreak/>
              <w:t>округа</w:t>
            </w:r>
          </w:p>
        </w:tc>
        <w:tc>
          <w:tcPr>
            <w:tcW w:w="1134" w:type="dxa"/>
            <w:shd w:val="clear" w:color="auto" w:fill="auto"/>
            <w:hideMark/>
          </w:tcPr>
          <w:p w:rsidR="002C3E51" w:rsidRPr="0010496C" w:rsidRDefault="00DC2FC2" w:rsidP="006F6DC0">
            <w:pPr>
              <w:spacing w:after="0" w:line="240" w:lineRule="auto"/>
              <w:jc w:val="center"/>
              <w:rPr>
                <w:rFonts w:ascii="Times New Roman" w:hAnsi="Times New Roman"/>
              </w:rPr>
            </w:pPr>
            <w:r>
              <w:rPr>
                <w:rFonts w:ascii="Times New Roman" w:hAnsi="Times New Roman"/>
              </w:rPr>
              <w:lastRenderedPageBreak/>
              <w:t>265,2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85,20</w:t>
            </w:r>
          </w:p>
        </w:tc>
        <w:tc>
          <w:tcPr>
            <w:tcW w:w="1085" w:type="dxa"/>
            <w:shd w:val="clear" w:color="auto" w:fill="auto"/>
          </w:tcPr>
          <w:p w:rsidR="002C3E51" w:rsidRPr="0010496C" w:rsidRDefault="002C5BE3" w:rsidP="006F6DC0">
            <w:pPr>
              <w:spacing w:after="0" w:line="240" w:lineRule="auto"/>
              <w:jc w:val="center"/>
              <w:rPr>
                <w:rFonts w:ascii="Times New Roman" w:hAnsi="Times New Roman"/>
              </w:rPr>
            </w:pPr>
            <w:r>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CF2FB3" w:rsidP="006F6DC0">
            <w:pPr>
              <w:spacing w:after="0" w:line="240" w:lineRule="auto"/>
              <w:jc w:val="center"/>
              <w:rPr>
                <w:rFonts w:ascii="Times New Roman" w:hAnsi="Times New Roman"/>
              </w:rPr>
            </w:pPr>
            <w:r>
              <w:rPr>
                <w:rFonts w:ascii="Times New Roman" w:hAnsi="Times New Roman"/>
              </w:rPr>
              <w:t>122,3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70,00</w:t>
            </w:r>
          </w:p>
        </w:tc>
        <w:tc>
          <w:tcPr>
            <w:tcW w:w="1085" w:type="dxa"/>
            <w:shd w:val="clear" w:color="auto" w:fill="auto"/>
          </w:tcPr>
          <w:p w:rsidR="002C3E51" w:rsidRPr="0010496C" w:rsidRDefault="00CF0D71" w:rsidP="006F6DC0">
            <w:pPr>
              <w:spacing w:after="0" w:line="240" w:lineRule="auto"/>
              <w:jc w:val="center"/>
              <w:rPr>
                <w:rFonts w:ascii="Times New Roman" w:hAnsi="Times New Roman"/>
              </w:rPr>
            </w:pPr>
            <w:r>
              <w:rPr>
                <w:rFonts w:ascii="Times New Roman" w:hAnsi="Times New Roman"/>
              </w:rPr>
              <w:t>32,30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72608A" w:rsidP="006F6DC0">
            <w:pPr>
              <w:spacing w:after="0" w:line="240" w:lineRule="auto"/>
              <w:jc w:val="center"/>
              <w:rPr>
                <w:rFonts w:ascii="Times New Roman" w:hAnsi="Times New Roman"/>
              </w:rPr>
            </w:pPr>
            <w:r>
              <w:rPr>
                <w:rFonts w:ascii="Times New Roman" w:hAnsi="Times New Roman"/>
              </w:rPr>
              <w:t>98,34</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5,26</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5,26</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65,52</w:t>
            </w:r>
          </w:p>
        </w:tc>
        <w:tc>
          <w:tcPr>
            <w:tcW w:w="1085" w:type="dxa"/>
            <w:shd w:val="clear" w:color="auto" w:fill="auto"/>
          </w:tcPr>
          <w:p w:rsidR="002C3E51" w:rsidRPr="0010496C" w:rsidRDefault="0016155A" w:rsidP="006F6DC0">
            <w:pPr>
              <w:spacing w:after="0" w:line="240" w:lineRule="auto"/>
              <w:jc w:val="center"/>
              <w:rPr>
                <w:rFonts w:ascii="Times New Roman" w:hAnsi="Times New Roman"/>
              </w:rPr>
            </w:pPr>
            <w:r>
              <w:rPr>
                <w:rFonts w:ascii="Times New Roman" w:hAnsi="Times New Roman"/>
              </w:rPr>
              <w:t>22,30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23,96</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4,74</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4,74</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4,48</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Финансовая поддержка Организаций, оказывающих в </w:t>
            </w:r>
            <w:r w:rsidR="00D16E29" w:rsidRPr="0010496C">
              <w:rPr>
                <w:rFonts w:ascii="Times New Roman" w:hAnsi="Times New Roman"/>
              </w:rPr>
              <w:t>Ханты-Мансийском районе</w:t>
            </w:r>
            <w:r w:rsidRPr="0010496C">
              <w:rPr>
                <w:rFonts w:ascii="Times New Roman" w:hAnsi="Times New Roman"/>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 xml:space="preserve">Создание условий для развития Субъектов, осуществляющих деятельность в </w:t>
            </w:r>
            <w:r w:rsidRPr="0010496C">
              <w:rPr>
                <w:rFonts w:ascii="Times New Roman" w:hAnsi="Times New Roman"/>
              </w:rPr>
              <w:lastRenderedPageBreak/>
              <w:t>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Ханты-Мансийского района (КЭП)</w:t>
            </w:r>
          </w:p>
          <w:p w:rsidR="00704F5B" w:rsidRPr="0010496C" w:rsidRDefault="00704F5B"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2C3E51" w:rsidRPr="0010496C" w:rsidRDefault="00885570" w:rsidP="006F6DC0">
            <w:pPr>
              <w:spacing w:after="0" w:line="240" w:lineRule="auto"/>
              <w:jc w:val="center"/>
              <w:rPr>
                <w:rFonts w:ascii="Times New Roman" w:hAnsi="Times New Roman"/>
              </w:rPr>
            </w:pPr>
            <w:r>
              <w:rPr>
                <w:rFonts w:ascii="Times New Roman" w:hAnsi="Times New Roman"/>
              </w:rPr>
              <w:t>7 766,9</w:t>
            </w:r>
            <w:r w:rsidR="002C3E51" w:rsidRPr="0010496C">
              <w:rPr>
                <w:rFonts w:ascii="Times New Roman" w:hAnsi="Times New Roman"/>
              </w:rPr>
              <w:t>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1 668,80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1 485,80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2 399,7</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w:t>
            </w:r>
            <w:r w:rsidR="00885570">
              <w:rPr>
                <w:rFonts w:ascii="Times New Roman" w:hAnsi="Times New Roman"/>
              </w:rPr>
              <w:t> 212,6</w:t>
            </w:r>
            <w:r w:rsidRPr="0010496C">
              <w:rPr>
                <w:rFonts w:ascii="Times New Roman" w:hAnsi="Times New Roman"/>
              </w:rPr>
              <w:t>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005960" w:rsidP="006F6DC0">
            <w:pPr>
              <w:spacing w:after="0" w:line="240" w:lineRule="auto"/>
              <w:jc w:val="center"/>
              <w:rPr>
                <w:rFonts w:ascii="Times New Roman" w:hAnsi="Times New Roman"/>
              </w:rPr>
            </w:pPr>
            <w:r>
              <w:rPr>
                <w:rFonts w:ascii="Times New Roman" w:hAnsi="Times New Roman"/>
              </w:rPr>
              <w:t>5 567,2</w:t>
            </w:r>
            <w:r w:rsidR="002C3E51" w:rsidRPr="0010496C">
              <w:rPr>
                <w:rFonts w:ascii="Times New Roman" w:hAnsi="Times New Roman"/>
              </w:rPr>
              <w:t>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718,80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1 085,80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2 000,00</w:t>
            </w:r>
          </w:p>
        </w:tc>
        <w:tc>
          <w:tcPr>
            <w:tcW w:w="1085" w:type="dxa"/>
            <w:shd w:val="clear" w:color="auto" w:fill="auto"/>
          </w:tcPr>
          <w:p w:rsidR="002C3E51" w:rsidRPr="0010496C" w:rsidRDefault="00DF716C" w:rsidP="006F6DC0">
            <w:pPr>
              <w:spacing w:after="0" w:line="240" w:lineRule="auto"/>
              <w:jc w:val="center"/>
              <w:rPr>
                <w:rFonts w:ascii="Times New Roman" w:hAnsi="Times New Roman"/>
              </w:rPr>
            </w:pPr>
            <w:r>
              <w:rPr>
                <w:rFonts w:ascii="Times New Roman" w:hAnsi="Times New Roman"/>
              </w:rPr>
              <w:t>1 762,6</w:t>
            </w:r>
            <w:r w:rsidR="002C3E51" w:rsidRPr="0010496C">
              <w:rPr>
                <w:rFonts w:ascii="Times New Roman" w:hAnsi="Times New Roman"/>
              </w:rPr>
              <w:t>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бюджет района – всего </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w:t>
            </w:r>
            <w:r w:rsidR="0090339A" w:rsidRPr="0010496C">
              <w:rPr>
                <w:rFonts w:ascii="Times New Roman" w:hAnsi="Times New Roman"/>
              </w:rPr>
              <w:t>1</w:t>
            </w:r>
            <w:r w:rsidRPr="0010496C">
              <w:rPr>
                <w:rFonts w:ascii="Times New Roman" w:hAnsi="Times New Roman"/>
              </w:rPr>
              <w:t>99,70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399,70</w:t>
            </w:r>
          </w:p>
        </w:tc>
        <w:tc>
          <w:tcPr>
            <w:tcW w:w="1085" w:type="dxa"/>
            <w:shd w:val="clear" w:color="auto" w:fill="auto"/>
          </w:tcPr>
          <w:p w:rsidR="002C3E51" w:rsidRPr="0010496C" w:rsidRDefault="0090339A" w:rsidP="006F6DC0">
            <w:pPr>
              <w:spacing w:after="0" w:line="240" w:lineRule="auto"/>
              <w:jc w:val="center"/>
              <w:rPr>
                <w:rFonts w:ascii="Times New Roman" w:hAnsi="Times New Roman"/>
              </w:rPr>
            </w:pPr>
            <w:r w:rsidRPr="0010496C">
              <w:rPr>
                <w:rFonts w:ascii="Times New Roman" w:hAnsi="Times New Roman"/>
              </w:rPr>
              <w:t>4</w:t>
            </w:r>
            <w:r w:rsidR="002C3E51"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w:t>
            </w:r>
            <w:r w:rsidR="00370F60" w:rsidRPr="0010496C">
              <w:rPr>
                <w:rFonts w:ascii="Times New Roman" w:hAnsi="Times New Roman"/>
              </w:rPr>
              <w:t>8</w:t>
            </w:r>
            <w:r w:rsidRPr="0010496C">
              <w:rPr>
                <w:rFonts w:ascii="Times New Roman" w:hAnsi="Times New Roman"/>
              </w:rPr>
              <w:t>46,65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912,17</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332,54</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294,44</w:t>
            </w:r>
          </w:p>
        </w:tc>
        <w:tc>
          <w:tcPr>
            <w:tcW w:w="1085" w:type="dxa"/>
            <w:shd w:val="clear" w:color="auto" w:fill="auto"/>
          </w:tcPr>
          <w:p w:rsidR="002C3E51" w:rsidRPr="0010496C" w:rsidRDefault="00370F6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07,5</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353,05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37,83</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67,46</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105,26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142,5</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1.10.</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 xml:space="preserve">1 </w:t>
            </w:r>
            <w:r w:rsidR="004D3F9A">
              <w:rPr>
                <w:rFonts w:ascii="Times New Roman" w:hAnsi="Times New Roman"/>
              </w:rPr>
              <w:t>5</w:t>
            </w:r>
            <w:r w:rsidR="00D60272">
              <w:rPr>
                <w:rFonts w:ascii="Times New Roman" w:hAnsi="Times New Roman"/>
              </w:rPr>
              <w:t>93,6</w:t>
            </w:r>
            <w:r w:rsidR="00F37112">
              <w:rPr>
                <w:rFonts w:ascii="Times New Roman" w:hAnsi="Times New Roman"/>
              </w:rPr>
              <w:t>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307,60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414,72</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4D3F9A" w:rsidP="006F6DC0">
            <w:pPr>
              <w:spacing w:after="0" w:line="240" w:lineRule="auto"/>
              <w:jc w:val="center"/>
              <w:rPr>
                <w:rFonts w:ascii="Times New Roman" w:hAnsi="Times New Roman"/>
              </w:rPr>
            </w:pPr>
            <w:r>
              <w:rPr>
                <w:rFonts w:ascii="Times New Roman" w:hAnsi="Times New Roman"/>
              </w:rPr>
              <w:t>4</w:t>
            </w:r>
            <w:r w:rsidR="00F94029">
              <w:rPr>
                <w:rFonts w:ascii="Times New Roman" w:hAnsi="Times New Roman"/>
              </w:rPr>
              <w:t>71,</w:t>
            </w:r>
            <w:r w:rsidR="00F37112">
              <w:rPr>
                <w:rFonts w:ascii="Times New Roman" w:hAnsi="Times New Roman"/>
              </w:rPr>
              <w:t>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w:t>
            </w:r>
            <w:r w:rsidR="004D3F9A">
              <w:rPr>
                <w:rFonts w:ascii="Times New Roman" w:hAnsi="Times New Roman"/>
              </w:rPr>
              <w:t>3</w:t>
            </w:r>
            <w:r w:rsidRPr="0010496C">
              <w:rPr>
                <w:rFonts w:ascii="Times New Roman" w:hAnsi="Times New Roman"/>
              </w:rPr>
              <w:t>42,60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287,60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380,00</w:t>
            </w:r>
          </w:p>
        </w:tc>
        <w:tc>
          <w:tcPr>
            <w:tcW w:w="1085" w:type="dxa"/>
            <w:shd w:val="clear" w:color="auto" w:fill="auto"/>
          </w:tcPr>
          <w:p w:rsidR="002C3E51" w:rsidRPr="0010496C" w:rsidRDefault="004D3F9A" w:rsidP="006F6DC0">
            <w:pPr>
              <w:spacing w:after="0" w:line="240" w:lineRule="auto"/>
              <w:jc w:val="center"/>
              <w:rPr>
                <w:rFonts w:ascii="Times New Roman" w:hAnsi="Times New Roman"/>
              </w:rPr>
            </w:pPr>
            <w:r>
              <w:rPr>
                <w:rFonts w:ascii="Times New Roman" w:hAnsi="Times New Roman"/>
              </w:rPr>
              <w:t>3</w:t>
            </w:r>
            <w:r w:rsidR="002C3E51" w:rsidRPr="0010496C">
              <w:rPr>
                <w:rFonts w:ascii="Times New Roman" w:hAnsi="Times New Roman"/>
              </w:rPr>
              <w:t>75,00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D60272" w:rsidP="006F6DC0">
            <w:pPr>
              <w:spacing w:after="0" w:line="240" w:lineRule="auto"/>
              <w:jc w:val="center"/>
              <w:rPr>
                <w:rFonts w:ascii="Times New Roman" w:hAnsi="Times New Roman"/>
              </w:rPr>
            </w:pPr>
            <w:r>
              <w:rPr>
                <w:rFonts w:ascii="Times New Roman" w:hAnsi="Times New Roman"/>
              </w:rPr>
              <w:t>251,0</w:t>
            </w:r>
            <w:r w:rsidR="00F37112">
              <w:rPr>
                <w:rFonts w:ascii="Times New Roman" w:hAnsi="Times New Roman"/>
              </w:rPr>
              <w:t>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114,72</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1085" w:type="dxa"/>
            <w:shd w:val="clear" w:color="auto" w:fill="auto"/>
          </w:tcPr>
          <w:p w:rsidR="002C3E51" w:rsidRPr="0010496C" w:rsidRDefault="00F94029" w:rsidP="006F6DC0">
            <w:pPr>
              <w:spacing w:after="0" w:line="240" w:lineRule="auto"/>
              <w:jc w:val="center"/>
              <w:rPr>
                <w:rFonts w:ascii="Times New Roman" w:hAnsi="Times New Roman"/>
              </w:rPr>
            </w:pPr>
            <w:r>
              <w:rPr>
                <w:rFonts w:ascii="Times New Roman" w:hAnsi="Times New Roman"/>
              </w:rPr>
              <w:t>96,</w:t>
            </w:r>
            <w:r w:rsidR="00F37112">
              <w:rPr>
                <w:rFonts w:ascii="Times New Roman" w:hAnsi="Times New Roman"/>
              </w:rPr>
              <w:t>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103,79</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4,86</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98,93</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170550" w:rsidP="006F6DC0">
            <w:pPr>
              <w:spacing w:after="0" w:line="240" w:lineRule="auto"/>
              <w:jc w:val="center"/>
              <w:rPr>
                <w:rFonts w:ascii="Times New Roman" w:hAnsi="Times New Roman"/>
              </w:rPr>
            </w:pPr>
            <w:r>
              <w:rPr>
                <w:rFonts w:ascii="Times New Roman" w:hAnsi="Times New Roman"/>
              </w:rPr>
              <w:t>147,2</w:t>
            </w:r>
            <w:r w:rsidR="00F37112">
              <w:rPr>
                <w:rFonts w:ascii="Times New Roman" w:hAnsi="Times New Roman"/>
              </w:rPr>
              <w:t>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15,14</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15,79</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1085" w:type="dxa"/>
            <w:shd w:val="clear" w:color="auto" w:fill="auto"/>
          </w:tcPr>
          <w:p w:rsidR="002C3E51" w:rsidRPr="0010496C" w:rsidRDefault="00F37112" w:rsidP="006F6DC0">
            <w:pPr>
              <w:spacing w:after="0" w:line="240" w:lineRule="auto"/>
              <w:jc w:val="center"/>
              <w:rPr>
                <w:rFonts w:ascii="Times New Roman" w:hAnsi="Times New Roman"/>
              </w:rPr>
            </w:pPr>
            <w:r>
              <w:rPr>
                <w:rFonts w:ascii="Times New Roman" w:hAnsi="Times New Roman"/>
              </w:rPr>
              <w:t>96,30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1.11.</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Возмещение затрат социальному предпринимательству и семейному бизнесу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3 700,00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3 515,00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r w:rsidRPr="0010496C">
              <w:rPr>
                <w:rFonts w:ascii="Times New Roman" w:hAnsi="Times New Roman"/>
              </w:rPr>
              <w:lastRenderedPageBreak/>
              <w:t>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185,00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1.12.</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w:t>
            </w:r>
            <w:r w:rsidR="00704F5B" w:rsidRPr="0010496C">
              <w:rPr>
                <w:rFonts w:ascii="Times New Roman" w:hAnsi="Times New Roman"/>
              </w:rPr>
              <w:t>в подакцизной группы (субсидия)</w:t>
            </w:r>
          </w:p>
          <w:p w:rsidR="002C3E51" w:rsidRPr="0010496C" w:rsidRDefault="002C3E51"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7 </w:t>
            </w:r>
            <w:r w:rsidR="008B1D3C" w:rsidRPr="0010496C">
              <w:rPr>
                <w:rFonts w:ascii="Times New Roman" w:hAnsi="Times New Roman"/>
              </w:rPr>
              <w:t>4</w:t>
            </w:r>
            <w:r w:rsidRPr="0010496C">
              <w:rPr>
                <w:rFonts w:ascii="Times New Roman" w:hAnsi="Times New Roman"/>
              </w:rPr>
              <w:t>18,55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5 850,00</w:t>
            </w:r>
          </w:p>
        </w:tc>
        <w:tc>
          <w:tcPr>
            <w:tcW w:w="992"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1 568,55</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6 668,55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5 550,00</w:t>
            </w:r>
          </w:p>
        </w:tc>
        <w:tc>
          <w:tcPr>
            <w:tcW w:w="992"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1 118,55</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8B1D3C" w:rsidP="006F6DC0">
            <w:pPr>
              <w:spacing w:after="0" w:line="240" w:lineRule="auto"/>
              <w:jc w:val="center"/>
              <w:rPr>
                <w:rFonts w:ascii="Times New Roman" w:hAnsi="Times New Roman"/>
              </w:rPr>
            </w:pPr>
            <w:r w:rsidRPr="0010496C">
              <w:rPr>
                <w:rFonts w:ascii="Times New Roman" w:hAnsi="Times New Roman"/>
              </w:rPr>
              <w:t>7</w:t>
            </w:r>
            <w:r w:rsidR="002C3E51" w:rsidRPr="0010496C">
              <w:rPr>
                <w:rFonts w:ascii="Times New Roman" w:hAnsi="Times New Roman"/>
              </w:rPr>
              <w:t>50,00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8B1D3C"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38,37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7,89</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330,48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p>
          <w:p w:rsidR="002C3E51" w:rsidRPr="0010496C" w:rsidRDefault="002C3E51" w:rsidP="006F6DC0">
            <w:pPr>
              <w:spacing w:after="0" w:line="240" w:lineRule="auto"/>
              <w:rPr>
                <w:rFonts w:ascii="Times New Roman" w:hAnsi="Times New Roman"/>
              </w:rPr>
            </w:pPr>
            <w:r w:rsidRPr="0010496C">
              <w:rPr>
                <w:rFonts w:ascii="Times New Roman" w:hAnsi="Times New Roman"/>
              </w:rPr>
              <w:t>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411,63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292,11</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119,52</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1.13.</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w:t>
            </w:r>
            <w:r w:rsidRPr="0010496C">
              <w:rPr>
                <w:rFonts w:ascii="Times New Roman" w:hAnsi="Times New Roman"/>
                <w:lang w:val="en-US"/>
              </w:rPr>
              <w:t xml:space="preserve"> </w:t>
            </w: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1.14.</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Предоставление грантовой поддержки социальному предпринимательству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2 669,20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393,30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626,70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343,30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283,40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2 042,50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116,60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tcPr>
          <w:p w:rsidR="002C3E51" w:rsidRPr="0010496C" w:rsidRDefault="002C3E51" w:rsidP="006F6DC0">
            <w:pPr>
              <w:spacing w:after="0" w:line="240" w:lineRule="auto"/>
              <w:jc w:val="center"/>
              <w:rPr>
                <w:rFonts w:ascii="Times New Roman" w:hAnsi="Times New Roman"/>
              </w:rPr>
            </w:pPr>
          </w:p>
        </w:tc>
        <w:tc>
          <w:tcPr>
            <w:tcW w:w="1134" w:type="dxa"/>
          </w:tcPr>
          <w:p w:rsidR="002C3E51" w:rsidRPr="0010496C" w:rsidRDefault="002C3E51" w:rsidP="006F6DC0">
            <w:pPr>
              <w:spacing w:after="0" w:line="240" w:lineRule="auto"/>
              <w:jc w:val="center"/>
              <w:rPr>
                <w:rFonts w:ascii="Times New Roman" w:hAnsi="Times New Roman"/>
              </w:rPr>
            </w:pPr>
          </w:p>
        </w:tc>
        <w:tc>
          <w:tcPr>
            <w:tcW w:w="992" w:type="dxa"/>
          </w:tcPr>
          <w:p w:rsidR="002C3E51" w:rsidRPr="0010496C" w:rsidRDefault="002C3E51" w:rsidP="006F6DC0">
            <w:pPr>
              <w:spacing w:after="0" w:line="240" w:lineRule="auto"/>
              <w:jc w:val="center"/>
              <w:rPr>
                <w:rFonts w:ascii="Times New Roman" w:hAnsi="Times New Roman"/>
              </w:rPr>
            </w:pPr>
          </w:p>
        </w:tc>
        <w:tc>
          <w:tcPr>
            <w:tcW w:w="1013" w:type="dxa"/>
          </w:tcPr>
          <w:p w:rsidR="002C3E51" w:rsidRPr="0010496C" w:rsidRDefault="002C3E51" w:rsidP="006F6DC0">
            <w:pPr>
              <w:spacing w:after="0" w:line="240" w:lineRule="auto"/>
              <w:jc w:val="center"/>
              <w:rPr>
                <w:rFonts w:ascii="Times New Roman" w:hAnsi="Times New Roman"/>
              </w:rPr>
            </w:pPr>
          </w:p>
        </w:tc>
        <w:tc>
          <w:tcPr>
            <w:tcW w:w="1085" w:type="dxa"/>
          </w:tcPr>
          <w:p w:rsidR="002C3E51" w:rsidRPr="0010496C" w:rsidRDefault="002C3E51" w:rsidP="006F6DC0">
            <w:pPr>
              <w:spacing w:after="0" w:line="240" w:lineRule="auto"/>
              <w:jc w:val="center"/>
              <w:rPr>
                <w:rFonts w:ascii="Times New Roman" w:hAnsi="Times New Roman"/>
              </w:rPr>
            </w:pPr>
          </w:p>
        </w:tc>
        <w:tc>
          <w:tcPr>
            <w:tcW w:w="720" w:type="dxa"/>
          </w:tcPr>
          <w:p w:rsidR="002C3E51" w:rsidRPr="0010496C" w:rsidRDefault="002C3E51" w:rsidP="006F6DC0">
            <w:pPr>
              <w:spacing w:after="0" w:line="240" w:lineRule="auto"/>
              <w:jc w:val="center"/>
            </w:pPr>
          </w:p>
        </w:tc>
        <w:tc>
          <w:tcPr>
            <w:tcW w:w="720" w:type="dxa"/>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2 004,43</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31,93</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96,60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38,07</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18,07</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1.15.</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Предоставление субсидий в форме </w:t>
            </w:r>
            <w:r w:rsidRPr="0010496C">
              <w:rPr>
                <w:rFonts w:ascii="Times New Roman" w:hAnsi="Times New Roman"/>
              </w:rPr>
              <w:lastRenderedPageBreak/>
              <w:t xml:space="preserve">грантов на реализацию проектов по сбору, транспортировке, утилизации отходов </w:t>
            </w:r>
          </w:p>
          <w:p w:rsidR="002C3E51" w:rsidRPr="0010496C" w:rsidRDefault="002C3E51" w:rsidP="006F6DC0">
            <w:pPr>
              <w:spacing w:after="0" w:line="240" w:lineRule="auto"/>
              <w:rPr>
                <w:rFonts w:ascii="Times New Roman" w:hAnsi="Times New Roman"/>
              </w:rPr>
            </w:pPr>
            <w:r w:rsidRPr="0010496C">
              <w:rPr>
                <w:rFonts w:ascii="Times New Roman" w:hAnsi="Times New Roman"/>
              </w:rPr>
              <w:t>I класса опасности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w:t>
            </w:r>
            <w:r w:rsidRPr="0010496C">
              <w:rPr>
                <w:rFonts w:ascii="Times New Roman" w:hAnsi="Times New Roman"/>
              </w:rPr>
              <w:lastRenderedPageBreak/>
              <w:t>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6F6DC0">
            <w:pPr>
              <w:spacing w:after="0" w:line="240" w:lineRule="auto"/>
              <w:jc w:val="center"/>
            </w:pPr>
            <w:r w:rsidRPr="0010496C">
              <w:rPr>
                <w:rFonts w:ascii="Times New Roman" w:hAnsi="Times New Roman"/>
              </w:rPr>
              <w:t>1 000,00</w:t>
            </w:r>
          </w:p>
        </w:tc>
        <w:tc>
          <w:tcPr>
            <w:tcW w:w="1134" w:type="dxa"/>
          </w:tcPr>
          <w:p w:rsidR="002C3E51" w:rsidRPr="0010496C" w:rsidRDefault="002C3E51" w:rsidP="006F6DC0">
            <w:pPr>
              <w:spacing w:after="0" w:line="240" w:lineRule="auto"/>
              <w:jc w:val="center"/>
            </w:pPr>
            <w:r w:rsidRPr="0010496C">
              <w:rPr>
                <w:rFonts w:ascii="Times New Roman" w:hAnsi="Times New Roman"/>
              </w:rPr>
              <w:t>1 000,00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13"/>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1.16.</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Компенсация расходов Субъектов по доставке продовольственных товаров в труднодоступные и </w:t>
            </w:r>
          </w:p>
          <w:p w:rsidR="002C3E51" w:rsidRPr="0010496C" w:rsidRDefault="002C3E51" w:rsidP="006F6DC0">
            <w:pPr>
              <w:spacing w:after="0" w:line="240" w:lineRule="auto"/>
              <w:rPr>
                <w:rFonts w:ascii="Times New Roman" w:hAnsi="Times New Roman"/>
              </w:rPr>
            </w:pPr>
            <w:r w:rsidRPr="0010496C">
              <w:rPr>
                <w:rFonts w:ascii="Times New Roman" w:hAnsi="Times New Roman"/>
              </w:rPr>
              <w:t>отдаленные местности Ханты-Мансийского района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305,28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305,28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2.1.</w:t>
            </w:r>
          </w:p>
        </w:tc>
        <w:tc>
          <w:tcPr>
            <w:tcW w:w="2552" w:type="dxa"/>
          </w:tcPr>
          <w:p w:rsidR="002C3E51" w:rsidRPr="0010496C" w:rsidRDefault="00667E77" w:rsidP="006F6DC0">
            <w:pPr>
              <w:spacing w:after="0" w:line="240" w:lineRule="auto"/>
              <w:rPr>
                <w:rFonts w:ascii="Times New Roman" w:hAnsi="Times New Roman"/>
              </w:rPr>
            </w:pPr>
            <w:r w:rsidRPr="0010496C">
              <w:rPr>
                <w:rFonts w:ascii="Times New Roman" w:hAnsi="Times New Roman"/>
              </w:rPr>
              <w:t xml:space="preserve">Разработка Правил формирования перечня и предоставления в аренду муниципального имущества, свободного от прав третьих лиц </w:t>
            </w:r>
            <w:r w:rsidRPr="0010496C">
              <w:rPr>
                <w:rFonts w:ascii="Times New Roman" w:hAnsi="Times New Roman"/>
              </w:rPr>
              <w:br/>
              <w:t>(за исключением прав Субъектов)</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департамент имущественных  и земельных отношений администрации Ханты-Мансийского района</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Предоставление муниципального имущества в аренду Субъектам </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департамент имущественных  и земельных отношений администрации Ханты-Мансийского </w:t>
            </w:r>
            <w:r w:rsidRPr="0010496C">
              <w:rPr>
                <w:rFonts w:ascii="Times New Roman" w:hAnsi="Times New Roman"/>
              </w:rPr>
              <w:lastRenderedPageBreak/>
              <w:t>района</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3.</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Основное мероприятие:</w:t>
            </w:r>
          </w:p>
          <w:p w:rsidR="002C3E51" w:rsidRPr="0010496C" w:rsidRDefault="002C3E51" w:rsidP="006F6DC0">
            <w:pPr>
              <w:spacing w:after="0" w:line="240" w:lineRule="auto"/>
              <w:rPr>
                <w:rFonts w:ascii="Times New Roman" w:hAnsi="Times New Roman"/>
              </w:rPr>
            </w:pPr>
            <w:r w:rsidRPr="0010496C">
              <w:rPr>
                <w:rFonts w:ascii="Times New Roman" w:hAnsi="Times New Roman"/>
              </w:rPr>
              <w:t>Повышение уровня информирования субъектов предпринимательства (показатель 2)</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663DDD" w:rsidRPr="0010496C" w:rsidTr="00704F5B">
        <w:trPr>
          <w:trHeight w:val="20"/>
        </w:trPr>
        <w:tc>
          <w:tcPr>
            <w:tcW w:w="3403" w:type="dxa"/>
            <w:gridSpan w:val="2"/>
            <w:vMerge w:val="restart"/>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Всего по муниципальной программе</w:t>
            </w: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tc>
        <w:tc>
          <w:tcPr>
            <w:tcW w:w="1842" w:type="dxa"/>
            <w:vMerge w:val="restart"/>
          </w:tcPr>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r w:rsidRPr="0010496C">
              <w:rPr>
                <w:rFonts w:ascii="Times New Roman"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tcPr>
          <w:p w:rsidR="00663DDD" w:rsidRPr="0010496C" w:rsidRDefault="006F6DC0" w:rsidP="006F6DC0">
            <w:pPr>
              <w:spacing w:after="0" w:line="240" w:lineRule="auto"/>
              <w:rPr>
                <w:rFonts w:ascii="Times New Roman" w:hAnsi="Times New Roman"/>
              </w:rPr>
            </w:pPr>
            <w:r>
              <w:rPr>
                <w:rFonts w:ascii="Times New Roman" w:eastAsia="Calibri" w:hAnsi="Times New Roman"/>
              </w:rPr>
              <w:lastRenderedPageBreak/>
              <w:t>В том числе</w:t>
            </w:r>
          </w:p>
        </w:tc>
        <w:tc>
          <w:tcPr>
            <w:tcW w:w="1842" w:type="dxa"/>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Инвестиции в объекты муниципальной собственности</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1842" w:type="dxa"/>
            <w:vMerge w:val="restart"/>
          </w:tcPr>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pPr>
          </w:p>
        </w:tc>
        <w:tc>
          <w:tcPr>
            <w:tcW w:w="1134" w:type="dxa"/>
            <w:shd w:val="clear" w:color="auto" w:fill="auto"/>
          </w:tcPr>
          <w:p w:rsidR="00663DDD" w:rsidRPr="0010496C" w:rsidRDefault="00663DDD" w:rsidP="006F6DC0">
            <w:pPr>
              <w:spacing w:after="0" w:line="240" w:lineRule="auto"/>
              <w:jc w:val="center"/>
            </w:pPr>
          </w:p>
        </w:tc>
        <w:tc>
          <w:tcPr>
            <w:tcW w:w="992" w:type="dxa"/>
            <w:shd w:val="clear" w:color="auto" w:fill="auto"/>
          </w:tcPr>
          <w:p w:rsidR="00663DDD" w:rsidRPr="0010496C" w:rsidRDefault="00663DDD" w:rsidP="006F6DC0">
            <w:pPr>
              <w:spacing w:after="0" w:line="240" w:lineRule="auto"/>
              <w:jc w:val="center"/>
            </w:pPr>
          </w:p>
        </w:tc>
        <w:tc>
          <w:tcPr>
            <w:tcW w:w="1013" w:type="dxa"/>
            <w:shd w:val="clear" w:color="auto" w:fill="auto"/>
          </w:tcPr>
          <w:p w:rsidR="00663DDD" w:rsidRPr="0010496C" w:rsidRDefault="00663DDD" w:rsidP="006F6DC0">
            <w:pPr>
              <w:spacing w:after="0" w:line="240" w:lineRule="auto"/>
              <w:jc w:val="center"/>
            </w:pPr>
          </w:p>
        </w:tc>
        <w:tc>
          <w:tcPr>
            <w:tcW w:w="1085"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val="restart"/>
          </w:tcPr>
          <w:p w:rsidR="00663DDD" w:rsidRPr="0010496C" w:rsidRDefault="00663DDD" w:rsidP="006F6DC0">
            <w:pPr>
              <w:spacing w:after="0" w:line="240" w:lineRule="auto"/>
              <w:rPr>
                <w:rFonts w:ascii="Times New Roman" w:hAnsi="Times New Roman"/>
              </w:rPr>
            </w:pPr>
            <w:r w:rsidRPr="0010496C">
              <w:rPr>
                <w:rFonts w:ascii="Times New Roman" w:eastAsia="Calibri" w:hAnsi="Times New Roman"/>
              </w:rPr>
              <w:t>Прочие расходы</w:t>
            </w: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1842" w:type="dxa"/>
            <w:vMerge w:val="restart"/>
          </w:tcPr>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lastRenderedPageBreak/>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tcPr>
          <w:p w:rsidR="00663DDD" w:rsidRPr="0010496C" w:rsidRDefault="006F6DC0" w:rsidP="006F6DC0">
            <w:pPr>
              <w:spacing w:after="0" w:line="240" w:lineRule="auto"/>
              <w:rPr>
                <w:rFonts w:ascii="Times New Roman" w:hAnsi="Times New Roman"/>
              </w:rPr>
            </w:pPr>
            <w:r>
              <w:rPr>
                <w:rFonts w:ascii="Times New Roman" w:eastAsia="Calibri" w:hAnsi="Times New Roman"/>
              </w:rPr>
              <w:t>В том числе</w:t>
            </w:r>
          </w:p>
        </w:tc>
        <w:tc>
          <w:tcPr>
            <w:tcW w:w="1842" w:type="dxa"/>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rPr>
                <w:rFonts w:ascii="Times New Roman" w:hAnsi="Times New Roman"/>
              </w:rPr>
            </w:pPr>
          </w:p>
        </w:tc>
      </w:tr>
      <w:tr w:rsidR="00663DDD" w:rsidRPr="0010496C" w:rsidTr="00704F5B">
        <w:trPr>
          <w:trHeight w:val="20"/>
        </w:trPr>
        <w:tc>
          <w:tcPr>
            <w:tcW w:w="5245" w:type="dxa"/>
            <w:gridSpan w:val="3"/>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lastRenderedPageBreak/>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 xml:space="preserve">средства бюджета района </w:t>
            </w:r>
            <w:r w:rsidRPr="0010496C">
              <w:rPr>
                <w:rFonts w:ascii="Times New Roman" w:eastAsia="Calibri" w:hAnsi="Times New Roman"/>
              </w:rPr>
              <w:lastRenderedPageBreak/>
              <w:t>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lastRenderedPageBreak/>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bl>
    <w:p w:rsidR="009627E6" w:rsidRPr="0010496C" w:rsidRDefault="009627E6" w:rsidP="006F6DC0">
      <w:pPr>
        <w:spacing w:after="0" w:line="240" w:lineRule="auto"/>
        <w:jc w:val="center"/>
        <w:rPr>
          <w:rFonts w:ascii="Times New Roman" w:eastAsia="Times New Roman" w:hAnsi="Times New Roman" w:cs="Times New Roman"/>
          <w:lang w:eastAsia="ru-RU"/>
        </w:rPr>
      </w:pPr>
    </w:p>
    <w:p w:rsidR="00466542" w:rsidRPr="0010496C" w:rsidRDefault="00466542" w:rsidP="006F6DC0">
      <w:pPr>
        <w:spacing w:after="0" w:line="240" w:lineRule="auto"/>
        <w:contextualSpacing/>
        <w:rPr>
          <w:rFonts w:ascii="Times New Roman" w:hAnsi="Times New Roman"/>
          <w:sz w:val="28"/>
          <w:szCs w:val="28"/>
        </w:rPr>
        <w:sectPr w:rsidR="00466542" w:rsidRPr="0010496C" w:rsidSect="006F6DC0">
          <w:pgSz w:w="16838" w:h="11906" w:orient="landscape"/>
          <w:pgMar w:top="1418" w:right="1247" w:bottom="1134" w:left="1531" w:header="709" w:footer="709" w:gutter="0"/>
          <w:cols w:space="708"/>
          <w:docGrid w:linePitch="381"/>
        </w:sectPr>
      </w:pPr>
    </w:p>
    <w:p w:rsidR="009627E6" w:rsidRDefault="009627E6" w:rsidP="006F6DC0">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6F6DC0">
      <w:pPr>
        <w:spacing w:after="0" w:line="240" w:lineRule="auto"/>
        <w:contextualSpacing/>
        <w:jc w:val="right"/>
        <w:rPr>
          <w:rFonts w:ascii="Times New Roman" w:hAnsi="Times New Roman"/>
          <w:sz w:val="28"/>
          <w:szCs w:val="28"/>
        </w:rPr>
      </w:pPr>
    </w:p>
    <w:p w:rsidR="009627E6" w:rsidRDefault="009627E6" w:rsidP="006F6DC0">
      <w:pPr>
        <w:pStyle w:val="ConsPlusTitle"/>
        <w:jc w:val="center"/>
        <w:rPr>
          <w:rFonts w:ascii="Times New Roman" w:hAnsi="Times New Roman" w:cs="Times New Roman"/>
          <w:b w:val="0"/>
          <w:sz w:val="28"/>
          <w:szCs w:val="28"/>
        </w:rPr>
      </w:pPr>
      <w:bookmarkStart w:id="2" w:name="P1260"/>
      <w:bookmarkEnd w:id="2"/>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6F6DC0">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6F6DC0">
      <w:pPr>
        <w:pStyle w:val="ConsPlusNormal"/>
        <w:ind w:firstLine="0"/>
        <w:jc w:val="center"/>
        <w:rPr>
          <w:rFonts w:ascii="Times New Roman" w:hAnsi="Times New Roman" w:cs="Times New Roman"/>
          <w:sz w:val="28"/>
          <w:szCs w:val="28"/>
        </w:rPr>
      </w:pPr>
    </w:p>
    <w:p w:rsidR="00C47B28" w:rsidRDefault="00704F5B" w:rsidP="006F6DC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704F5B">
        <w:rPr>
          <w:rFonts w:ascii="Times New Roman" w:hAnsi="Times New Roman" w:cs="Times New Roman"/>
          <w:sz w:val="28"/>
          <w:szCs w:val="28"/>
        </w:rPr>
        <w:t xml:space="preserve">. </w:t>
      </w:r>
      <w:r w:rsidR="00C47B28" w:rsidRPr="00704F5B">
        <w:rPr>
          <w:rFonts w:ascii="Times New Roman" w:hAnsi="Times New Roman" w:cs="Times New Roman"/>
          <w:sz w:val="28"/>
          <w:szCs w:val="28"/>
        </w:rPr>
        <w:t xml:space="preserve">Общие положения о предоставлении </w:t>
      </w:r>
      <w:r w:rsidR="00C93A13" w:rsidRPr="00704F5B">
        <w:rPr>
          <w:rFonts w:ascii="Times New Roman" w:hAnsi="Times New Roman" w:cs="Times New Roman"/>
          <w:sz w:val="28"/>
          <w:szCs w:val="28"/>
        </w:rPr>
        <w:t>грантов в форме субсидий</w:t>
      </w:r>
    </w:p>
    <w:p w:rsidR="00704F5B" w:rsidRPr="00704F5B" w:rsidRDefault="00704F5B" w:rsidP="006F6DC0">
      <w:pPr>
        <w:pStyle w:val="ConsPlusNormal"/>
        <w:ind w:firstLine="0"/>
        <w:jc w:val="center"/>
        <w:rPr>
          <w:rFonts w:ascii="Times New Roman" w:hAnsi="Times New Roman" w:cs="Times New Roman"/>
          <w:sz w:val="28"/>
          <w:szCs w:val="28"/>
        </w:rPr>
      </w:pPr>
    </w:p>
    <w:p w:rsidR="00C93A13" w:rsidRDefault="009627E6" w:rsidP="006F6DC0">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 xml:space="preserve">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малого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w:t>
      </w:r>
      <w:r w:rsidR="00704F5B" w:rsidRPr="00704F5B">
        <w:rPr>
          <w:rFonts w:ascii="Times New Roman" w:hAnsi="Times New Roman" w:cs="Times New Roman"/>
          <w:sz w:val="28"/>
          <w:szCs w:val="28"/>
        </w:rPr>
        <w:t xml:space="preserve">    </w:t>
      </w:r>
      <w:r w:rsidRPr="00D57B55">
        <w:rPr>
          <w:rFonts w:ascii="Times New Roman" w:hAnsi="Times New Roman" w:cs="Times New Roman"/>
          <w:sz w:val="28"/>
          <w:szCs w:val="28"/>
        </w:rPr>
        <w:t>№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704F5B" w:rsidRDefault="00193E50"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начинающий предприниматель </w:t>
      </w:r>
      <w:r w:rsidR="00704F5B">
        <w:rPr>
          <w:rFonts w:ascii="Times New Roman" w:hAnsi="Times New Roman" w:cs="Times New Roman"/>
          <w:sz w:val="28"/>
          <w:szCs w:val="28"/>
        </w:rPr>
        <w:t>–</w:t>
      </w:r>
      <w:r>
        <w:rPr>
          <w:rFonts w:ascii="Times New Roman" w:hAnsi="Times New Roman" w:cs="Times New Roman"/>
          <w:sz w:val="28"/>
          <w:szCs w:val="28"/>
        </w:rPr>
        <w:t xml:space="preserve">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704F5B">
        <w:rPr>
          <w:rFonts w:ascii="Times New Roman" w:hAnsi="Times New Roman" w:cs="Times New Roman"/>
          <w:sz w:val="28"/>
          <w:szCs w:val="28"/>
        </w:rPr>
        <w:t>Срок ведения предпринимательской деятельности начинающего предпринимателя определяется на дату подачи им заявления на по</w:t>
      </w:r>
      <w:r w:rsidR="00704F5B">
        <w:rPr>
          <w:rFonts w:ascii="Times New Roman" w:hAnsi="Times New Roman" w:cs="Times New Roman"/>
          <w:sz w:val="28"/>
          <w:szCs w:val="28"/>
        </w:rPr>
        <w:t>лучение гранта в форме субсидии;</w:t>
      </w:r>
    </w:p>
    <w:p w:rsidR="00193E50" w:rsidRPr="00661978" w:rsidRDefault="00193E5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 xml:space="preserve">лица, относящиеся к социально незащищенным группам граждан), а также лиц, </w:t>
      </w:r>
      <w:r w:rsidRPr="00661978">
        <w:rPr>
          <w:rFonts w:ascii="Times New Roman" w:eastAsia="Calibri" w:hAnsi="Times New Roman"/>
          <w:sz w:val="28"/>
          <w:szCs w:val="28"/>
        </w:rPr>
        <w:lastRenderedPageBreak/>
        <w:t>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704F5B">
        <w:rPr>
          <w:rFonts w:ascii="Times New Roman" w:eastAsia="Calibri" w:hAnsi="Times New Roman"/>
          <w:sz w:val="28"/>
          <w:szCs w:val="28"/>
        </w:rPr>
        <w:t>ющих наркоманией и алкоголизмом.</w:t>
      </w:r>
    </w:p>
    <w:p w:rsidR="00B06052" w:rsidRDefault="00B06052" w:rsidP="006F6DC0">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F6DC0">
      <w:pPr>
        <w:pStyle w:val="ac"/>
        <w:autoSpaceDE w:val="0"/>
        <w:autoSpaceDN w:val="0"/>
        <w:adjustRightInd w:val="0"/>
        <w:ind w:left="0" w:firstLine="709"/>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Pr="006B1A37" w:rsidRDefault="00723842" w:rsidP="006F6DC0">
      <w:pPr>
        <w:pStyle w:val="ac"/>
        <w:autoSpaceDE w:val="0"/>
        <w:autoSpaceDN w:val="0"/>
        <w:adjustRightInd w:val="0"/>
        <w:ind w:left="0" w:firstLine="709"/>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F6DC0">
        <w:rPr>
          <w:rFonts w:ascii="Times New Roman" w:hAnsi="Times New Roman" w:cs="Times New Roman"/>
          <w:sz w:val="28"/>
          <w:szCs w:val="28"/>
        </w:rPr>
        <w:t xml:space="preserve"> (за исключением арендуемых </w:t>
      </w:r>
      <w:r w:rsidR="006B1A37">
        <w:rPr>
          <w:rFonts w:ascii="Times New Roman" w:hAnsi="Times New Roman" w:cs="Times New Roman"/>
          <w:sz w:val="28"/>
          <w:szCs w:val="28"/>
        </w:rPr>
        <w:t xml:space="preserve">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6F6DC0">
      <w:pPr>
        <w:pStyle w:val="ConsPlusNormal"/>
        <w:ind w:firstLine="709"/>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6F6DC0">
      <w:pPr>
        <w:pStyle w:val="ac"/>
        <w:autoSpaceDE w:val="0"/>
        <w:autoSpaceDN w:val="0"/>
        <w:adjustRightInd w:val="0"/>
        <w:ind w:left="0" w:firstLine="709"/>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6F6DC0">
      <w:pPr>
        <w:pStyle w:val="ac"/>
        <w:autoSpaceDE w:val="0"/>
        <w:autoSpaceDN w:val="0"/>
        <w:adjustRightInd w:val="0"/>
        <w:ind w:left="0" w:firstLine="709"/>
        <w:jc w:val="both"/>
        <w:rPr>
          <w:sz w:val="28"/>
          <w:szCs w:val="28"/>
        </w:rPr>
      </w:pPr>
      <w:r>
        <w:rPr>
          <w:sz w:val="28"/>
          <w:szCs w:val="28"/>
        </w:rPr>
        <w:t>обучение и подготовка персонала по направлению предпринимательской деятельности.</w:t>
      </w:r>
    </w:p>
    <w:p w:rsidR="009F6BE8" w:rsidRDefault="009F6BE8" w:rsidP="006F6DC0">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w:t>
      </w:r>
      <w:r w:rsidR="006F6DC0">
        <w:rPr>
          <w:sz w:val="28"/>
          <w:szCs w:val="28"/>
        </w:rPr>
        <w:t>,</w:t>
      </w:r>
      <w:r w:rsidR="00977BB2">
        <w:rPr>
          <w:sz w:val="28"/>
          <w:szCs w:val="28"/>
        </w:rPr>
        <w:t xml:space="preserve">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6F6DC0">
      <w:pPr>
        <w:pStyle w:val="ac"/>
        <w:numPr>
          <w:ilvl w:val="0"/>
          <w:numId w:val="22"/>
        </w:numPr>
        <w:autoSpaceDE w:val="0"/>
        <w:autoSpaceDN w:val="0"/>
        <w:adjustRightInd w:val="0"/>
        <w:ind w:left="0" w:firstLine="708"/>
        <w:jc w:val="both"/>
        <w:rPr>
          <w:sz w:val="28"/>
          <w:szCs w:val="28"/>
        </w:rPr>
      </w:pPr>
      <w:r>
        <w:rPr>
          <w:sz w:val="28"/>
          <w:szCs w:val="28"/>
        </w:rPr>
        <w:t xml:space="preserve">Организационно-техническое сопровождение процедур предоставления грантов в форме субсидий осуществляет </w:t>
      </w:r>
      <w:r w:rsidR="00704F5B">
        <w:rPr>
          <w:sz w:val="28"/>
          <w:szCs w:val="28"/>
        </w:rPr>
        <w:t>к</w:t>
      </w:r>
      <w:r>
        <w:rPr>
          <w:sz w:val="28"/>
          <w:szCs w:val="28"/>
        </w:rPr>
        <w:t>омитет экономической политики администрации Ханты-Мансийского района (далее</w:t>
      </w:r>
      <w:r w:rsidR="00704F5B">
        <w:rPr>
          <w:sz w:val="28"/>
          <w:szCs w:val="28"/>
        </w:rPr>
        <w:t xml:space="preserve"> – </w:t>
      </w:r>
      <w:r>
        <w:rPr>
          <w:sz w:val="28"/>
          <w:szCs w:val="28"/>
        </w:rPr>
        <w:t>Комитет).</w:t>
      </w:r>
    </w:p>
    <w:p w:rsidR="007F5979" w:rsidRDefault="007F5979" w:rsidP="006F6DC0">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6F6DC0">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определенные настоящей </w:t>
      </w:r>
      <w:r w:rsidR="000550D3">
        <w:rPr>
          <w:sz w:val="28"/>
          <w:szCs w:val="28"/>
        </w:rPr>
        <w:t>муниципальной программой, за исключением Субъектов:</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F6DC0">
      <w:pPr>
        <w:pStyle w:val="ac"/>
        <w:widowControl w:val="0"/>
        <w:autoSpaceDE w:val="0"/>
        <w:autoSpaceDN w:val="0"/>
        <w:adjustRightInd w:val="0"/>
        <w:ind w:left="0" w:firstLine="708"/>
        <w:jc w:val="both"/>
        <w:rPr>
          <w:rFonts w:eastAsia="Calibri"/>
          <w:sz w:val="28"/>
          <w:szCs w:val="28"/>
        </w:rPr>
      </w:pPr>
      <w:r>
        <w:rPr>
          <w:rFonts w:eastAsia="Calibri"/>
          <w:sz w:val="28"/>
          <w:szCs w:val="28"/>
        </w:rPr>
        <w:t xml:space="preserve">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w:t>
      </w:r>
      <w:r>
        <w:rPr>
          <w:rFonts w:eastAsia="Calibri"/>
          <w:sz w:val="28"/>
          <w:szCs w:val="28"/>
        </w:rPr>
        <w:lastRenderedPageBreak/>
        <w:t>только на начинающие инновационные компании);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предпринимательскую деятельность в сфере игорного бизнеса;</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6F6DC0">
      <w:pPr>
        <w:pStyle w:val="ac"/>
        <w:autoSpaceDE w:val="0"/>
        <w:autoSpaceDN w:val="0"/>
        <w:adjustRightInd w:val="0"/>
        <w:ind w:left="0"/>
        <w:jc w:val="both"/>
        <w:rPr>
          <w:sz w:val="28"/>
          <w:szCs w:val="28"/>
        </w:rPr>
      </w:pPr>
    </w:p>
    <w:p w:rsidR="006152E8" w:rsidRPr="00704F5B" w:rsidRDefault="00704F5B" w:rsidP="006F6DC0">
      <w:pPr>
        <w:pStyle w:val="ac"/>
        <w:autoSpaceDE w:val="0"/>
        <w:autoSpaceDN w:val="0"/>
        <w:adjustRightInd w:val="0"/>
        <w:ind w:left="0"/>
        <w:jc w:val="center"/>
        <w:rPr>
          <w:sz w:val="28"/>
          <w:szCs w:val="28"/>
        </w:rPr>
      </w:pPr>
      <w:r>
        <w:rPr>
          <w:sz w:val="28"/>
          <w:szCs w:val="28"/>
          <w:lang w:val="en-US"/>
        </w:rPr>
        <w:t>II</w:t>
      </w:r>
      <w:r w:rsidRPr="00704F5B">
        <w:rPr>
          <w:sz w:val="28"/>
          <w:szCs w:val="28"/>
        </w:rPr>
        <w:t xml:space="preserve">. </w:t>
      </w:r>
      <w:r w:rsidR="006152E8" w:rsidRPr="00704F5B">
        <w:rPr>
          <w:sz w:val="28"/>
          <w:szCs w:val="28"/>
        </w:rPr>
        <w:t>Условия и порядок предоставления грантов в форме субсидий</w:t>
      </w:r>
    </w:p>
    <w:p w:rsidR="006152E8" w:rsidRPr="006152E8" w:rsidRDefault="006152E8" w:rsidP="006F6DC0">
      <w:pPr>
        <w:pStyle w:val="ac"/>
        <w:autoSpaceDE w:val="0"/>
        <w:autoSpaceDN w:val="0"/>
        <w:adjustRightInd w:val="0"/>
        <w:ind w:left="0"/>
        <w:jc w:val="center"/>
        <w:rPr>
          <w:b/>
          <w:sz w:val="28"/>
          <w:szCs w:val="28"/>
        </w:rPr>
      </w:pPr>
    </w:p>
    <w:p w:rsidR="002C57C2" w:rsidRDefault="00CD152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 </w:t>
      </w:r>
      <w:r w:rsidR="002C57C2">
        <w:rPr>
          <w:rFonts w:ascii="Times New Roman" w:hAnsi="Times New Roman" w:cs="Times New Roman"/>
          <w:sz w:val="28"/>
          <w:szCs w:val="28"/>
        </w:rPr>
        <w:t>с приложением следующих документов:</w:t>
      </w:r>
    </w:p>
    <w:p w:rsidR="002C57C2" w:rsidRPr="004B4149" w:rsidRDefault="00C12BF7" w:rsidP="006F6D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6F6D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124D0">
        <w:rPr>
          <w:rFonts w:ascii="Times New Roman" w:hAnsi="Times New Roman" w:cs="Times New Roman"/>
          <w:sz w:val="28"/>
          <w:szCs w:val="28"/>
        </w:rPr>
        <w:t>) бизнес-проект</w:t>
      </w:r>
      <w:r w:rsidR="00C9798F" w:rsidRPr="00C9798F">
        <w:rPr>
          <w:rFonts w:ascii="Times New Roman" w:hAnsi="Times New Roman" w:cs="Times New Roman"/>
          <w:sz w:val="28"/>
          <w:szCs w:val="28"/>
        </w:rPr>
        <w:t>а</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6F6DC0">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w:t>
      </w:r>
      <w:r w:rsidR="00C9798F">
        <w:rPr>
          <w:rFonts w:ascii="Times New Roman" w:hAnsi="Times New Roman" w:cs="Times New Roman"/>
          <w:sz w:val="28"/>
          <w:szCs w:val="28"/>
        </w:rPr>
        <w:t>и</w:t>
      </w:r>
      <w:r w:rsidR="002C57C2" w:rsidRPr="004135DE">
        <w:rPr>
          <w:rFonts w:ascii="Times New Roman" w:hAnsi="Times New Roman" w:cs="Times New Roman"/>
          <w:sz w:val="28"/>
          <w:szCs w:val="28"/>
        </w:rPr>
        <w:t xml:space="preserve">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w:t>
      </w:r>
      <w:r w:rsidR="00C9798F">
        <w:rPr>
          <w:rFonts w:ascii="Times New Roman" w:hAnsi="Times New Roman" w:cs="Times New Roman"/>
          <w:sz w:val="28"/>
          <w:szCs w:val="28"/>
        </w:rPr>
        <w:t>ой</w:t>
      </w:r>
      <w:r w:rsidR="002C57C2" w:rsidRPr="004135DE">
        <w:rPr>
          <w:rFonts w:ascii="Times New Roman" w:hAnsi="Times New Roman" w:cs="Times New Roman"/>
          <w:sz w:val="28"/>
          <w:szCs w:val="28"/>
        </w:rPr>
        <w:t xml:space="preserve"> Субъектом.</w:t>
      </w:r>
    </w:p>
    <w:p w:rsidR="002C57C2" w:rsidRDefault="001D6D99"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0091338A">
        <w:rPr>
          <w:rFonts w:ascii="Times New Roman" w:hAnsi="Times New Roman" w:cs="Times New Roman"/>
          <w:sz w:val="28"/>
          <w:szCs w:val="28"/>
        </w:rPr>
        <w:t>ыписку</w:t>
      </w:r>
      <w:r w:rsidRPr="008112F4">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w:t>
      </w:r>
      <w:r w:rsidR="004D1A74">
        <w:rPr>
          <w:rFonts w:ascii="Times New Roman" w:hAnsi="Times New Roman" w:cs="Times New Roman"/>
          <w:sz w:val="28"/>
          <w:szCs w:val="28"/>
        </w:rPr>
        <w:t>ля), подтверждающую</w:t>
      </w:r>
      <w:r>
        <w:rPr>
          <w:rFonts w:ascii="Times New Roman" w:hAnsi="Times New Roman" w:cs="Times New Roman"/>
          <w:sz w:val="28"/>
          <w:szCs w:val="28"/>
        </w:rPr>
        <w:t xml:space="preserve">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02397B">
        <w:rPr>
          <w:rFonts w:ascii="Times New Roman" w:hAnsi="Times New Roman" w:cs="Times New Roman"/>
          <w:sz w:val="28"/>
          <w:szCs w:val="28"/>
        </w:rPr>
        <w:t>правку</w:t>
      </w:r>
      <w:r w:rsidRPr="008112F4">
        <w:rPr>
          <w:rFonts w:ascii="Times New Roman" w:hAnsi="Times New Roman" w:cs="Times New Roman"/>
          <w:sz w:val="28"/>
          <w:szCs w:val="28"/>
        </w:rPr>
        <w:t xml:space="preserve"> н</w:t>
      </w:r>
      <w:r w:rsidR="0002397B">
        <w:rPr>
          <w:rFonts w:ascii="Times New Roman" w:hAnsi="Times New Roman" w:cs="Times New Roman"/>
          <w:sz w:val="28"/>
          <w:szCs w:val="28"/>
        </w:rPr>
        <w:t>алогового органа, подтверждающую</w:t>
      </w:r>
      <w:r w:rsidRPr="008112F4">
        <w:rPr>
          <w:rFonts w:ascii="Times New Roman" w:hAnsi="Times New Roman" w:cs="Times New Roman"/>
          <w:sz w:val="28"/>
          <w:szCs w:val="28"/>
        </w:rPr>
        <w:t xml:space="preserve">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6F6DC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6F6DC0">
        <w:rPr>
          <w:rFonts w:ascii="Times New Roman" w:hAnsi="Times New Roman" w:cs="Times New Roman"/>
          <w:sz w:val="28"/>
          <w:szCs w:val="28"/>
          <w:lang w:eastAsia="ru-RU"/>
        </w:rPr>
        <w:t>йского района</w:t>
      </w:r>
      <w:r w:rsidR="004E6197">
        <w:rPr>
          <w:rFonts w:ascii="Times New Roman" w:hAnsi="Times New Roman" w:cs="Times New Roman"/>
          <w:sz w:val="28"/>
          <w:szCs w:val="28"/>
          <w:lang w:eastAsia="ru-RU"/>
        </w:rPr>
        <w:t xml:space="preserve">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6F6DC0">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6F6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6F6DC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 xml:space="preserve">гранта                  </w:t>
      </w:r>
      <w:r w:rsidRPr="00FE7B10">
        <w:rPr>
          <w:rFonts w:ascii="Times New Roman" w:hAnsi="Times New Roman" w:cs="Times New Roman"/>
          <w:sz w:val="28"/>
          <w:szCs w:val="28"/>
        </w:rPr>
        <w:lastRenderedPageBreak/>
        <w:t>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6F6DC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6F6DC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6F6DC0">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6F6DC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C9798F">
        <w:rPr>
          <w:rFonts w:ascii="Times New Roman" w:hAnsi="Times New Roman" w:cs="Times New Roman"/>
          <w:sz w:val="28"/>
          <w:szCs w:val="28"/>
        </w:rPr>
        <w:t xml:space="preserve"> Субъекта</w:t>
      </w:r>
      <w:r w:rsidR="00676621">
        <w:rPr>
          <w:rFonts w:ascii="Times New Roman" w:hAnsi="Times New Roman" w:cs="Times New Roman"/>
          <w:sz w:val="28"/>
          <w:szCs w:val="28"/>
        </w:rPr>
        <w:t xml:space="preserve">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6F6DC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F6DC0">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w:t>
      </w:r>
      <w:r w:rsidR="006F6DC0">
        <w:rPr>
          <w:rFonts w:ascii="Times New Roman" w:hAnsi="Times New Roman" w:cs="Times New Roman"/>
          <w:sz w:val="28"/>
          <w:szCs w:val="28"/>
        </w:rPr>
        <w:t>я содержащейся в ней информации;</w:t>
      </w:r>
    </w:p>
    <w:p w:rsidR="00FE7B10" w:rsidRDefault="00FE7B1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6F6DC0">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факта отсутствия решения об оказании 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Югры, организациями   инфраструктуры поддержки субъектов малого</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6F6DC0">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6F6DC0">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6F6DC0">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lastRenderedPageBreak/>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6F6DC0">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6F6DC0">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w:t>
      </w:r>
      <w:r w:rsidR="00C9798F">
        <w:rPr>
          <w:rFonts w:ascii="Times New Roman" w:hAnsi="Times New Roman" w:cs="Times New Roman"/>
          <w:sz w:val="28"/>
          <w:szCs w:val="28"/>
        </w:rPr>
        <w:t>е и содержащихся в них сведений.</w:t>
      </w:r>
    </w:p>
    <w:p w:rsidR="009627E6" w:rsidRDefault="00CE6FCF"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B80">
        <w:rPr>
          <w:rFonts w:ascii="Times New Roman" w:hAnsi="Times New Roman" w:cs="Times New Roman"/>
          <w:sz w:val="28"/>
          <w:szCs w:val="28"/>
        </w:rPr>
        <w:t>осуществление главным распорядителем бюджетных 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(далее – уполномоченный орган);</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w:t>
      </w:r>
      <w:r w:rsidR="00C9798F">
        <w:rPr>
          <w:rFonts w:ascii="Times New Roman" w:hAnsi="Times New Roman" w:cs="Times New Roman"/>
          <w:sz w:val="28"/>
          <w:szCs w:val="28"/>
        </w:rPr>
        <w:t>е</w:t>
      </w:r>
      <w:r>
        <w:rPr>
          <w:rFonts w:ascii="Times New Roman" w:hAnsi="Times New Roman" w:cs="Times New Roman"/>
          <w:sz w:val="28"/>
          <w:szCs w:val="28"/>
        </w:rPr>
        <w:t xml:space="preserve"> федерального статистического наблюдения, предоставляемых в органы статистики;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w:t>
      </w:r>
      <w:r>
        <w:rPr>
          <w:rFonts w:ascii="Times New Roman" w:hAnsi="Times New Roman" w:cs="Times New Roman"/>
          <w:sz w:val="28"/>
          <w:szCs w:val="28"/>
        </w:rPr>
        <w:lastRenderedPageBreak/>
        <w:t>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6F6DC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6F6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w:t>
      </w:r>
      <w:r w:rsidR="006F6DC0">
        <w:rPr>
          <w:rFonts w:ascii="Times New Roman" w:hAnsi="Times New Roman" w:cs="Times New Roman"/>
          <w:sz w:val="28"/>
          <w:szCs w:val="28"/>
        </w:rPr>
        <w:br/>
      </w:r>
      <w:r w:rsidRPr="00FA1078">
        <w:rPr>
          <w:rFonts w:ascii="Times New Roman" w:hAnsi="Times New Roman" w:cs="Times New Roman"/>
          <w:sz w:val="28"/>
          <w:szCs w:val="28"/>
        </w:rPr>
        <w:t xml:space="preserve">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6F6DC0">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6F6DC0">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6F6D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500 000 (пят</w:t>
      </w:r>
      <w:r w:rsidR="00C9798F">
        <w:rPr>
          <w:rFonts w:ascii="Times New Roman" w:hAnsi="Times New Roman" w:cs="Times New Roman"/>
          <w:sz w:val="28"/>
          <w:szCs w:val="28"/>
        </w:rPr>
        <w:t>и</w:t>
      </w:r>
      <w:r>
        <w:rPr>
          <w:rFonts w:ascii="Times New Roman" w:hAnsi="Times New Roman" w:cs="Times New Roman"/>
          <w:sz w:val="28"/>
          <w:szCs w:val="28"/>
        </w:rPr>
        <w:t>сот тысяч) рублей для начинающих инновационных компаний.</w:t>
      </w:r>
    </w:p>
    <w:p w:rsidR="009627E6" w:rsidRDefault="009627E6" w:rsidP="006F6D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w:t>
      </w:r>
      <w:r w:rsidR="00C9798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6F6DC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6F6DC0">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гистрация документов</w:t>
      </w:r>
      <w:r w:rsidR="00C9798F">
        <w:rPr>
          <w:rFonts w:ascii="Times New Roman" w:hAnsi="Times New Roman" w:cs="Times New Roman"/>
          <w:sz w:val="28"/>
          <w:szCs w:val="28"/>
        </w:rPr>
        <w:t>,</w:t>
      </w:r>
      <w:r w:rsidR="002B0A59">
        <w:rPr>
          <w:rFonts w:ascii="Times New Roman" w:hAnsi="Times New Roman" w:cs="Times New Roman"/>
          <w:sz w:val="28"/>
          <w:szCs w:val="28"/>
        </w:rPr>
        <w:t xml:space="preserve">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00C9798F">
        <w:rPr>
          <w:rFonts w:ascii="Times New Roman" w:hAnsi="Times New Roman" w:cs="Times New Roman"/>
          <w:sz w:val="28"/>
          <w:szCs w:val="28"/>
        </w:rPr>
        <w:t>,</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00C9798F">
        <w:rPr>
          <w:rFonts w:ascii="Times New Roman" w:hAnsi="Times New Roman" w:cs="Times New Roman"/>
          <w:sz w:val="28"/>
          <w:szCs w:val="28"/>
        </w:rPr>
        <w:t>о проведении Конкурса.</w:t>
      </w:r>
    </w:p>
    <w:p w:rsidR="009627E6" w:rsidRPr="006C39C7" w:rsidRDefault="00744C12" w:rsidP="006F6DC0">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sidRPr="006C39C7">
        <w:rPr>
          <w:rFonts w:ascii="Times New Roman" w:hAnsi="Times New Roman" w:cs="Times New Roman"/>
          <w:sz w:val="28"/>
          <w:szCs w:val="28"/>
        </w:rPr>
        <w:t>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о допуске или об отказе к участию в Конкурсе в форме протокола 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w:t>
      </w:r>
      <w:r w:rsidR="00C9798F">
        <w:rPr>
          <w:rFonts w:ascii="Times New Roman" w:hAnsi="Times New Roman" w:cs="Times New Roman"/>
          <w:sz w:val="28"/>
          <w:szCs w:val="28"/>
        </w:rPr>
        <w:t xml:space="preserve">           </w:t>
      </w:r>
      <w:r w:rsidR="009627E6">
        <w:rPr>
          <w:rFonts w:ascii="Times New Roman" w:hAnsi="Times New Roman" w:cs="Times New Roman"/>
          <w:sz w:val="28"/>
          <w:szCs w:val="28"/>
        </w:rPr>
        <w:t xml:space="preserve">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xml:space="preserve">. Принятие решения об оказании поддержки путем предоставления гранта в форме субсидии и заключение </w:t>
      </w:r>
      <w:r w:rsidR="009627E6" w:rsidRPr="006C39C7">
        <w:rPr>
          <w:rFonts w:ascii="Times New Roman" w:hAnsi="Times New Roman" w:cs="Times New Roman"/>
          <w:sz w:val="28"/>
          <w:szCs w:val="28"/>
        </w:rPr>
        <w:lastRenderedPageBreak/>
        <w:t>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6F6DC0">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6F6DC0">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6F6D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 xml:space="preserve"> где:</w:t>
      </w:r>
    </w:p>
    <w:p w:rsidR="009627E6" w:rsidRDefault="009627E6" w:rsidP="006F6DC0">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6F6DC0">
      <w:pPr>
        <w:pStyle w:val="ConsPlusNormal"/>
        <w:ind w:firstLine="540"/>
        <w:jc w:val="center"/>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6F6D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w:t>
      </w:r>
      <w:r w:rsidR="00C9798F">
        <w:rPr>
          <w:rFonts w:ascii="Times New Roman" w:hAnsi="Times New Roman" w:cs="Times New Roman"/>
          <w:color w:val="000000" w:themeColor="text1"/>
          <w:sz w:val="28"/>
          <w:szCs w:val="28"/>
        </w:rPr>
        <w:t xml:space="preserve">                       </w:t>
      </w:r>
      <w:r w:rsidR="009627E6" w:rsidRPr="00057492">
        <w:rPr>
          <w:rFonts w:ascii="Times New Roman" w:hAnsi="Times New Roman" w:cs="Times New Roman"/>
          <w:color w:val="000000" w:themeColor="text1"/>
          <w:sz w:val="28"/>
          <w:szCs w:val="28"/>
        </w:rPr>
        <w:t xml:space="preserve">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6F6DC0">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 xml:space="preserve">б оказании </w:t>
      </w:r>
      <w:r w:rsidR="009627E6">
        <w:rPr>
          <w:rFonts w:eastAsia="Times New Roman"/>
          <w:sz w:val="28"/>
          <w:szCs w:val="28"/>
        </w:rPr>
        <w:lastRenderedPageBreak/>
        <w:t>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6F6DC0">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531892" w:rsidRPr="00B6256D" w:rsidRDefault="00252F5E"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hAnsi="Times New Roman" w:cs="Times New Roman"/>
          <w:sz w:val="28"/>
          <w:szCs w:val="28"/>
        </w:rPr>
        <w:t>39.</w:t>
      </w:r>
      <w:r w:rsidRPr="00B6256D">
        <w:rPr>
          <w:rFonts w:ascii="Times New Roman" w:eastAsia="Calibri" w:hAnsi="Times New Roman" w:cs="Times New Roman"/>
          <w:sz w:val="28"/>
          <w:szCs w:val="28"/>
        </w:rPr>
        <w:t xml:space="preserve"> </w:t>
      </w:r>
      <w:r w:rsidR="00531892" w:rsidRPr="00B6256D">
        <w:rPr>
          <w:rFonts w:ascii="Times New Roman" w:eastAsia="Calibri" w:hAnsi="Times New Roman" w:cs="Times New Roman"/>
          <w:sz w:val="28"/>
          <w:szCs w:val="28"/>
        </w:rPr>
        <w:t xml:space="preserve">Контроль за соблюдением </w:t>
      </w:r>
      <w:r w:rsidR="00531892" w:rsidRPr="00B6256D">
        <w:rPr>
          <w:rFonts w:ascii="Times New Roman" w:hAnsi="Times New Roman" w:cs="Times New Roman"/>
          <w:sz w:val="28"/>
          <w:szCs w:val="28"/>
        </w:rPr>
        <w:t xml:space="preserve">получателями </w:t>
      </w:r>
      <w:r w:rsidR="00136568" w:rsidRPr="00B6256D">
        <w:rPr>
          <w:rFonts w:ascii="Times New Roman" w:hAnsi="Times New Roman" w:cs="Times New Roman"/>
          <w:sz w:val="28"/>
          <w:szCs w:val="28"/>
        </w:rPr>
        <w:t>грантов в форме субсиди</w:t>
      </w:r>
      <w:r w:rsidR="00BB7114">
        <w:rPr>
          <w:rFonts w:ascii="Times New Roman" w:hAnsi="Times New Roman" w:cs="Times New Roman"/>
          <w:sz w:val="28"/>
          <w:szCs w:val="28"/>
        </w:rPr>
        <w:t>й</w:t>
      </w:r>
      <w:r w:rsidR="00531892" w:rsidRPr="00B6256D">
        <w:rPr>
          <w:rFonts w:ascii="Times New Roman" w:hAnsi="Times New Roman" w:cs="Times New Roman"/>
          <w:sz w:val="28"/>
          <w:szCs w:val="28"/>
        </w:rPr>
        <w:t xml:space="preserve"> </w:t>
      </w:r>
      <w:r w:rsidR="00531892" w:rsidRPr="00B6256D">
        <w:rPr>
          <w:rFonts w:ascii="Times New Roman" w:eastAsia="Calibri" w:hAnsi="Times New Roman" w:cs="Times New Roman"/>
          <w:sz w:val="28"/>
          <w:szCs w:val="28"/>
        </w:rPr>
        <w:t xml:space="preserve">условий, целей и порядка предоставления </w:t>
      </w:r>
      <w:r w:rsidR="00136568" w:rsidRPr="00B6256D">
        <w:rPr>
          <w:rFonts w:ascii="Times New Roman" w:eastAsia="Calibri" w:hAnsi="Times New Roman" w:cs="Times New Roman"/>
          <w:sz w:val="28"/>
          <w:szCs w:val="28"/>
        </w:rPr>
        <w:t xml:space="preserve">грантов в форме </w:t>
      </w:r>
      <w:r w:rsidR="00531892" w:rsidRPr="00B6256D">
        <w:rPr>
          <w:rFonts w:ascii="Times New Roman" w:eastAsia="Calibri" w:hAnsi="Times New Roman"/>
          <w:sz w:val="28"/>
          <w:szCs w:val="28"/>
        </w:rPr>
        <w:t>субсиди</w:t>
      </w:r>
      <w:r w:rsidR="00BB7114">
        <w:rPr>
          <w:rFonts w:ascii="Times New Roman" w:eastAsia="Calibri" w:hAnsi="Times New Roman"/>
          <w:sz w:val="28"/>
          <w:szCs w:val="28"/>
        </w:rPr>
        <w:t>й</w:t>
      </w:r>
      <w:r w:rsidR="00531892" w:rsidRPr="00B6256D">
        <w:rPr>
          <w:rFonts w:ascii="Times New Roman" w:eastAsia="Calibri" w:hAnsi="Times New Roman"/>
          <w:sz w:val="28"/>
          <w:szCs w:val="28"/>
        </w:rPr>
        <w:t xml:space="preserve"> осуществляется </w:t>
      </w:r>
      <w:r w:rsidR="00531892" w:rsidRPr="00B6256D">
        <w:rPr>
          <w:rFonts w:ascii="Times New Roman" w:hAnsi="Times New Roman"/>
          <w:sz w:val="28"/>
          <w:szCs w:val="28"/>
        </w:rPr>
        <w:t xml:space="preserve">главным распорядителем бюджетных средств </w:t>
      </w:r>
      <w:r w:rsidR="00531892" w:rsidRPr="00B6256D">
        <w:rPr>
          <w:rFonts w:ascii="Times New Roman" w:hAnsi="Times New Roman" w:cs="Times New Roman"/>
          <w:sz w:val="28"/>
          <w:szCs w:val="28"/>
        </w:rPr>
        <w:t>и орган</w:t>
      </w:r>
      <w:r w:rsidR="00136568" w:rsidRPr="00B6256D">
        <w:rPr>
          <w:rFonts w:ascii="Times New Roman" w:hAnsi="Times New Roman" w:cs="Times New Roman"/>
          <w:sz w:val="28"/>
          <w:szCs w:val="28"/>
        </w:rPr>
        <w:t>а</w:t>
      </w:r>
      <w:r w:rsidR="00531892" w:rsidRPr="00B6256D">
        <w:rPr>
          <w:rFonts w:ascii="Times New Roman" w:hAnsi="Times New Roman"/>
          <w:sz w:val="28"/>
          <w:szCs w:val="28"/>
        </w:rPr>
        <w:t>м</w:t>
      </w:r>
      <w:r w:rsidR="00136568" w:rsidRPr="00B6256D">
        <w:rPr>
          <w:rFonts w:ascii="Times New Roman" w:hAnsi="Times New Roman"/>
          <w:sz w:val="28"/>
          <w:szCs w:val="28"/>
        </w:rPr>
        <w:t>и</w:t>
      </w:r>
      <w:r w:rsidR="00531892" w:rsidRPr="00B6256D">
        <w:rPr>
          <w:rFonts w:ascii="Times New Roman" w:hAnsi="Times New Roman" w:cs="Times New Roman"/>
          <w:sz w:val="28"/>
          <w:szCs w:val="28"/>
        </w:rPr>
        <w:t xml:space="preserve"> муниципального финансового контроля Ханты-Мансийского района</w:t>
      </w:r>
      <w:r w:rsidR="000B3FEA">
        <w:rPr>
          <w:rFonts w:ascii="Times New Roman" w:hAnsi="Times New Roman" w:cs="Times New Roman"/>
          <w:sz w:val="28"/>
          <w:szCs w:val="28"/>
        </w:rPr>
        <w:t>, в том числе</w:t>
      </w:r>
      <w:r w:rsidR="00531892" w:rsidRPr="00B6256D">
        <w:rPr>
          <w:rFonts w:ascii="Times New Roman" w:eastAsia="Calibri" w:hAnsi="Times New Roman" w:cs="Times New Roman"/>
          <w:sz w:val="28"/>
          <w:szCs w:val="28"/>
        </w:rPr>
        <w:t>:</w:t>
      </w:r>
    </w:p>
    <w:p w:rsidR="00531892" w:rsidRPr="00B6256D" w:rsidRDefault="00E12E0D"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 xml:space="preserve">проверку соблюдения условий выдачи </w:t>
      </w:r>
      <w:r>
        <w:rPr>
          <w:rFonts w:ascii="Times New Roman" w:eastAsia="Calibri" w:hAnsi="Times New Roman" w:cs="Times New Roman"/>
          <w:sz w:val="28"/>
          <w:szCs w:val="28"/>
        </w:rPr>
        <w:t xml:space="preserve">грантов в форме </w:t>
      </w:r>
      <w:r w:rsidRPr="00B6256D">
        <w:rPr>
          <w:rFonts w:ascii="Times New Roman" w:eastAsia="Calibri" w:hAnsi="Times New Roman" w:cs="Times New Roman"/>
          <w:sz w:val="28"/>
          <w:szCs w:val="28"/>
        </w:rPr>
        <w:t>субсидий на основании документов, предоставленных Субъектом</w:t>
      </w:r>
      <w:r w:rsidR="00762907">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 </w:t>
      </w:r>
      <w:r w:rsidR="00531892" w:rsidRPr="00B6256D">
        <w:rPr>
          <w:rFonts w:ascii="Times New Roman" w:eastAsia="Calibri" w:hAnsi="Times New Roman" w:cs="Times New Roman"/>
          <w:sz w:val="28"/>
          <w:szCs w:val="28"/>
        </w:rPr>
        <w:t xml:space="preserve">управление по учету и отчетности </w:t>
      </w:r>
      <w:r w:rsidR="006A4F63">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D30E70" w:rsidP="006F6DC0">
      <w:pPr>
        <w:spacing w:after="0" w:line="240" w:lineRule="auto"/>
        <w:ind w:firstLine="709"/>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проверку соблюдения условий, целей и порядка</w:t>
      </w:r>
      <w:r w:rsidRPr="00B6256D">
        <w:rPr>
          <w:rFonts w:ascii="Times New Roman" w:eastAsia="Calibri" w:hAnsi="Times New Roman" w:cs="Times New Roman"/>
          <w:b/>
          <w:sz w:val="28"/>
          <w:szCs w:val="28"/>
        </w:rPr>
        <w:t xml:space="preserve"> </w:t>
      </w:r>
      <w:r w:rsidRPr="00B6256D">
        <w:rPr>
          <w:rFonts w:ascii="Times New Roman" w:eastAsia="Calibri" w:hAnsi="Times New Roman" w:cs="Times New Roman"/>
          <w:sz w:val="28"/>
          <w:szCs w:val="28"/>
        </w:rPr>
        <w:t>предоставления субсидий в рамках плана контрольных мероприятий, но не реже одного раза в год</w:t>
      </w:r>
      <w:r w:rsidR="00762907">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осуществляет </w:t>
      </w:r>
      <w:r w:rsidR="00531892" w:rsidRPr="00B6256D">
        <w:rPr>
          <w:rFonts w:ascii="Times New Roman" w:eastAsia="Calibri" w:hAnsi="Times New Roman" w:cs="Times New Roman"/>
          <w:sz w:val="28"/>
          <w:szCs w:val="28"/>
        </w:rPr>
        <w:t xml:space="preserve">комитет по финансам </w:t>
      </w:r>
      <w:r w:rsidR="006132EF">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531892"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общий контроль за выполнением условий Договора</w:t>
      </w:r>
      <w:r w:rsidR="005D2ED7">
        <w:rPr>
          <w:rFonts w:ascii="Times New Roman" w:eastAsia="Calibri" w:hAnsi="Times New Roman" w:cs="Times New Roman"/>
          <w:sz w:val="28"/>
          <w:szCs w:val="28"/>
        </w:rPr>
        <w:t xml:space="preserve">, в том числе с правом посещения </w:t>
      </w:r>
      <w:r w:rsidRPr="00B6256D">
        <w:rPr>
          <w:rFonts w:ascii="Times New Roman" w:eastAsia="Calibri" w:hAnsi="Times New Roman" w:cs="Times New Roman"/>
          <w:sz w:val="28"/>
          <w:szCs w:val="28"/>
        </w:rPr>
        <w:t xml:space="preserve">объектов деятельности Субъекта в период действия </w:t>
      </w:r>
      <w:r w:rsidRPr="00B6256D">
        <w:rPr>
          <w:rFonts w:ascii="Times New Roman" w:eastAsia="Calibri" w:hAnsi="Times New Roman" w:cs="Times New Roman"/>
          <w:sz w:val="28"/>
          <w:szCs w:val="28"/>
        </w:rPr>
        <w:lastRenderedPageBreak/>
        <w:t>Соглашения</w:t>
      </w:r>
      <w:r w:rsidR="00762907">
        <w:rPr>
          <w:rFonts w:ascii="Times New Roman" w:eastAsia="Calibri" w:hAnsi="Times New Roman" w:cs="Times New Roman"/>
          <w:sz w:val="28"/>
          <w:szCs w:val="28"/>
        </w:rPr>
        <w:t>,</w:t>
      </w:r>
      <w:r w:rsidR="005D2ED7" w:rsidRPr="005D2ED7">
        <w:rPr>
          <w:rFonts w:ascii="Times New Roman" w:eastAsia="Calibri" w:hAnsi="Times New Roman" w:cs="Times New Roman"/>
          <w:sz w:val="28"/>
          <w:szCs w:val="28"/>
        </w:rPr>
        <w:t xml:space="preserve"> </w:t>
      </w:r>
      <w:r w:rsidR="005D2ED7" w:rsidRPr="00B6256D">
        <w:rPr>
          <w:rFonts w:ascii="Times New Roman" w:eastAsia="Calibri" w:hAnsi="Times New Roman" w:cs="Times New Roman"/>
          <w:sz w:val="28"/>
          <w:szCs w:val="28"/>
        </w:rPr>
        <w:t xml:space="preserve">осуществляет комитет экономической политики </w:t>
      </w:r>
      <w:r w:rsidR="00E800CC">
        <w:rPr>
          <w:rFonts w:ascii="Times New Roman" w:eastAsia="Calibri" w:hAnsi="Times New Roman" w:cs="Times New Roman"/>
          <w:sz w:val="28"/>
          <w:szCs w:val="28"/>
        </w:rPr>
        <w:t xml:space="preserve">администрации </w:t>
      </w:r>
      <w:r w:rsidR="005D2ED7" w:rsidRPr="00B6256D">
        <w:rPr>
          <w:rFonts w:ascii="Times New Roman" w:eastAsia="Calibri" w:hAnsi="Times New Roman" w:cs="Times New Roman"/>
          <w:sz w:val="28"/>
          <w:szCs w:val="28"/>
        </w:rPr>
        <w:t>Ханты-Мансийского района</w:t>
      </w:r>
      <w:r w:rsidRPr="00B6256D">
        <w:rPr>
          <w:rFonts w:ascii="Times New Roman" w:eastAsia="Calibri" w:hAnsi="Times New Roman" w:cs="Times New Roman"/>
          <w:sz w:val="28"/>
          <w:szCs w:val="28"/>
        </w:rPr>
        <w:t>.</w:t>
      </w:r>
    </w:p>
    <w:p w:rsidR="002F747F" w:rsidRPr="00B6256D" w:rsidRDefault="002F747F" w:rsidP="006F6DC0">
      <w:pPr>
        <w:pStyle w:val="ConsPlusNormal"/>
        <w:ind w:firstLine="709"/>
        <w:jc w:val="both"/>
        <w:rPr>
          <w:rFonts w:ascii="Times New Roman" w:hAnsi="Times New Roman" w:cs="Times New Roman"/>
          <w:sz w:val="28"/>
          <w:szCs w:val="28"/>
        </w:rPr>
      </w:pPr>
    </w:p>
    <w:p w:rsidR="002A6B3E" w:rsidRDefault="002761B6" w:rsidP="006F6DC0">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6B3E">
        <w:rPr>
          <w:rFonts w:ascii="Times New Roman" w:hAnsi="Times New Roman" w:cs="Times New Roman"/>
          <w:sz w:val="28"/>
          <w:szCs w:val="28"/>
        </w:rPr>
        <w:t xml:space="preserve">риложение 1 </w:t>
      </w:r>
      <w:r w:rsidR="002A6B3E" w:rsidRPr="00CB450A">
        <w:rPr>
          <w:rFonts w:ascii="Times New Roman" w:hAnsi="Times New Roman" w:cs="Times New Roman"/>
          <w:sz w:val="28"/>
          <w:szCs w:val="28"/>
        </w:rPr>
        <w:t>к П</w:t>
      </w:r>
      <w:r w:rsidR="002A6B3E">
        <w:rPr>
          <w:rFonts w:ascii="Times New Roman" w:hAnsi="Times New Roman" w:cs="Times New Roman"/>
          <w:sz w:val="28"/>
          <w:szCs w:val="28"/>
        </w:rPr>
        <w:t xml:space="preserve">орядку </w:t>
      </w:r>
    </w:p>
    <w:p w:rsidR="00EF589C" w:rsidRDefault="00EF589C"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C9798F" w:rsidRPr="00C9798F" w:rsidRDefault="00C9798F" w:rsidP="006F6DC0">
      <w:pPr>
        <w:pStyle w:val="ConsPlusNormal"/>
        <w:jc w:val="right"/>
        <w:rPr>
          <w:rFonts w:ascii="Times New Roman" w:hAnsi="Times New Roman" w:cs="Times New Roman"/>
        </w:rPr>
      </w:pPr>
    </w:p>
    <w:p w:rsidR="002A6B3E" w:rsidRDefault="002A6B3E" w:rsidP="006F6DC0">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6F03AF" w:rsidRPr="00B85DC2" w:rsidRDefault="006F03AF" w:rsidP="006F6DC0">
      <w:pPr>
        <w:spacing w:after="0" w:line="240" w:lineRule="auto"/>
        <w:contextualSpacing/>
        <w:jc w:val="right"/>
        <w:rPr>
          <w:rFonts w:ascii="Times New Roman" w:hAnsi="Times New Roman"/>
          <w:sz w:val="20"/>
          <w:szCs w:val="20"/>
        </w:rPr>
      </w:pPr>
    </w:p>
    <w:p w:rsidR="002A6B3E" w:rsidRPr="00C9798F" w:rsidRDefault="002A6B3E" w:rsidP="006F6DC0">
      <w:pPr>
        <w:spacing w:after="0" w:line="240" w:lineRule="auto"/>
        <w:contextualSpacing/>
        <w:jc w:val="right"/>
        <w:rPr>
          <w:rFonts w:ascii="Times New Roman" w:hAnsi="Times New Roman"/>
        </w:rPr>
      </w:pPr>
      <w:r w:rsidRPr="00C9798F">
        <w:rPr>
          <w:rFonts w:ascii="Times New Roman" w:hAnsi="Times New Roman"/>
        </w:rPr>
        <w:t xml:space="preserve">   В администрацию Ханты-Мансийского района</w:t>
      </w:r>
    </w:p>
    <w:p w:rsidR="002A6B3E" w:rsidRPr="00C9798F" w:rsidRDefault="002A6B3E" w:rsidP="006F6DC0">
      <w:pPr>
        <w:spacing w:after="0" w:line="240" w:lineRule="auto"/>
        <w:contextualSpacing/>
        <w:jc w:val="right"/>
        <w:rPr>
          <w:rFonts w:ascii="Times New Roman" w:hAnsi="Times New Roman"/>
        </w:rPr>
      </w:pPr>
      <w:r w:rsidRPr="00C9798F">
        <w:rPr>
          <w:rFonts w:ascii="Times New Roman" w:hAnsi="Times New Roman"/>
        </w:rPr>
        <w:tab/>
        <w:t>от______________________________________</w:t>
      </w:r>
    </w:p>
    <w:p w:rsidR="002A6B3E" w:rsidRPr="00C9798F" w:rsidRDefault="00C9798F" w:rsidP="006F6DC0">
      <w:pPr>
        <w:spacing w:after="0" w:line="240" w:lineRule="auto"/>
        <w:contextualSpacing/>
        <w:jc w:val="right"/>
        <w:rPr>
          <w:rFonts w:ascii="Times New Roman" w:hAnsi="Times New Roman"/>
          <w:sz w:val="20"/>
          <w:szCs w:val="20"/>
        </w:rPr>
      </w:pPr>
      <w:r w:rsidRPr="00C9798F">
        <w:rPr>
          <w:rFonts w:ascii="Times New Roman" w:hAnsi="Times New Roman"/>
        </w:rPr>
        <w:t>___________</w:t>
      </w:r>
      <w:r w:rsidR="002A6B3E" w:rsidRPr="00C9798F">
        <w:rPr>
          <w:rFonts w:ascii="Times New Roman" w:hAnsi="Times New Roman"/>
        </w:rPr>
        <w:t>____________________________________</w:t>
      </w:r>
    </w:p>
    <w:p w:rsidR="002A6B3E" w:rsidRPr="00157CA2" w:rsidRDefault="002A6B3E" w:rsidP="006F6DC0">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Pr="00C9798F" w:rsidRDefault="002A6B3E" w:rsidP="006F6DC0">
      <w:pPr>
        <w:spacing w:after="0" w:line="240" w:lineRule="auto"/>
        <w:contextualSpacing/>
        <w:jc w:val="center"/>
        <w:rPr>
          <w:rFonts w:ascii="Times New Roman" w:hAnsi="Times New Roman"/>
          <w:b/>
          <w:sz w:val="20"/>
          <w:szCs w:val="20"/>
        </w:rPr>
      </w:pPr>
    </w:p>
    <w:p w:rsidR="002A6B3E" w:rsidRPr="00C9798F" w:rsidRDefault="002A6B3E" w:rsidP="006F6DC0">
      <w:pPr>
        <w:spacing w:after="0" w:line="240" w:lineRule="auto"/>
        <w:contextualSpacing/>
        <w:jc w:val="center"/>
        <w:rPr>
          <w:rFonts w:ascii="Times New Roman" w:hAnsi="Times New Roman"/>
        </w:rPr>
      </w:pPr>
      <w:r w:rsidRPr="00C9798F">
        <w:rPr>
          <w:rFonts w:ascii="Times New Roman" w:hAnsi="Times New Roman"/>
        </w:rPr>
        <w:t xml:space="preserve">Заявление </w:t>
      </w:r>
    </w:p>
    <w:p w:rsidR="002A6B3E" w:rsidRPr="00C9798F" w:rsidRDefault="002A6B3E" w:rsidP="006F6DC0">
      <w:pPr>
        <w:spacing w:after="0" w:line="240" w:lineRule="auto"/>
        <w:contextualSpacing/>
        <w:jc w:val="center"/>
        <w:rPr>
          <w:rFonts w:ascii="Times New Roman" w:hAnsi="Times New Roman"/>
        </w:rPr>
      </w:pPr>
      <w:r w:rsidRPr="00C9798F">
        <w:rPr>
          <w:rFonts w:ascii="Times New Roman" w:hAnsi="Times New Roman"/>
        </w:rPr>
        <w:t xml:space="preserve">на участие в конкурсе по предоставлению гранта в форме субсидии  </w:t>
      </w:r>
    </w:p>
    <w:p w:rsidR="002A6B3E" w:rsidRPr="00C9798F" w:rsidRDefault="002A6B3E" w:rsidP="006F6DC0">
      <w:pPr>
        <w:pStyle w:val="a4"/>
        <w:rPr>
          <w:rFonts w:ascii="Times New Roman" w:hAnsi="Times New Roman"/>
        </w:rPr>
      </w:pPr>
    </w:p>
    <w:p w:rsidR="002A6B3E" w:rsidRPr="00C9798F" w:rsidRDefault="002A6B3E" w:rsidP="006F6DC0">
      <w:pPr>
        <w:pStyle w:val="a4"/>
        <w:rPr>
          <w:rFonts w:ascii="Times New Roman" w:hAnsi="Times New Roman"/>
          <w:sz w:val="20"/>
          <w:szCs w:val="20"/>
        </w:rPr>
      </w:pPr>
      <w:r w:rsidRPr="00C9798F">
        <w:rPr>
          <w:rFonts w:ascii="Times New Roman" w:hAnsi="Times New Roman"/>
        </w:rPr>
        <w:tab/>
        <w:t>Прошу предоставить грант в форме субсидии на реализацию бизнес-проекта</w:t>
      </w:r>
      <w:r w:rsidRPr="00B85DC2">
        <w:rPr>
          <w:rFonts w:ascii="Times New Roman" w:hAnsi="Times New Roman"/>
          <w:sz w:val="24"/>
          <w:szCs w:val="24"/>
        </w:rPr>
        <w:t xml:space="preserve">  </w:t>
      </w:r>
      <w:r w:rsidRPr="00C9798F">
        <w:rPr>
          <w:rFonts w:ascii="Times New Roman" w:hAnsi="Times New Roman"/>
          <w:sz w:val="20"/>
          <w:szCs w:val="20"/>
        </w:rPr>
        <w:t>___________________________________________________________________________</w:t>
      </w:r>
      <w:r w:rsidR="00C9798F">
        <w:rPr>
          <w:rFonts w:ascii="Times New Roman" w:hAnsi="Times New Roman"/>
          <w:sz w:val="20"/>
          <w:szCs w:val="20"/>
        </w:rPr>
        <w:t>_______________</w:t>
      </w:r>
      <w:r w:rsidRPr="00C9798F">
        <w:rPr>
          <w:rFonts w:ascii="Times New Roman" w:hAnsi="Times New Roman"/>
          <w:sz w:val="20"/>
          <w:szCs w:val="20"/>
        </w:rPr>
        <w:t xml:space="preserve"> </w:t>
      </w:r>
    </w:p>
    <w:p w:rsidR="002A6B3E" w:rsidRPr="00157CA2" w:rsidRDefault="002A6B3E" w:rsidP="006F6DC0">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C9798F" w:rsidRDefault="002A6B3E" w:rsidP="006F6DC0">
      <w:pPr>
        <w:pStyle w:val="a4"/>
        <w:rPr>
          <w:rFonts w:ascii="Times New Roman" w:hAnsi="Times New Roman"/>
        </w:rPr>
      </w:pPr>
      <w:r w:rsidRPr="00C9798F">
        <w:rPr>
          <w:rFonts w:ascii="Times New Roman" w:hAnsi="Times New Roman"/>
        </w:rPr>
        <w:t>в сумме_______________________ рублей.</w:t>
      </w:r>
    </w:p>
    <w:p w:rsidR="002A6B3E" w:rsidRPr="00C9798F" w:rsidRDefault="002A6B3E" w:rsidP="006F6DC0">
      <w:pPr>
        <w:pStyle w:val="a4"/>
        <w:rPr>
          <w:rFonts w:ascii="Times New Roman" w:hAnsi="Times New Roman"/>
        </w:rPr>
      </w:pPr>
      <w:r w:rsidRPr="00C9798F">
        <w:rPr>
          <w:rFonts w:ascii="Times New Roman" w:hAnsi="Times New Roman"/>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C9798F" w:rsidTr="00B842CA">
        <w:tc>
          <w:tcPr>
            <w:tcW w:w="9072" w:type="dxa"/>
            <w:gridSpan w:val="2"/>
          </w:tcPr>
          <w:p w:rsidR="002A6B3E" w:rsidRPr="00C9798F" w:rsidRDefault="002A6B3E" w:rsidP="006F6DC0">
            <w:pPr>
              <w:spacing w:after="0" w:line="240" w:lineRule="auto"/>
              <w:contextualSpacing/>
              <w:jc w:val="both"/>
              <w:rPr>
                <w:rFonts w:ascii="Times New Roman" w:hAnsi="Times New Roman"/>
              </w:rPr>
            </w:pPr>
            <w:r w:rsidRPr="00C9798F">
              <w:rPr>
                <w:rFonts w:ascii="Times New Roman" w:hAnsi="Times New Roman"/>
              </w:rPr>
              <w:t>1. Дата государственной регистрации: «           »                                     года</w:t>
            </w:r>
          </w:p>
        </w:tc>
      </w:tr>
      <w:tr w:rsidR="00FE4A0B" w:rsidRPr="00C9798F" w:rsidTr="00B842CA">
        <w:tc>
          <w:tcPr>
            <w:tcW w:w="9072" w:type="dxa"/>
            <w:gridSpan w:val="2"/>
          </w:tcPr>
          <w:p w:rsidR="00FE4A0B" w:rsidRPr="00C9798F" w:rsidRDefault="00FE4A0B" w:rsidP="006F6DC0">
            <w:pPr>
              <w:pStyle w:val="ac"/>
              <w:numPr>
                <w:ilvl w:val="0"/>
                <w:numId w:val="21"/>
              </w:numPr>
              <w:ind w:left="0" w:hanging="318"/>
              <w:jc w:val="both"/>
              <w:rPr>
                <w:sz w:val="22"/>
                <w:szCs w:val="22"/>
              </w:rPr>
            </w:pPr>
            <w:r w:rsidRPr="00C9798F">
              <w:rPr>
                <w:sz w:val="22"/>
                <w:szCs w:val="22"/>
              </w:rPr>
              <w:t>Паспортные данные:</w:t>
            </w:r>
          </w:p>
        </w:tc>
      </w:tr>
      <w:tr w:rsidR="002A6B3E" w:rsidRPr="00C9798F" w:rsidTr="00B842CA">
        <w:tc>
          <w:tcPr>
            <w:tcW w:w="9072" w:type="dxa"/>
            <w:gridSpan w:val="2"/>
          </w:tcPr>
          <w:p w:rsidR="002A6B3E" w:rsidRPr="00C9798F" w:rsidRDefault="00FE4A0B" w:rsidP="006F6DC0">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 Адрес:</w:t>
            </w:r>
          </w:p>
        </w:tc>
      </w:tr>
      <w:tr w:rsidR="002A6B3E" w:rsidRPr="00C9798F" w:rsidTr="00B842CA">
        <w:tc>
          <w:tcPr>
            <w:tcW w:w="9072" w:type="dxa"/>
            <w:gridSpan w:val="2"/>
          </w:tcPr>
          <w:p w:rsidR="002A6B3E" w:rsidRPr="00C9798F" w:rsidRDefault="00FE4A0B" w:rsidP="006F6DC0">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.1. Юридический:</w:t>
            </w:r>
            <w:r w:rsidRPr="00C9798F">
              <w:rPr>
                <w:rFonts w:ascii="Times New Roman" w:hAnsi="Times New Roman"/>
              </w:rPr>
              <w:t xml:space="preserve">                                                       3.2. Фактический:           </w:t>
            </w:r>
          </w:p>
        </w:tc>
      </w:tr>
      <w:tr w:rsidR="00FE4A0B" w:rsidRPr="00C9798F" w:rsidTr="00B842CA">
        <w:trPr>
          <w:trHeight w:val="1081"/>
        </w:trPr>
        <w:tc>
          <w:tcPr>
            <w:tcW w:w="5101" w:type="dxa"/>
          </w:tcPr>
          <w:p w:rsidR="00FE4A0B" w:rsidRPr="00C9798F" w:rsidRDefault="00C9798F" w:rsidP="006F6DC0">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_________________</w:t>
            </w:r>
            <w:r w:rsidR="006F03AF">
              <w:rPr>
                <w:rFonts w:ascii="Times New Roman" w:hAnsi="Times New Roman"/>
              </w:rPr>
              <w:t>__________</w:t>
            </w:r>
            <w:r w:rsidR="00FE4A0B"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улица ___________________________</w:t>
            </w:r>
            <w:r w:rsidR="006F03AF">
              <w:rPr>
                <w:rFonts w:ascii="Times New Roman" w:hAnsi="Times New Roman"/>
              </w:rPr>
              <w:t>__________</w:t>
            </w:r>
            <w:r w:rsidRPr="00C9798F">
              <w:rPr>
                <w:rFonts w:ascii="Times New Roman" w:hAnsi="Times New Roman"/>
              </w:rPr>
              <w:t xml:space="preserve">_, </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 дома __________</w:t>
            </w:r>
            <w:r w:rsidR="006F03AF">
              <w:rPr>
                <w:rFonts w:ascii="Times New Roman" w:hAnsi="Times New Roman"/>
              </w:rPr>
              <w:t>_________</w:t>
            </w:r>
            <w:r w:rsidRPr="00C9798F">
              <w:rPr>
                <w:rFonts w:ascii="Times New Roman" w:hAnsi="Times New Roman"/>
              </w:rPr>
              <w:t>__, №  кв. ________,</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______</w:t>
            </w:r>
            <w:r w:rsidRPr="00C9798F">
              <w:rPr>
                <w:rFonts w:ascii="Times New Roman" w:hAnsi="Times New Roman"/>
              </w:rPr>
              <w:t>_______</w:t>
            </w:r>
          </w:p>
        </w:tc>
        <w:tc>
          <w:tcPr>
            <w:tcW w:w="3971" w:type="dxa"/>
          </w:tcPr>
          <w:p w:rsidR="00FE4A0B" w:rsidRPr="00C9798F" w:rsidRDefault="00C9798F" w:rsidP="006F6DC0">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w:t>
            </w:r>
            <w:r w:rsidR="006F03AF">
              <w:rPr>
                <w:rFonts w:ascii="Times New Roman" w:hAnsi="Times New Roman"/>
              </w:rPr>
              <w:t>___</w:t>
            </w:r>
            <w:r w:rsidR="00FE4A0B"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улица ________________________</w:t>
            </w:r>
            <w:r w:rsidR="006F03AF">
              <w:rPr>
                <w:rFonts w:ascii="Times New Roman" w:hAnsi="Times New Roman"/>
              </w:rPr>
              <w:t>___</w:t>
            </w:r>
            <w:r w:rsidRPr="00C9798F">
              <w:rPr>
                <w:rFonts w:ascii="Times New Roman" w:hAnsi="Times New Roman"/>
              </w:rPr>
              <w:t xml:space="preserve">_, </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 дома ____________, №  кв. ____</w:t>
            </w:r>
            <w:r w:rsidR="006F03AF">
              <w:rPr>
                <w:rFonts w:ascii="Times New Roman" w:hAnsi="Times New Roman"/>
              </w:rPr>
              <w:t>___</w:t>
            </w:r>
            <w:r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w:t>
            </w:r>
          </w:p>
        </w:tc>
      </w:tr>
      <w:tr w:rsidR="00FE4A0B" w:rsidRPr="00C9798F" w:rsidTr="00B842CA">
        <w:tc>
          <w:tcPr>
            <w:tcW w:w="9072" w:type="dxa"/>
            <w:gridSpan w:val="2"/>
          </w:tcPr>
          <w:p w:rsidR="00FE4A0B" w:rsidRPr="00C9798F" w:rsidRDefault="00FE4A0B" w:rsidP="006F6DC0">
            <w:pPr>
              <w:spacing w:after="0" w:line="240" w:lineRule="auto"/>
              <w:contextualSpacing/>
              <w:jc w:val="both"/>
              <w:rPr>
                <w:rFonts w:ascii="Times New Roman" w:hAnsi="Times New Roman"/>
              </w:rPr>
            </w:pPr>
            <w:r w:rsidRPr="00C9798F">
              <w:rPr>
                <w:rFonts w:ascii="Times New Roman" w:hAnsi="Times New Roman"/>
              </w:rPr>
              <w:t xml:space="preserve">3. Основные виды экономической деятельности (в соответствии с кодами ОКВЭД):                          </w:t>
            </w:r>
          </w:p>
        </w:tc>
      </w:tr>
      <w:tr w:rsidR="00FE4A0B" w:rsidRPr="00C9798F" w:rsidTr="00B842CA">
        <w:tc>
          <w:tcPr>
            <w:tcW w:w="9072" w:type="dxa"/>
            <w:gridSpan w:val="2"/>
          </w:tcPr>
          <w:p w:rsidR="00FE4A0B" w:rsidRPr="00C9798F" w:rsidRDefault="00FE4A0B" w:rsidP="006F6DC0">
            <w:pPr>
              <w:spacing w:after="0" w:line="240" w:lineRule="auto"/>
              <w:contextualSpacing/>
              <w:jc w:val="both"/>
              <w:rPr>
                <w:rFonts w:ascii="Times New Roman" w:hAnsi="Times New Roman"/>
              </w:rPr>
            </w:pPr>
            <w:r w:rsidRPr="00C9798F">
              <w:rPr>
                <w:rFonts w:ascii="Times New Roman" w:hAnsi="Times New Roman"/>
              </w:rPr>
              <w:t>______________________________________________________________</w:t>
            </w:r>
            <w:r w:rsidR="006F03AF">
              <w:rPr>
                <w:rFonts w:ascii="Times New Roman" w:hAnsi="Times New Roman"/>
              </w:rPr>
              <w:t>__________________</w:t>
            </w:r>
          </w:p>
          <w:p w:rsidR="00FE4A0B" w:rsidRPr="00C9798F" w:rsidRDefault="00FE4A0B" w:rsidP="006F6DC0">
            <w:pPr>
              <w:spacing w:after="0" w:line="240" w:lineRule="auto"/>
              <w:contextualSpacing/>
              <w:jc w:val="both"/>
              <w:rPr>
                <w:rFonts w:ascii="Times New Roman" w:hAnsi="Times New Roman"/>
              </w:rPr>
            </w:pPr>
          </w:p>
        </w:tc>
      </w:tr>
    </w:tbl>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Я уведомлен, что информация будет занесена в реест</w:t>
      </w:r>
      <w:r w:rsidR="00C9798F">
        <w:rPr>
          <w:rFonts w:ascii="Times New Roman" w:eastAsia="Times New Roman" w:hAnsi="Times New Roman" w:cs="Times New Roman"/>
          <w:lang w:eastAsia="ru-RU"/>
        </w:rPr>
        <w:t>р субъектов малого</w:t>
      </w:r>
      <w:r w:rsidRPr="00C9798F">
        <w:rPr>
          <w:rFonts w:ascii="Times New Roman" w:eastAsia="Times New Roman" w:hAnsi="Times New Roman" w:cs="Times New Roman"/>
          <w:lang w:eastAsia="ru-RU"/>
        </w:rPr>
        <w:t xml:space="preserve"> и среднего предпринимательства – получателей поддержки в соотве</w:t>
      </w:r>
      <w:r w:rsidR="00C9798F">
        <w:rPr>
          <w:rFonts w:ascii="Times New Roman" w:eastAsia="Times New Roman" w:hAnsi="Times New Roman" w:cs="Times New Roman"/>
          <w:lang w:eastAsia="ru-RU"/>
        </w:rPr>
        <w:t>тствии</w:t>
      </w:r>
      <w:r w:rsidRPr="00C9798F">
        <w:rPr>
          <w:rFonts w:ascii="Times New Roman" w:eastAsia="Times New Roman" w:hAnsi="Times New Roman" w:cs="Times New Roman"/>
          <w:lang w:eastAsia="ru-RU"/>
        </w:rPr>
        <w:t xml:space="preserve"> с Федеральным законом от 24.07.2007 № 209-ФЗ «О развитии малого и среднего предпринимательства в Российской Федерации».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C9798F">
        <w:rPr>
          <w:rFonts w:ascii="Times New Roman" w:eastAsia="Times New Roman" w:hAnsi="Times New Roman" w:cs="Times New Roman"/>
          <w:lang w:eastAsia="ru-RU"/>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Ханты-Мансийского района,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по тем же основаниям на те же цели не принималось.</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 xml:space="preserve">Настоящим подтверждаю, что в отношении меня не проводится процедура ликвидации или банкротства в соответствии с законодательством Российской Федерации, моя деятельность не приостановлена в порядке, предусмотренном </w:t>
      </w:r>
      <w:hyperlink r:id="rId12" w:history="1">
        <w:r w:rsidRPr="00C9798F">
          <w:rPr>
            <w:rFonts w:ascii="Times New Roman" w:eastAsia="Times New Roman" w:hAnsi="Times New Roman" w:cs="Times New Roman"/>
            <w:lang w:eastAsia="ru-RU"/>
          </w:rPr>
          <w:t>Кодексом</w:t>
        </w:r>
      </w:hyperlink>
      <w:r w:rsidRPr="00C9798F">
        <w:rPr>
          <w:rFonts w:ascii="Times New Roman" w:eastAsia="Times New Roman" w:hAnsi="Times New Roman" w:cs="Times New Roman"/>
          <w:lang w:eastAsia="ru-RU"/>
        </w:rPr>
        <w:t xml:space="preserve"> Российской Федерации об ад</w:t>
      </w:r>
      <w:r w:rsidR="00C9798F">
        <w:rPr>
          <w:rFonts w:ascii="Times New Roman" w:eastAsia="Times New Roman" w:hAnsi="Times New Roman" w:cs="Times New Roman"/>
          <w:lang w:eastAsia="ru-RU"/>
        </w:rPr>
        <w:t>министративных правонарушениях,</w:t>
      </w:r>
      <w:r w:rsidR="00C9798F" w:rsidRPr="00C9798F">
        <w:rPr>
          <w:rFonts w:ascii="Times New Roman" w:eastAsia="Times New Roman" w:hAnsi="Times New Roman" w:cs="Times New Roman"/>
          <w:lang w:eastAsia="ru-RU"/>
        </w:rPr>
        <w:t xml:space="preserve"> </w:t>
      </w:r>
      <w:r w:rsidRPr="00C9798F">
        <w:rPr>
          <w:rFonts w:ascii="Times New Roman" w:eastAsia="Times New Roman" w:hAnsi="Times New Roman" w:cs="Times New Roman"/>
          <w:lang w:eastAsia="ru-RU"/>
        </w:rPr>
        <w:t>не нахожусь в стадии реорганизации.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Настоящим подтверждаю, что все представленные мной сведен</w:t>
      </w:r>
      <w:r w:rsidR="00C9798F">
        <w:rPr>
          <w:rFonts w:ascii="Times New Roman" w:eastAsia="Times New Roman" w:hAnsi="Times New Roman" w:cs="Times New Roman"/>
          <w:lang w:eastAsia="ru-RU"/>
        </w:rPr>
        <w:t>ия</w:t>
      </w:r>
      <w:r w:rsidRPr="00C9798F">
        <w:rPr>
          <w:rFonts w:ascii="Times New Roman" w:eastAsia="Times New Roman" w:hAnsi="Times New Roman" w:cs="Times New Roman"/>
          <w:lang w:eastAsia="ru-RU"/>
        </w:rPr>
        <w:t xml:space="preserve"> и документы являются достоверными.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С условиями предоставления гранта ознакомлен и согласен.</w:t>
      </w:r>
    </w:p>
    <w:p w:rsidR="002A6B3E" w:rsidRPr="00C9798F" w:rsidRDefault="002A6B3E" w:rsidP="006F6DC0">
      <w:pPr>
        <w:spacing w:after="0" w:line="240" w:lineRule="auto"/>
        <w:contextualSpacing/>
        <w:rPr>
          <w:rFonts w:ascii="Times New Roman" w:hAnsi="Times New Roman" w:cs="Times New Roman"/>
        </w:rPr>
      </w:pPr>
      <w:r w:rsidRPr="00C9798F">
        <w:rPr>
          <w:rFonts w:ascii="Times New Roman" w:hAnsi="Times New Roman" w:cs="Times New Roman"/>
        </w:rPr>
        <w:t xml:space="preserve">Подпись заявителя (законного представителя) </w:t>
      </w:r>
    </w:p>
    <w:p w:rsidR="002A6B3E" w:rsidRPr="00C9798F" w:rsidRDefault="002A6B3E" w:rsidP="006F6DC0">
      <w:pPr>
        <w:spacing w:after="0" w:line="240" w:lineRule="auto"/>
        <w:contextualSpacing/>
        <w:rPr>
          <w:rFonts w:ascii="Times New Roman" w:hAnsi="Times New Roman"/>
        </w:rPr>
      </w:pPr>
      <w:r w:rsidRPr="00C9798F">
        <w:rPr>
          <w:rFonts w:ascii="Times New Roman" w:hAnsi="Times New Roman"/>
        </w:rPr>
        <w:t xml:space="preserve">_______________________________________       </w:t>
      </w:r>
      <w:r w:rsidR="00C9798F">
        <w:rPr>
          <w:rFonts w:ascii="Times New Roman" w:hAnsi="Times New Roman"/>
        </w:rPr>
        <w:t xml:space="preserve">                         </w:t>
      </w:r>
      <w:r w:rsidRPr="00C9798F">
        <w:rPr>
          <w:rFonts w:ascii="Times New Roman" w:hAnsi="Times New Roman"/>
        </w:rPr>
        <w:t xml:space="preserve"> _____________________</w:t>
      </w:r>
    </w:p>
    <w:p w:rsidR="002A6B3E" w:rsidRPr="000F207C" w:rsidRDefault="002A6B3E" w:rsidP="000F207C">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r w:rsidR="000F207C">
        <w:rPr>
          <w:rFonts w:ascii="Times New Roman" w:hAnsi="Times New Roman"/>
          <w:sz w:val="20"/>
          <w:szCs w:val="20"/>
        </w:rPr>
        <w:t xml:space="preserve">                               </w:t>
      </w:r>
      <w:r>
        <w:rPr>
          <w:rFonts w:ascii="Times New Roman" w:hAnsi="Times New Roman"/>
          <w:sz w:val="28"/>
          <w:szCs w:val="28"/>
        </w:rPr>
        <w:t xml:space="preserve">                                      </w:t>
      </w:r>
    </w:p>
    <w:p w:rsidR="002A6B3E" w:rsidRPr="00C9798F" w:rsidRDefault="002A6B3E" w:rsidP="006F6DC0">
      <w:pPr>
        <w:spacing w:after="0" w:line="240" w:lineRule="auto"/>
        <w:contextualSpacing/>
        <w:rPr>
          <w:rFonts w:ascii="Times New Roman" w:hAnsi="Times New Roman"/>
        </w:rPr>
      </w:pPr>
      <w:r w:rsidRPr="00C9798F">
        <w:rPr>
          <w:rFonts w:ascii="Times New Roman" w:hAnsi="Times New Roman"/>
        </w:rPr>
        <w:t xml:space="preserve">Дата______________ </w:t>
      </w:r>
    </w:p>
    <w:p w:rsidR="009627E6" w:rsidRDefault="002A6B3E" w:rsidP="006F6DC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6F6DC0">
      <w:pPr>
        <w:pStyle w:val="ConsPlusNormal"/>
        <w:jc w:val="right"/>
        <w:rPr>
          <w:rFonts w:ascii="Times New Roman" w:hAnsi="Times New Roman" w:cs="Times New Roman"/>
          <w:sz w:val="28"/>
          <w:szCs w:val="28"/>
        </w:rPr>
      </w:pPr>
    </w:p>
    <w:p w:rsidR="009627E6" w:rsidRDefault="009627E6" w:rsidP="006F6DC0">
      <w:pPr>
        <w:spacing w:after="0" w:line="240" w:lineRule="auto"/>
        <w:contextualSpacing/>
        <w:jc w:val="right"/>
        <w:rPr>
          <w:rFonts w:ascii="Times New Roman" w:hAnsi="Times New Roman"/>
          <w:sz w:val="28"/>
          <w:szCs w:val="28"/>
        </w:rPr>
      </w:pPr>
    </w:p>
    <w:p w:rsidR="009627E6" w:rsidRPr="00341A00" w:rsidRDefault="009627E6" w:rsidP="006F6DC0">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6F6DC0">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6F6DC0">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6F6DC0">
      <w:pPr>
        <w:pStyle w:val="ConsPlusNonformat"/>
        <w:jc w:val="both"/>
        <w:rPr>
          <w:rFonts w:ascii="Times New Roman" w:hAnsi="Times New Roman" w:cs="Times New Roman"/>
          <w:sz w:val="28"/>
          <w:szCs w:val="28"/>
        </w:rPr>
      </w:pPr>
    </w:p>
    <w:p w:rsidR="009627E6" w:rsidRPr="00842F93" w:rsidRDefault="009627E6" w:rsidP="006F6DC0">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6F6DC0">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6F6DC0">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6F6DC0">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6F6DC0">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bl>
    <w:p w:rsidR="009627E6" w:rsidRPr="00842F93" w:rsidRDefault="009627E6" w:rsidP="006F6DC0">
      <w:pPr>
        <w:pStyle w:val="ConsPlusNormal"/>
        <w:rPr>
          <w:rFonts w:ascii="Times New Roman" w:hAnsi="Times New Roman" w:cs="Times New Roman"/>
          <w:sz w:val="24"/>
          <w:szCs w:val="24"/>
        </w:rPr>
      </w:pPr>
    </w:p>
    <w:p w:rsidR="009627E6" w:rsidRPr="00341A00"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6F6DC0">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6F6DC0">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6F6DC0">
      <w:pPr>
        <w:pStyle w:val="ConsPlusNormal"/>
        <w:jc w:val="right"/>
        <w:rPr>
          <w:rFonts w:ascii="Times New Roman" w:hAnsi="Times New Roman" w:cs="Times New Roman"/>
          <w:sz w:val="28"/>
          <w:szCs w:val="28"/>
        </w:rPr>
      </w:pPr>
    </w:p>
    <w:p w:rsidR="009627E6" w:rsidRDefault="009627E6" w:rsidP="006F6DC0">
      <w:pPr>
        <w:spacing w:after="0" w:line="240" w:lineRule="auto"/>
        <w:contextualSpacing/>
        <w:jc w:val="center"/>
        <w:rPr>
          <w:rFonts w:ascii="Times New Roman" w:hAnsi="Times New Roman"/>
          <w:sz w:val="28"/>
          <w:szCs w:val="28"/>
        </w:rPr>
      </w:pPr>
    </w:p>
    <w:p w:rsidR="009627E6" w:rsidRDefault="009627E6" w:rsidP="006F6DC0">
      <w:pPr>
        <w:pStyle w:val="ConsPlusNormal"/>
        <w:jc w:val="right"/>
        <w:rPr>
          <w:rFonts w:ascii="Times New Roman" w:hAnsi="Times New Roman" w:cs="Times New Roman"/>
          <w:sz w:val="28"/>
          <w:szCs w:val="28"/>
        </w:rPr>
      </w:pPr>
    </w:p>
    <w:p w:rsidR="00517C98" w:rsidRDefault="00517C98" w:rsidP="006F6DC0">
      <w:pPr>
        <w:spacing w:after="0" w:line="240" w:lineRule="auto"/>
        <w:contextualSpacing/>
        <w:jc w:val="right"/>
        <w:rPr>
          <w:rFonts w:ascii="Times New Roman" w:hAnsi="Times New Roman"/>
          <w:sz w:val="28"/>
          <w:szCs w:val="28"/>
        </w:rPr>
      </w:pPr>
    </w:p>
    <w:p w:rsidR="008C016E" w:rsidRDefault="008C016E" w:rsidP="006F6DC0">
      <w:pPr>
        <w:spacing w:after="0" w:line="240" w:lineRule="auto"/>
        <w:contextualSpacing/>
        <w:jc w:val="right"/>
        <w:rPr>
          <w:rFonts w:ascii="Times New Roman" w:hAnsi="Times New Roman"/>
          <w:sz w:val="28"/>
          <w:szCs w:val="28"/>
        </w:rPr>
      </w:pPr>
    </w:p>
    <w:p w:rsidR="00476969" w:rsidRDefault="00476969" w:rsidP="006F6DC0">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3 к Порядку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476969" w:rsidRDefault="00476969" w:rsidP="006F6DC0">
      <w:pPr>
        <w:spacing w:after="0" w:line="240" w:lineRule="auto"/>
        <w:contextualSpacing/>
        <w:jc w:val="right"/>
        <w:rPr>
          <w:rFonts w:ascii="Times New Roman" w:hAnsi="Times New Roman"/>
          <w:sz w:val="28"/>
          <w:szCs w:val="28"/>
        </w:rPr>
      </w:pP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ансийского района на 2014</w:t>
      </w:r>
      <w:r w:rsidR="007D533F">
        <w:rPr>
          <w:rFonts w:ascii="Times New Roman" w:hAnsi="Times New Roman"/>
          <w:sz w:val="28"/>
          <w:szCs w:val="28"/>
        </w:rPr>
        <w:t xml:space="preserve"> </w:t>
      </w:r>
      <w:r>
        <w:rPr>
          <w:rFonts w:ascii="Times New Roman" w:hAnsi="Times New Roman"/>
          <w:sz w:val="28"/>
          <w:szCs w:val="28"/>
        </w:rPr>
        <w:t>–</w:t>
      </w:r>
      <w:r w:rsidR="007D533F">
        <w:rPr>
          <w:rFonts w:ascii="Times New Roman" w:hAnsi="Times New Roman"/>
          <w:sz w:val="28"/>
          <w:szCs w:val="28"/>
        </w:rPr>
        <w:t xml:space="preserve"> </w:t>
      </w:r>
      <w:r>
        <w:rPr>
          <w:rFonts w:ascii="Times New Roman" w:hAnsi="Times New Roman"/>
          <w:sz w:val="28"/>
          <w:szCs w:val="28"/>
        </w:rPr>
        <w:t xml:space="preserve">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w:t>
      </w:r>
      <w:r w:rsidR="00EE1646">
        <w:rPr>
          <w:rFonts w:ascii="Times New Roman" w:hAnsi="Times New Roman"/>
          <w:sz w:val="28"/>
          <w:szCs w:val="28"/>
        </w:rPr>
        <w:t xml:space="preserve">порядком </w:t>
      </w:r>
      <w:r>
        <w:rPr>
          <w:rFonts w:ascii="Times New Roman" w:hAnsi="Times New Roman"/>
          <w:sz w:val="28"/>
          <w:szCs w:val="28"/>
        </w:rPr>
        <w:t>предоста</w:t>
      </w:r>
      <w:r w:rsidR="00281C0D">
        <w:rPr>
          <w:rFonts w:ascii="Times New Roman" w:hAnsi="Times New Roman"/>
          <w:sz w:val="28"/>
          <w:szCs w:val="28"/>
        </w:rPr>
        <w:t>вления грантов в форме субсидии</w:t>
      </w:r>
      <w:r w:rsidR="00BF7866">
        <w:rPr>
          <w:rFonts w:ascii="Times New Roman" w:hAnsi="Times New Roman"/>
          <w:sz w:val="28"/>
          <w:szCs w:val="28"/>
        </w:rPr>
        <w:t>, утвержденным</w:t>
      </w:r>
      <w:r>
        <w:rPr>
          <w:rFonts w:ascii="Times New Roman" w:hAnsi="Times New Roman"/>
          <w:sz w:val="28"/>
          <w:szCs w:val="28"/>
        </w:rPr>
        <w:t xml:space="preserve"> постановлением администрации Ханты-Мансийского района</w:t>
      </w:r>
      <w:r w:rsidRPr="008C26E7">
        <w:rPr>
          <w:rFonts w:ascii="Times New Roman" w:hAnsi="Times New Roman"/>
          <w:sz w:val="28"/>
          <w:szCs w:val="28"/>
        </w:rPr>
        <w:t>.</w:t>
      </w:r>
    </w:p>
    <w:p w:rsidR="00476969"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6F6DC0">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762907" w:rsidRDefault="00762907" w:rsidP="006F6DC0">
      <w:pPr>
        <w:spacing w:after="0" w:line="240" w:lineRule="auto"/>
        <w:contextualSpacing/>
        <w:jc w:val="right"/>
        <w:rPr>
          <w:rFonts w:ascii="Times New Roman" w:hAnsi="Times New Roman"/>
          <w:sz w:val="28"/>
          <w:szCs w:val="28"/>
        </w:rPr>
      </w:pPr>
    </w:p>
    <w:p w:rsidR="000F207C" w:rsidRDefault="000F207C" w:rsidP="006F6DC0">
      <w:pPr>
        <w:spacing w:after="0" w:line="240" w:lineRule="auto"/>
        <w:contextualSpacing/>
        <w:jc w:val="right"/>
        <w:rPr>
          <w:rFonts w:ascii="Times New Roman" w:hAnsi="Times New Roman"/>
          <w:sz w:val="28"/>
          <w:szCs w:val="28"/>
        </w:rPr>
      </w:pPr>
    </w:p>
    <w:p w:rsidR="00476969" w:rsidRDefault="00476969" w:rsidP="006F6DC0">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6F6DC0">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председатель экспертного совета</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секретарь экспертного совета</w:t>
      </w:r>
    </w:p>
    <w:p w:rsidR="00476969" w:rsidRDefault="00476969" w:rsidP="006F6DC0">
      <w:pPr>
        <w:spacing w:after="0" w:line="240" w:lineRule="auto"/>
        <w:contextualSpacing/>
        <w:jc w:val="both"/>
        <w:rPr>
          <w:rFonts w:ascii="Times New Roman" w:hAnsi="Times New Roman"/>
          <w:sz w:val="28"/>
          <w:szCs w:val="28"/>
        </w:rPr>
      </w:pPr>
    </w:p>
    <w:p w:rsidR="00476969" w:rsidRPr="009816A9" w:rsidRDefault="00476969" w:rsidP="006F6DC0">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sidR="007D533F">
        <w:rPr>
          <w:rFonts w:ascii="Times New Roman" w:hAnsi="Times New Roman"/>
          <w:sz w:val="28"/>
          <w:szCs w:val="28"/>
        </w:rPr>
        <w:t xml:space="preserve"> администрации</w:t>
      </w:r>
      <w:r>
        <w:rPr>
          <w:rFonts w:ascii="Times New Roman" w:hAnsi="Times New Roman"/>
          <w:sz w:val="28"/>
          <w:szCs w:val="28"/>
        </w:rPr>
        <w:t xml:space="preserve"> Ханты-Мансийского района</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sidR="002B3DFE">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6F6DC0">
      <w:pPr>
        <w:spacing w:after="0" w:line="240" w:lineRule="auto"/>
        <w:ind w:firstLine="709"/>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 xml:space="preserve">Начальник 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sidRPr="00FC4B6F">
        <w:rPr>
          <w:rFonts w:ascii="Times New Roman" w:hAnsi="Times New Roman"/>
          <w:sz w:val="28"/>
          <w:szCs w:val="28"/>
        </w:rPr>
        <w:t>Ханты-Мансийского района</w:t>
      </w:r>
    </w:p>
    <w:p w:rsidR="00476969" w:rsidRDefault="00476969" w:rsidP="006F6DC0">
      <w:pPr>
        <w:spacing w:after="0" w:line="240" w:lineRule="auto"/>
        <w:ind w:firstLine="426"/>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lastRenderedPageBreak/>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6F6DC0">
      <w:pPr>
        <w:spacing w:after="0" w:line="240" w:lineRule="auto"/>
        <w:contextualSpacing/>
        <w:jc w:val="right"/>
        <w:rPr>
          <w:rFonts w:ascii="Times New Roman" w:hAnsi="Times New Roman"/>
          <w:sz w:val="28"/>
          <w:szCs w:val="28"/>
        </w:rPr>
      </w:pPr>
    </w:p>
    <w:p w:rsidR="000F207C" w:rsidRDefault="000F207C" w:rsidP="006F6DC0">
      <w:pPr>
        <w:spacing w:after="0" w:line="240" w:lineRule="auto"/>
        <w:contextualSpacing/>
        <w:jc w:val="right"/>
        <w:rPr>
          <w:rFonts w:ascii="Times New Roman" w:hAnsi="Times New Roman"/>
          <w:sz w:val="28"/>
          <w:szCs w:val="28"/>
        </w:rPr>
      </w:pPr>
    </w:p>
    <w:p w:rsidR="009627E6" w:rsidRDefault="00476969" w:rsidP="006F6DC0">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6F6DC0">
      <w:pPr>
        <w:spacing w:after="0" w:line="240" w:lineRule="auto"/>
        <w:jc w:val="center"/>
        <w:rPr>
          <w:b/>
        </w:rPr>
      </w:pPr>
    </w:p>
    <w:p w:rsidR="009627E6" w:rsidRPr="00B85DC2" w:rsidRDefault="009627E6" w:rsidP="006F6DC0">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6F6DC0">
      <w:pPr>
        <w:spacing w:after="0" w:line="240" w:lineRule="auto"/>
        <w:jc w:val="center"/>
        <w:rPr>
          <w:rFonts w:ascii="Times New Roman" w:hAnsi="Times New Roman" w:cs="Times New Roman"/>
        </w:rPr>
      </w:pPr>
    </w:p>
    <w:p w:rsidR="009627E6" w:rsidRPr="00B85DC2" w:rsidRDefault="009627E6" w:rsidP="006F6DC0">
      <w:pPr>
        <w:spacing w:after="0" w:line="240" w:lineRule="auto"/>
        <w:ind w:firstLine="708"/>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w:t>
      </w:r>
      <w:r w:rsidR="007D533F">
        <w:rPr>
          <w:rFonts w:ascii="Times New Roman" w:hAnsi="Times New Roman" w:cs="Times New Roman"/>
          <w:sz w:val="24"/>
          <w:szCs w:val="24"/>
        </w:rPr>
        <w:t>_______________________________.</w:t>
      </w:r>
    </w:p>
    <w:p w:rsidR="009627E6" w:rsidRPr="001776F0" w:rsidRDefault="009627E6" w:rsidP="006F6D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w:t>
      </w:r>
      <w:r w:rsidR="007D533F">
        <w:rPr>
          <w:rFonts w:ascii="Times New Roman" w:hAnsi="Times New Roman" w:cs="Times New Roman"/>
          <w:sz w:val="24"/>
          <w:szCs w:val="24"/>
        </w:rPr>
        <w:t>_________________________.</w:t>
      </w:r>
    </w:p>
    <w:p w:rsidR="009627E6" w:rsidRPr="00B85DC2" w:rsidRDefault="009627E6" w:rsidP="006F6DC0">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w:t>
      </w:r>
      <w:r w:rsidR="007D533F">
        <w:rPr>
          <w:rFonts w:ascii="Times New Roman" w:hAnsi="Times New Roman" w:cs="Times New Roman"/>
          <w:sz w:val="24"/>
          <w:szCs w:val="24"/>
        </w:rPr>
        <w:t>_________________________.</w:t>
      </w:r>
    </w:p>
    <w:p w:rsidR="009627E6" w:rsidRPr="00E25E86" w:rsidRDefault="009627E6" w:rsidP="006F6DC0">
      <w:pPr>
        <w:spacing w:after="0" w:line="240" w:lineRule="auto"/>
        <w:ind w:firstLine="708"/>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6F6DC0">
            <w:pPr>
              <w:spacing w:after="0" w:line="240" w:lineRule="auto"/>
              <w:jc w:val="both"/>
              <w:rPr>
                <w:rFonts w:ascii="Times New Roman" w:hAnsi="Times New Roman" w:cs="Times New Roman"/>
                <w:sz w:val="24"/>
                <w:szCs w:val="24"/>
              </w:rPr>
            </w:pPr>
          </w:p>
        </w:tc>
        <w:tc>
          <w:tcPr>
            <w:tcW w:w="6095" w:type="dxa"/>
            <w:vMerge/>
          </w:tcPr>
          <w:p w:rsidR="009627E6" w:rsidRPr="006762AB" w:rsidRDefault="009627E6" w:rsidP="006F6DC0">
            <w:pPr>
              <w:spacing w:after="0" w:line="240" w:lineRule="auto"/>
              <w:jc w:val="center"/>
              <w:rPr>
                <w:rFonts w:ascii="Times New Roman" w:hAnsi="Times New Roman" w:cs="Times New Roman"/>
                <w:b/>
                <w:sz w:val="24"/>
                <w:szCs w:val="24"/>
              </w:rPr>
            </w:pP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6F6DC0">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6F6DC0">
            <w:pPr>
              <w:spacing w:after="0"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Default="009627E6" w:rsidP="006F6DC0">
            <w:pPr>
              <w:spacing w:after="0" w:line="240" w:lineRule="auto"/>
              <w:jc w:val="both"/>
              <w:rPr>
                <w:rFonts w:ascii="Times New Roman" w:hAnsi="Times New Roman" w:cs="Times New Roman"/>
              </w:rPr>
            </w:pPr>
          </w:p>
          <w:p w:rsidR="009627E6" w:rsidRPr="00EF5DC8" w:rsidRDefault="009627E6" w:rsidP="006F6DC0">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6F6DC0">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6F6DC0">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6F6DC0">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center"/>
              <w:rPr>
                <w:rFonts w:ascii="Times New Roman" w:hAnsi="Times New Roman" w:cs="Times New Roman"/>
              </w:rPr>
            </w:pPr>
          </w:p>
        </w:tc>
      </w:tr>
    </w:tbl>
    <w:p w:rsidR="009627E6" w:rsidRDefault="009627E6" w:rsidP="006F6DC0">
      <w:pPr>
        <w:spacing w:after="0" w:line="240" w:lineRule="auto"/>
        <w:jc w:val="both"/>
        <w:rPr>
          <w:rFonts w:ascii="Times New Roman" w:hAnsi="Times New Roman" w:cs="Times New Roman"/>
          <w:sz w:val="24"/>
          <w:szCs w:val="24"/>
        </w:rPr>
      </w:pPr>
    </w:p>
    <w:p w:rsidR="009627E6" w:rsidRPr="00154BAD"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6F6DC0">
      <w:pPr>
        <w:spacing w:after="0" w:line="240" w:lineRule="auto"/>
        <w:jc w:val="both"/>
        <w:rPr>
          <w:rFonts w:ascii="Times New Roman" w:hAnsi="Times New Roman" w:cs="Times New Roman"/>
          <w:sz w:val="24"/>
          <w:szCs w:val="24"/>
        </w:rPr>
      </w:pPr>
    </w:p>
    <w:p w:rsidR="009627E6" w:rsidRDefault="009627E6" w:rsidP="006F6DC0">
      <w:pPr>
        <w:spacing w:after="0" w:line="240" w:lineRule="auto"/>
        <w:jc w:val="both"/>
        <w:rPr>
          <w:rFonts w:ascii="Times New Roman" w:hAnsi="Times New Roman" w:cs="Times New Roman"/>
          <w:sz w:val="24"/>
          <w:szCs w:val="24"/>
        </w:rPr>
      </w:pPr>
    </w:p>
    <w:p w:rsidR="009627E6" w:rsidRPr="00935FB8" w:rsidRDefault="009627E6" w:rsidP="006F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6F6DC0">
      <w:pPr>
        <w:spacing w:after="0" w:line="240" w:lineRule="auto"/>
        <w:contextualSpacing/>
        <w:jc w:val="right"/>
        <w:rPr>
          <w:rFonts w:ascii="Times New Roman" w:hAnsi="Times New Roman"/>
          <w:sz w:val="28"/>
          <w:szCs w:val="28"/>
        </w:rPr>
      </w:pPr>
    </w:p>
    <w:p w:rsidR="007D533F" w:rsidRDefault="007D533F" w:rsidP="006F6DC0">
      <w:pPr>
        <w:spacing w:after="0" w:line="240" w:lineRule="auto"/>
        <w:contextualSpacing/>
        <w:jc w:val="right"/>
        <w:rPr>
          <w:rFonts w:ascii="Times New Roman" w:hAnsi="Times New Roman"/>
          <w:sz w:val="28"/>
          <w:szCs w:val="28"/>
        </w:rPr>
      </w:pPr>
    </w:p>
    <w:p w:rsidR="00970D98" w:rsidRDefault="001565D0" w:rsidP="006F6DC0">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00F51247">
        <w:rPr>
          <w:rFonts w:ascii="Times New Roman" w:hAnsi="Times New Roman"/>
          <w:sz w:val="28"/>
          <w:szCs w:val="28"/>
        </w:rPr>
        <w:t>риложение 5 к Порядку</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6F6DC0">
      <w:pPr>
        <w:spacing w:after="0" w:line="240" w:lineRule="auto"/>
        <w:contextualSpacing/>
        <w:jc w:val="right"/>
        <w:rPr>
          <w:rFonts w:ascii="Times New Roman" w:hAnsi="Times New Roman"/>
          <w:sz w:val="28"/>
          <w:szCs w:val="28"/>
        </w:rPr>
      </w:pPr>
    </w:p>
    <w:p w:rsidR="004318EC" w:rsidRDefault="004318EC"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6F6D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7D533F">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7D533F" w:rsidRDefault="007D533F"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w:t>
      </w:r>
      <w:r w:rsidR="007D533F">
        <w:rPr>
          <w:rFonts w:ascii="Times New Roman" w:eastAsia="Times New Roman" w:hAnsi="Times New Roman" w:cs="Times New Roman"/>
          <w:sz w:val="28"/>
          <w:szCs w:val="28"/>
          <w:lang w:eastAsia="ru-RU"/>
        </w:rPr>
        <w:t>___</w:t>
      </w:r>
      <w:r w:rsidR="00673DE0">
        <w:rPr>
          <w:rFonts w:ascii="Times New Roman" w:eastAsia="Times New Roman" w:hAnsi="Times New Roman" w:cs="Times New Roman"/>
          <w:sz w:val="28"/>
          <w:szCs w:val="28"/>
          <w:lang w:eastAsia="ru-RU"/>
        </w:rPr>
        <w:t>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6F6DC0">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r w:rsidR="007D533F">
        <w:rPr>
          <w:rFonts w:ascii="Times New Roman" w:eastAsia="Times New Roman" w:hAnsi="Times New Roman" w:cs="Times New Roman"/>
          <w:sz w:val="24"/>
          <w:szCs w:val="24"/>
          <w:lang w:eastAsia="ru-RU"/>
        </w:rPr>
        <w:t>,</w:t>
      </w:r>
    </w:p>
    <w:p w:rsidR="004043AB" w:rsidRPr="004043AB" w:rsidRDefault="004043AB" w:rsidP="006F6DC0">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w:t>
      </w:r>
      <w:r w:rsidR="007D533F">
        <w:rPr>
          <w:rFonts w:ascii="Times New Roman" w:eastAsia="Times New Roman" w:hAnsi="Times New Roman" w:cs="Times New Roman"/>
          <w:sz w:val="28"/>
          <w:szCs w:val="28"/>
          <w:lang w:eastAsia="ru-RU"/>
        </w:rPr>
        <w:t>_____________________________)</w:t>
      </w:r>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6F6DC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w:t>
      </w:r>
      <w:r w:rsidR="0029203A">
        <w:rPr>
          <w:rFonts w:ascii="Times New Roman" w:eastAsia="Times New Roman" w:hAnsi="Times New Roman" w:cs="Times New Roman"/>
          <w:sz w:val="28"/>
          <w:szCs w:val="28"/>
          <w:lang w:eastAsia="ru-RU"/>
        </w:rPr>
        <w:t>ами</w:t>
      </w:r>
      <w:r w:rsidRPr="004043AB">
        <w:rPr>
          <w:rFonts w:ascii="Times New Roman" w:eastAsia="Times New Roman" w:hAnsi="Times New Roman" w:cs="Times New Roman"/>
          <w:sz w:val="28"/>
          <w:szCs w:val="28"/>
          <w:lang w:eastAsia="ru-RU"/>
        </w:rPr>
        <w:t xml:space="preserve">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w:t>
      </w:r>
      <w:r w:rsidRPr="004043AB">
        <w:rPr>
          <w:rFonts w:ascii="Times New Roman" w:eastAsia="Times New Roman" w:hAnsi="Times New Roman" w:cs="Times New Roman"/>
          <w:sz w:val="28"/>
          <w:szCs w:val="28"/>
          <w:lang w:eastAsia="ru-RU"/>
        </w:rPr>
        <w:lastRenderedPageBreak/>
        <w:t>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w:t>
      </w:r>
      <w:r w:rsidR="00675C76">
        <w:rPr>
          <w:rFonts w:ascii="Times New Roman" w:eastAsia="Times New Roman" w:hAnsi="Times New Roman" w:cs="Times New Roman"/>
          <w:sz w:val="28"/>
          <w:szCs w:val="28"/>
          <w:lang w:eastAsia="ru-RU"/>
        </w:rPr>
        <w:t>бизнес-проектом (представленным</w:t>
      </w:r>
      <w:r w:rsidRPr="004043AB">
        <w:rPr>
          <w:rFonts w:ascii="Times New Roman" w:eastAsia="Times New Roman" w:hAnsi="Times New Roman" w:cs="Times New Roman"/>
          <w:sz w:val="28"/>
          <w:szCs w:val="28"/>
          <w:lang w:eastAsia="ru-RU"/>
        </w:rPr>
        <w:t xml:space="preserve">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007D533F">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 Получатель представляет отчет  о деятельности по реализации бизнес-проекта за трехлетний период.</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w:t>
      </w:r>
      <w:r w:rsidR="007D533F">
        <w:rPr>
          <w:rFonts w:ascii="Times New Roman" w:eastAsia="Calibri" w:hAnsi="Times New Roman" w:cs="Times New Roman"/>
          <w:sz w:val="28"/>
          <w:szCs w:val="28"/>
          <w:lang w:eastAsia="ru-RU"/>
        </w:rPr>
        <w:t>ия конкурсного отбора, при этом</w:t>
      </w:r>
      <w:r w:rsidRPr="004043AB">
        <w:rPr>
          <w:rFonts w:ascii="Times New Roman" w:eastAsia="Calibri" w:hAnsi="Times New Roman" w:cs="Times New Roman"/>
          <w:sz w:val="28"/>
          <w:szCs w:val="28"/>
          <w:lang w:eastAsia="ru-RU"/>
        </w:rPr>
        <w:t xml:space="preserve"> среднесписочная численность указанных категорий граждан среди работников Получателя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 xml:space="preserve">а доля в фонде оплаты труда </w:t>
      </w:r>
      <w:r w:rsidR="007D533F">
        <w:rPr>
          <w:rFonts w:ascii="Times New Roman" w:eastAsia="Calibri" w:hAnsi="Times New Roman" w:cs="Times New Roman"/>
          <w:sz w:val="28"/>
          <w:szCs w:val="28"/>
          <w:lang w:eastAsia="ru-RU"/>
        </w:rPr>
        <w:t xml:space="preserve">– </w:t>
      </w:r>
      <w:r w:rsidRPr="004043AB">
        <w:rPr>
          <w:rFonts w:ascii="Times New Roman" w:eastAsia="Calibri" w:hAnsi="Times New Roman" w:cs="Times New Roman"/>
          <w:sz w:val="28"/>
          <w:szCs w:val="28"/>
          <w:lang w:eastAsia="ru-RU"/>
        </w:rPr>
        <w:t>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w:t>
      </w:r>
      <w:r w:rsidRPr="004043AB">
        <w:rPr>
          <w:rFonts w:ascii="Times New Roman" w:eastAsia="Times New Roman" w:hAnsi="Times New Roman" w:cs="Times New Roman"/>
          <w:sz w:val="28"/>
          <w:szCs w:val="28"/>
          <w:lang w:eastAsia="ru-RU"/>
        </w:rPr>
        <w:lastRenderedPageBreak/>
        <w:t>информации о расходовании средств гранта, выполнении условий настоящего договора и иной информации о финансово-хозяйственной деятельности Получателя.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w:t>
      </w:r>
      <w:r w:rsidR="005E547D">
        <w:rPr>
          <w:rFonts w:ascii="Times New Roman" w:eastAsia="Times New Roman" w:hAnsi="Times New Roman" w:cs="Times New Roman"/>
          <w:sz w:val="28"/>
          <w:szCs w:val="28"/>
          <w:lang w:eastAsia="ru-RU"/>
        </w:rPr>
        <w:t>а</w:t>
      </w:r>
      <w:r w:rsidR="00673DE0">
        <w:rPr>
          <w:rFonts w:ascii="Times New Roman" w:eastAsia="Times New Roman" w:hAnsi="Times New Roman" w:cs="Times New Roman"/>
          <w:sz w:val="28"/>
          <w:szCs w:val="28"/>
          <w:lang w:eastAsia="ru-RU"/>
        </w:rPr>
        <w:t xml:space="preserve">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w:t>
      </w:r>
      <w:r w:rsidR="007D533F">
        <w:rPr>
          <w:rFonts w:ascii="Times New Roman" w:eastAsia="Times New Roman" w:hAnsi="Times New Roman" w:cs="Times New Roman"/>
          <w:sz w:val="28"/>
          <w:szCs w:val="28"/>
          <w:lang w:eastAsia="ru-RU"/>
        </w:rPr>
        <w:t xml:space="preserve"> соответствии с бизнес-проектом.</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6F6D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7D533F" w:rsidRDefault="007D533F"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Любые изменения и дополнения к настоящему договору </w:t>
      </w:r>
      <w:r w:rsidRPr="004043AB">
        <w:rPr>
          <w:rFonts w:ascii="Times New Roman" w:eastAsia="Times New Roman" w:hAnsi="Times New Roman" w:cs="Times New Roman"/>
          <w:sz w:val="28"/>
          <w:szCs w:val="28"/>
          <w:lang w:eastAsia="ru-RU"/>
        </w:rPr>
        <w:lastRenderedPageBreak/>
        <w:t>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r w:rsidR="007D533F">
        <w:rPr>
          <w:rFonts w:ascii="Times New Roman" w:eastAsia="Times New Roman" w:hAnsi="Times New Roman" w:cs="Times New Roman"/>
          <w:color w:val="000000"/>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w:t>
      </w:r>
      <w:r w:rsidR="007D533F">
        <w:rPr>
          <w:rFonts w:ascii="Times New Roman" w:eastAsia="Times New Roman" w:hAnsi="Times New Roman" w:cs="Times New Roman"/>
          <w:sz w:val="28"/>
          <w:szCs w:val="28"/>
          <w:lang w:eastAsia="ru-RU"/>
        </w:rPr>
        <w:t>ме Получателю о возврате гранта</w:t>
      </w:r>
      <w:r w:rsidRPr="004043AB">
        <w:rPr>
          <w:rFonts w:ascii="Times New Roman" w:eastAsia="Times New Roman" w:hAnsi="Times New Roman" w:cs="Times New Roman"/>
          <w:sz w:val="28"/>
          <w:szCs w:val="28"/>
          <w:lang w:eastAsia="ru-RU"/>
        </w:rPr>
        <w:t xml:space="preserve"> с указанием суммы возврата и даты расторжения договора. При этом договор считается расторгнутым с даты, указанной в требовании.</w:t>
      </w:r>
    </w:p>
    <w:p w:rsidR="00467D41" w:rsidRDefault="00467D41"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Default="00A36D4E"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r w:rsidR="00467D41">
        <w:rPr>
          <w:rFonts w:ascii="Times New Roman" w:eastAsia="Times New Roman" w:hAnsi="Times New Roman" w:cs="Times New Roman"/>
          <w:sz w:val="28"/>
          <w:szCs w:val="28"/>
          <w:lang w:eastAsia="ru-RU"/>
        </w:rPr>
        <w:t>:</w:t>
      </w:r>
    </w:p>
    <w:p w:rsidR="00467D41" w:rsidRPr="004043AB" w:rsidRDefault="00467D41" w:rsidP="006F6DC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134"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3685"/>
      </w:tblGrid>
      <w:tr w:rsidR="004043AB" w:rsidRPr="004043AB" w:rsidTr="007D533F">
        <w:tc>
          <w:tcPr>
            <w:tcW w:w="5305"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Индекс: __________________________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w:t>
            </w:r>
            <w:r w:rsidRPr="004043AB">
              <w:rPr>
                <w:rFonts w:ascii="Times New Roman" w:eastAsia="Times New Roman" w:hAnsi="Times New Roman" w:cs="Times New Roman"/>
                <w:sz w:val="28"/>
                <w:szCs w:val="28"/>
                <w:lang w:eastAsia="ru-RU"/>
              </w:rPr>
              <w:lastRenderedPageBreak/>
              <w:t>_________________________</w:t>
            </w:r>
          </w:p>
          <w:p w:rsidR="004043AB" w:rsidRPr="004043AB" w:rsidRDefault="007D533F"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w:t>
            </w:r>
            <w:r w:rsidR="007D533F">
              <w:rPr>
                <w:rFonts w:ascii="Times New Roman" w:eastAsia="Times New Roman" w:hAnsi="Times New Roman" w:cs="Times New Roman"/>
                <w:sz w:val="28"/>
                <w:szCs w:val="28"/>
                <w:lang w:eastAsia="ru-RU"/>
              </w:rPr>
              <w:t>_______</w:t>
            </w:r>
          </w:p>
          <w:p w:rsidR="004043AB" w:rsidRPr="004043AB" w:rsidRDefault="007D533F"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КПП 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w:t>
            </w:r>
            <w:r w:rsidR="007D533F">
              <w:rPr>
                <w:rFonts w:ascii="Times New Roman" w:eastAsia="Times New Roman" w:hAnsi="Times New Roman" w:cs="Times New Roman"/>
                <w:sz w:val="28"/>
                <w:szCs w:val="28"/>
                <w:lang w:eastAsia="ru-RU"/>
              </w:rPr>
              <w:t>сч 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w:t>
            </w:r>
            <w:r w:rsidR="007D533F">
              <w:rPr>
                <w:rFonts w:ascii="Times New Roman" w:eastAsia="Times New Roman" w:hAnsi="Times New Roman" w:cs="Times New Roman"/>
                <w:sz w:val="28"/>
                <w:szCs w:val="28"/>
                <w:lang w:eastAsia="ru-RU"/>
              </w:rPr>
              <w:t>сч _____________________</w:t>
            </w:r>
          </w:p>
        </w:tc>
      </w:tr>
    </w:tbl>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6F6DC0">
      <w:pPr>
        <w:spacing w:after="0" w:line="240" w:lineRule="auto"/>
        <w:sectPr w:rsidR="00A80437" w:rsidSect="006F6DC0">
          <w:pgSz w:w="11906" w:h="16838"/>
          <w:pgMar w:top="1418" w:right="1247" w:bottom="1134" w:left="1531" w:header="708" w:footer="708" w:gutter="0"/>
          <w:cols w:space="708"/>
          <w:docGrid w:linePitch="360"/>
        </w:sectPr>
      </w:pPr>
      <w:r w:rsidRPr="004043AB">
        <w:rPr>
          <w:rFonts w:ascii="Times New Roman" w:eastAsia="Times New Roman" w:hAnsi="Times New Roman" w:cs="Times New Roman"/>
          <w:sz w:val="28"/>
          <w:szCs w:val="28"/>
          <w:lang w:eastAsia="ru-RU"/>
        </w:rPr>
        <w:t xml:space="preserve">МП                                                                      МП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6F6DC0">
      <w:pPr>
        <w:spacing w:after="0" w:line="240" w:lineRule="auto"/>
        <w:contextualSpacing/>
        <w:jc w:val="right"/>
        <w:rPr>
          <w:rFonts w:ascii="Times New Roman" w:hAnsi="Times New Roman" w:cs="Times New Roman"/>
          <w:sz w:val="28"/>
          <w:szCs w:val="28"/>
        </w:rPr>
      </w:pPr>
    </w:p>
    <w:p w:rsidR="00762907" w:rsidRDefault="00762907" w:rsidP="006F6DC0">
      <w:pPr>
        <w:spacing w:after="0" w:line="240" w:lineRule="auto"/>
        <w:contextualSpacing/>
        <w:jc w:val="right"/>
        <w:rPr>
          <w:rFonts w:ascii="Times New Roman" w:hAnsi="Times New Roman"/>
          <w:sz w:val="28"/>
          <w:szCs w:val="28"/>
        </w:rPr>
      </w:pPr>
    </w:p>
    <w:p w:rsidR="009627E6" w:rsidRDefault="009627E6" w:rsidP="006F6DC0">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6F6DC0">
      <w:pPr>
        <w:spacing w:after="0" w:line="240" w:lineRule="auto"/>
        <w:contextualSpacing/>
        <w:jc w:val="right"/>
        <w:rPr>
          <w:rFonts w:ascii="Times New Roman" w:hAnsi="Times New Roman"/>
          <w:sz w:val="28"/>
          <w:szCs w:val="28"/>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6F6DC0">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7.8. Документы,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Субъекты, прошедшие отбор, проводят публичную защиту своих проектов. Экспертный совет по предоставлению субсидий в форме грантов </w:t>
      </w:r>
      <w:r w:rsidRPr="00B856D9">
        <w:rPr>
          <w:rFonts w:ascii="Times New Roman" w:eastAsia="Times New Roman" w:hAnsi="Times New Roman" w:cs="Times New Roman"/>
          <w:sz w:val="28"/>
          <w:szCs w:val="28"/>
          <w:lang w:eastAsia="ru-RU"/>
        </w:rPr>
        <w:lastRenderedPageBreak/>
        <w:t>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007D533F">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6F6DC0">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6F6DC0">
            <w:pPr>
              <w:spacing w:after="0"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о предоставлении субсидии,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Default="0036723E" w:rsidP="006F6DC0">
      <w:pPr>
        <w:spacing w:after="0" w:line="240" w:lineRule="auto"/>
        <w:ind w:firstLine="708"/>
        <w:contextualSpacing/>
        <w:jc w:val="both"/>
        <w:rPr>
          <w:rFonts w:ascii="Times New Roman" w:eastAsia="Times New Roman" w:hAnsi="Times New Roman" w:cs="Times New Roman"/>
          <w:sz w:val="28"/>
          <w:szCs w:val="28"/>
          <w:lang w:eastAsia="ru-RU"/>
        </w:rPr>
      </w:pPr>
    </w:p>
    <w:p w:rsidR="00CD271C" w:rsidRPr="00B856D9" w:rsidRDefault="00CD271C" w:rsidP="006F6DC0">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6F6DC0">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6F6DC0">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6F6DC0">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6F6DC0">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6F6DC0">
      <w:pPr>
        <w:spacing w:after="0" w:line="240" w:lineRule="auto"/>
        <w:rPr>
          <w:rFonts w:ascii="Times New Roman" w:eastAsia="Times New Roman" w:hAnsi="Times New Roman" w:cs="Times New Roman"/>
          <w:sz w:val="24"/>
          <w:szCs w:val="24"/>
          <w:lang w:eastAsia="ru-RU"/>
        </w:rPr>
      </w:pPr>
    </w:p>
    <w:p w:rsidR="009627E6" w:rsidRPr="00CA1EF3" w:rsidRDefault="009627E6" w:rsidP="006F6DC0">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6F6DC0">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6F6DC0">
      <w:pPr>
        <w:spacing w:after="0" w:line="240" w:lineRule="auto"/>
        <w:ind w:firstLine="708"/>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6F6DC0">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6F6DC0">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6F6DC0">
            <w:pPr>
              <w:spacing w:after="0" w:line="240" w:lineRule="auto"/>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w:t>
      </w:r>
      <w:r w:rsidRPr="00CA1EF3">
        <w:rPr>
          <w:rFonts w:ascii="Times New Roman" w:eastAsia="Times New Roman" w:hAnsi="Times New Roman" w:cs="Times New Roman"/>
          <w:sz w:val="24"/>
          <w:szCs w:val="24"/>
          <w:lang w:eastAsia="ru-RU"/>
        </w:rPr>
        <w:lastRenderedPageBreak/>
        <w:t>договорами Российской Федерации; ранее соответствующую поддержку из бюджетов всех уровней в совокупности 50 процентов и более от фактических затрат не получал.</w:t>
      </w:r>
    </w:p>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и повышение квалификации кадров.</w:t>
      </w:r>
    </w:p>
    <w:p w:rsidR="007D533F" w:rsidRDefault="007D533F" w:rsidP="006F6DC0">
      <w:pPr>
        <w:spacing w:after="0" w:line="240" w:lineRule="auto"/>
        <w:ind w:firstLine="708"/>
        <w:contextualSpacing/>
        <w:rPr>
          <w:rFonts w:ascii="Times New Roman" w:eastAsia="Times New Roman" w:hAnsi="Times New Roman" w:cs="Times New Roman"/>
          <w:sz w:val="24"/>
          <w:szCs w:val="24"/>
          <w:lang w:eastAsia="ru-RU"/>
        </w:rPr>
      </w:pPr>
    </w:p>
    <w:p w:rsidR="009627E6" w:rsidRPr="00CA1EF3" w:rsidRDefault="009627E6" w:rsidP="006F6DC0">
      <w:pPr>
        <w:spacing w:after="0" w:line="240" w:lineRule="auto"/>
        <w:ind w:firstLine="708"/>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Подпись заявителя (законного представителя) </w:t>
      </w:r>
      <w:r w:rsidR="007D533F">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_________</w:t>
      </w:r>
      <w:r w:rsidR="007D533F">
        <w:rPr>
          <w:rFonts w:ascii="Times New Roman" w:eastAsia="Times New Roman" w:hAnsi="Times New Roman" w:cs="Times New Roman"/>
          <w:sz w:val="24"/>
          <w:szCs w:val="24"/>
          <w:lang w:eastAsia="ru-RU"/>
        </w:rPr>
        <w:t>______________</w:t>
      </w:r>
    </w:p>
    <w:p w:rsidR="009627E6" w:rsidRPr="00CA1EF3" w:rsidRDefault="009627E6" w:rsidP="006F6DC0">
      <w:pPr>
        <w:spacing w:after="0" w:line="240" w:lineRule="auto"/>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w:t>
      </w:r>
      <w:r w:rsidR="00444A22">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D00D68" w:rsidRDefault="00D00D68"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444A22" w:rsidRDefault="00444A22" w:rsidP="006F6DC0">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Приложение 3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D00D68" w:rsidRDefault="00D00D68"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w:t>
      </w:r>
      <w:r w:rsidRPr="00B856D9">
        <w:rPr>
          <w:rFonts w:ascii="Times New Roman" w:eastAsia="Times New Roman" w:hAnsi="Times New Roman" w:cs="Times New Roman"/>
          <w:sz w:val="28"/>
          <w:szCs w:val="28"/>
          <w:lang w:eastAsia="ru-RU"/>
        </w:rPr>
        <w:lastRenderedPageBreak/>
        <w:t xml:space="preserve">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005566BB">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6F6DC0">
      <w:pPr>
        <w:spacing w:after="0" w:line="240" w:lineRule="auto"/>
        <w:contextualSpacing/>
        <w:jc w:val="right"/>
        <w:rPr>
          <w:rFonts w:ascii="Times New Roman" w:eastAsia="Times New Roman" w:hAnsi="Times New Roman" w:cs="Times New Roman"/>
          <w:sz w:val="28"/>
          <w:szCs w:val="28"/>
          <w:lang w:eastAsia="ru-RU"/>
        </w:rPr>
      </w:pPr>
    </w:p>
    <w:p w:rsidR="004F3326" w:rsidRDefault="004F3326"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762907" w:rsidRDefault="00762907" w:rsidP="006F6DC0">
      <w:pPr>
        <w:spacing w:after="0" w:line="240" w:lineRule="auto"/>
        <w:contextualSpacing/>
        <w:jc w:val="center"/>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Председатель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A11307">
        <w:rPr>
          <w:rFonts w:ascii="Times New Roman" w:eastAsia="Times New Roman" w:hAnsi="Times New Roman" w:cs="Times New Roman"/>
          <w:sz w:val="28"/>
          <w:szCs w:val="28"/>
          <w:lang w:eastAsia="ru-RU"/>
        </w:rPr>
        <w:t xml:space="preserve">администрации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9"/>
        <w:jc w:val="both"/>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5566BB">
        <w:rPr>
          <w:rFonts w:ascii="Times New Roman" w:eastAsia="Times New Roman" w:hAnsi="Times New Roman" w:cs="Times New Roman"/>
          <w:sz w:val="28"/>
          <w:szCs w:val="28"/>
          <w:lang w:eastAsia="ru-RU"/>
        </w:rPr>
        <w:t>г</w:t>
      </w:r>
      <w:r w:rsidR="001072A8">
        <w:rPr>
          <w:rFonts w:ascii="Times New Roman" w:eastAsia="Times New Roman" w:hAnsi="Times New Roman" w:cs="Times New Roman"/>
          <w:sz w:val="28"/>
          <w:szCs w:val="28"/>
          <w:lang w:eastAsia="ru-RU"/>
        </w:rPr>
        <w:t>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r w:rsidR="00762907">
        <w:rPr>
          <w:rFonts w:ascii="Times New Roman" w:eastAsia="Times New Roman" w:hAnsi="Times New Roman" w:cs="Times New Roman"/>
          <w:sz w:val="28"/>
          <w:szCs w:val="28"/>
          <w:lang w:eastAsia="ru-RU"/>
        </w:rPr>
        <w:t>.</w:t>
      </w:r>
      <w:r w:rsidR="005566BB">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9287"/>
      </w:tblGrid>
      <w:tr w:rsidR="009627E6" w:rsidRPr="00667C8C" w:rsidTr="00886991">
        <w:tc>
          <w:tcPr>
            <w:tcW w:w="9287" w:type="dxa"/>
          </w:tcPr>
          <w:p w:rsidR="006D461A" w:rsidRDefault="006D461A" w:rsidP="006F6DC0">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Default="006D461A" w:rsidP="006F6DC0">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D00D68" w:rsidRDefault="00D00D68" w:rsidP="006F6DC0">
            <w:pPr>
              <w:pStyle w:val="FR1"/>
              <w:spacing w:line="240" w:lineRule="auto"/>
              <w:ind w:firstLine="708"/>
              <w:jc w:val="both"/>
              <w:rPr>
                <w:b w:val="0"/>
              </w:rPr>
            </w:pPr>
          </w:p>
          <w:p w:rsidR="00762907" w:rsidRDefault="00762907" w:rsidP="006F6DC0">
            <w:pPr>
              <w:pStyle w:val="FR1"/>
              <w:spacing w:line="240" w:lineRule="auto"/>
              <w:ind w:firstLine="708"/>
              <w:jc w:val="both"/>
              <w:rPr>
                <w:b w:val="0"/>
              </w:rPr>
            </w:pPr>
          </w:p>
          <w:p w:rsidR="00D00D68" w:rsidRPr="00392814" w:rsidRDefault="00D00D68" w:rsidP="006F6DC0">
            <w:pPr>
              <w:pStyle w:val="FR1"/>
              <w:spacing w:line="240" w:lineRule="auto"/>
              <w:ind w:firstLine="708"/>
              <w:jc w:val="both"/>
              <w:rPr>
                <w:b w:val="0"/>
              </w:rPr>
            </w:pPr>
          </w:p>
          <w:p w:rsidR="006D461A" w:rsidRPr="00667C8C" w:rsidRDefault="006D461A" w:rsidP="006F6DC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tc>
      </w:tr>
    </w:tbl>
    <w:p w:rsidR="003E627F" w:rsidRDefault="003E627F" w:rsidP="006F6DC0">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6F6DC0">
      <w:pPr>
        <w:spacing w:after="0" w:line="240" w:lineRule="auto"/>
        <w:contextualSpacing/>
        <w:jc w:val="right"/>
        <w:rPr>
          <w:rFonts w:ascii="Times New Roman" w:eastAsia="Times New Roman" w:hAnsi="Times New Roman" w:cs="Times New Roman"/>
          <w:sz w:val="28"/>
          <w:szCs w:val="28"/>
          <w:lang w:eastAsia="ru-RU"/>
        </w:rPr>
      </w:pPr>
    </w:p>
    <w:p w:rsidR="006F6DC0" w:rsidRDefault="006F6DC0">
      <w:pPr>
        <w:spacing w:after="0" w:line="240" w:lineRule="auto"/>
        <w:contextualSpacing/>
        <w:jc w:val="right"/>
        <w:rPr>
          <w:rFonts w:ascii="Times New Roman" w:eastAsia="Times New Roman" w:hAnsi="Times New Roman" w:cs="Times New Roman"/>
          <w:sz w:val="28"/>
          <w:szCs w:val="28"/>
          <w:lang w:eastAsia="ru-RU"/>
        </w:rPr>
      </w:pPr>
    </w:p>
    <w:sectPr w:rsidR="006F6DC0" w:rsidSect="006F6DC0">
      <w:type w:val="continuous"/>
      <w:pgSz w:w="11906" w:h="16838"/>
      <w:pgMar w:top="1418"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8C" w:rsidRDefault="00846E8C">
      <w:pPr>
        <w:spacing w:after="0" w:line="240" w:lineRule="auto"/>
      </w:pPr>
      <w:r>
        <w:separator/>
      </w:r>
    </w:p>
  </w:endnote>
  <w:endnote w:type="continuationSeparator" w:id="0">
    <w:p w:rsidR="00846E8C" w:rsidRDefault="0084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8C" w:rsidRDefault="00846E8C">
      <w:pPr>
        <w:spacing w:after="0" w:line="240" w:lineRule="auto"/>
      </w:pPr>
      <w:r>
        <w:separator/>
      </w:r>
    </w:p>
  </w:footnote>
  <w:footnote w:type="continuationSeparator" w:id="0">
    <w:p w:rsidR="00846E8C" w:rsidRDefault="0084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1289"/>
      <w:docPartObj>
        <w:docPartGallery w:val="Page Numbers (Top of Page)"/>
        <w:docPartUnique/>
      </w:docPartObj>
    </w:sdtPr>
    <w:sdtEndPr/>
    <w:sdtContent>
      <w:p w:rsidR="006F6DC0" w:rsidRDefault="006F6DC0">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480EC9">
          <w:rPr>
            <w:rFonts w:ascii="Times New Roman" w:hAnsi="Times New Roman"/>
            <w:noProof/>
            <w:sz w:val="24"/>
            <w:szCs w:val="24"/>
          </w:rPr>
          <w:t>23</w:t>
        </w:r>
        <w:r w:rsidRPr="00EA1127">
          <w:rPr>
            <w:rFonts w:ascii="Times New Roman" w:hAnsi="Times New Roman"/>
            <w:sz w:val="24"/>
            <w:szCs w:val="24"/>
          </w:rPr>
          <w:fldChar w:fldCharType="end"/>
        </w:r>
      </w:p>
    </w:sdtContent>
  </w:sdt>
  <w:p w:rsidR="006F6DC0" w:rsidRDefault="006F6D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5960"/>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397B"/>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750"/>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1B61"/>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1B21"/>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5FE0"/>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3FEA"/>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207C"/>
    <w:rsid w:val="000F3614"/>
    <w:rsid w:val="000F4205"/>
    <w:rsid w:val="000F45FD"/>
    <w:rsid w:val="000F4818"/>
    <w:rsid w:val="000F4C6D"/>
    <w:rsid w:val="000F4E5B"/>
    <w:rsid w:val="000F5C15"/>
    <w:rsid w:val="000F75A4"/>
    <w:rsid w:val="00100CF8"/>
    <w:rsid w:val="00100F8C"/>
    <w:rsid w:val="00103CDF"/>
    <w:rsid w:val="00104067"/>
    <w:rsid w:val="0010496C"/>
    <w:rsid w:val="00104FE0"/>
    <w:rsid w:val="0010538C"/>
    <w:rsid w:val="00105BCE"/>
    <w:rsid w:val="00105C56"/>
    <w:rsid w:val="00105DEC"/>
    <w:rsid w:val="001072A8"/>
    <w:rsid w:val="00107B5F"/>
    <w:rsid w:val="0011143E"/>
    <w:rsid w:val="00111ECF"/>
    <w:rsid w:val="001128FC"/>
    <w:rsid w:val="00112C40"/>
    <w:rsid w:val="0011480C"/>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05A"/>
    <w:rsid w:val="00136415"/>
    <w:rsid w:val="00136568"/>
    <w:rsid w:val="001409D5"/>
    <w:rsid w:val="0014131C"/>
    <w:rsid w:val="00141BC4"/>
    <w:rsid w:val="0014308A"/>
    <w:rsid w:val="0014314D"/>
    <w:rsid w:val="00143934"/>
    <w:rsid w:val="00144374"/>
    <w:rsid w:val="001444BF"/>
    <w:rsid w:val="00144C02"/>
    <w:rsid w:val="00144E60"/>
    <w:rsid w:val="00145402"/>
    <w:rsid w:val="00145B87"/>
    <w:rsid w:val="00145C61"/>
    <w:rsid w:val="0014602B"/>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55A"/>
    <w:rsid w:val="001616FF"/>
    <w:rsid w:val="00162124"/>
    <w:rsid w:val="00162132"/>
    <w:rsid w:val="00163029"/>
    <w:rsid w:val="0016303E"/>
    <w:rsid w:val="001642BD"/>
    <w:rsid w:val="001644AA"/>
    <w:rsid w:val="001648FD"/>
    <w:rsid w:val="00165E14"/>
    <w:rsid w:val="0016724F"/>
    <w:rsid w:val="001678ED"/>
    <w:rsid w:val="00170550"/>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05D"/>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1C07"/>
    <w:rsid w:val="001E20CA"/>
    <w:rsid w:val="001E2843"/>
    <w:rsid w:val="001E28E5"/>
    <w:rsid w:val="001E2AB6"/>
    <w:rsid w:val="001E4A82"/>
    <w:rsid w:val="001E555B"/>
    <w:rsid w:val="001E6025"/>
    <w:rsid w:val="001E618D"/>
    <w:rsid w:val="001E6361"/>
    <w:rsid w:val="001E7299"/>
    <w:rsid w:val="001E755A"/>
    <w:rsid w:val="001E76B6"/>
    <w:rsid w:val="001F0546"/>
    <w:rsid w:val="001F131A"/>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38B"/>
    <w:rsid w:val="00201B41"/>
    <w:rsid w:val="00203D5A"/>
    <w:rsid w:val="00203D61"/>
    <w:rsid w:val="00204089"/>
    <w:rsid w:val="00204A68"/>
    <w:rsid w:val="002058A8"/>
    <w:rsid w:val="00205E70"/>
    <w:rsid w:val="002061DD"/>
    <w:rsid w:val="002063EF"/>
    <w:rsid w:val="0020678E"/>
    <w:rsid w:val="0021001D"/>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5F5F"/>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2F5E"/>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1B6"/>
    <w:rsid w:val="0027643A"/>
    <w:rsid w:val="00276B92"/>
    <w:rsid w:val="00276CD2"/>
    <w:rsid w:val="00276E10"/>
    <w:rsid w:val="0027792D"/>
    <w:rsid w:val="002800F6"/>
    <w:rsid w:val="002804F3"/>
    <w:rsid w:val="00280AAB"/>
    <w:rsid w:val="00281360"/>
    <w:rsid w:val="002816D6"/>
    <w:rsid w:val="0028180C"/>
    <w:rsid w:val="00281C0D"/>
    <w:rsid w:val="00283BF3"/>
    <w:rsid w:val="00284266"/>
    <w:rsid w:val="002855EF"/>
    <w:rsid w:val="00285ADE"/>
    <w:rsid w:val="00285F0E"/>
    <w:rsid w:val="00286402"/>
    <w:rsid w:val="0028644F"/>
    <w:rsid w:val="00286A9F"/>
    <w:rsid w:val="002900C0"/>
    <w:rsid w:val="0029196A"/>
    <w:rsid w:val="0029203A"/>
    <w:rsid w:val="00293696"/>
    <w:rsid w:val="002945C3"/>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C4F"/>
    <w:rsid w:val="002A6F46"/>
    <w:rsid w:val="002A71FD"/>
    <w:rsid w:val="002B0A59"/>
    <w:rsid w:val="002B0E11"/>
    <w:rsid w:val="002B1D28"/>
    <w:rsid w:val="002B2811"/>
    <w:rsid w:val="002B284F"/>
    <w:rsid w:val="002B35D1"/>
    <w:rsid w:val="002B3A18"/>
    <w:rsid w:val="002B3DFE"/>
    <w:rsid w:val="002B3F3B"/>
    <w:rsid w:val="002B444B"/>
    <w:rsid w:val="002B748E"/>
    <w:rsid w:val="002B75CD"/>
    <w:rsid w:val="002B7D81"/>
    <w:rsid w:val="002C2CA4"/>
    <w:rsid w:val="002C34EB"/>
    <w:rsid w:val="002C36FE"/>
    <w:rsid w:val="002C3E51"/>
    <w:rsid w:val="002C577D"/>
    <w:rsid w:val="002C57C2"/>
    <w:rsid w:val="002C5908"/>
    <w:rsid w:val="002C5BE3"/>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1CD"/>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671"/>
    <w:rsid w:val="002F5CB8"/>
    <w:rsid w:val="002F6D20"/>
    <w:rsid w:val="002F7408"/>
    <w:rsid w:val="002F747F"/>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2B75"/>
    <w:rsid w:val="00323189"/>
    <w:rsid w:val="003263A8"/>
    <w:rsid w:val="0032721C"/>
    <w:rsid w:val="003308E9"/>
    <w:rsid w:val="00330D0C"/>
    <w:rsid w:val="003315B4"/>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0F60"/>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768"/>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1D4D"/>
    <w:rsid w:val="003F3B4A"/>
    <w:rsid w:val="003F4465"/>
    <w:rsid w:val="003F44AC"/>
    <w:rsid w:val="003F46B1"/>
    <w:rsid w:val="003F6EEB"/>
    <w:rsid w:val="003F6FDC"/>
    <w:rsid w:val="003F73A9"/>
    <w:rsid w:val="00400056"/>
    <w:rsid w:val="00400DBC"/>
    <w:rsid w:val="0040125B"/>
    <w:rsid w:val="00401772"/>
    <w:rsid w:val="00402902"/>
    <w:rsid w:val="00403690"/>
    <w:rsid w:val="00403A30"/>
    <w:rsid w:val="00403AEF"/>
    <w:rsid w:val="004043AB"/>
    <w:rsid w:val="004044C3"/>
    <w:rsid w:val="004047AF"/>
    <w:rsid w:val="00404972"/>
    <w:rsid w:val="00405388"/>
    <w:rsid w:val="0040632A"/>
    <w:rsid w:val="00406D83"/>
    <w:rsid w:val="004070BC"/>
    <w:rsid w:val="00407B98"/>
    <w:rsid w:val="00411E79"/>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72"/>
    <w:rsid w:val="00436B99"/>
    <w:rsid w:val="00436EEF"/>
    <w:rsid w:val="00436F43"/>
    <w:rsid w:val="004406BF"/>
    <w:rsid w:val="00440E5B"/>
    <w:rsid w:val="00440ED3"/>
    <w:rsid w:val="0044105F"/>
    <w:rsid w:val="0044109B"/>
    <w:rsid w:val="00441A09"/>
    <w:rsid w:val="00442DD9"/>
    <w:rsid w:val="0044321F"/>
    <w:rsid w:val="00443A95"/>
    <w:rsid w:val="00443FDB"/>
    <w:rsid w:val="00444A22"/>
    <w:rsid w:val="00445811"/>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466"/>
    <w:rsid w:val="00466542"/>
    <w:rsid w:val="00466983"/>
    <w:rsid w:val="00466AD1"/>
    <w:rsid w:val="00467095"/>
    <w:rsid w:val="0046753A"/>
    <w:rsid w:val="00467D41"/>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0EC9"/>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A74"/>
    <w:rsid w:val="004D1DED"/>
    <w:rsid w:val="004D23F3"/>
    <w:rsid w:val="004D28F8"/>
    <w:rsid w:val="004D3EDB"/>
    <w:rsid w:val="004D3F9A"/>
    <w:rsid w:val="004D4120"/>
    <w:rsid w:val="004D4E3E"/>
    <w:rsid w:val="004D4EB0"/>
    <w:rsid w:val="004D4F33"/>
    <w:rsid w:val="004D7A4E"/>
    <w:rsid w:val="004E02DB"/>
    <w:rsid w:val="004E101B"/>
    <w:rsid w:val="004E1CFF"/>
    <w:rsid w:val="004E24B4"/>
    <w:rsid w:val="004E3BE9"/>
    <w:rsid w:val="004E3EE6"/>
    <w:rsid w:val="004E47CE"/>
    <w:rsid w:val="004E4A19"/>
    <w:rsid w:val="004E6197"/>
    <w:rsid w:val="004E62CD"/>
    <w:rsid w:val="004E6BD8"/>
    <w:rsid w:val="004F12A9"/>
    <w:rsid w:val="004F2FC8"/>
    <w:rsid w:val="004F3137"/>
    <w:rsid w:val="004F3326"/>
    <w:rsid w:val="004F4B23"/>
    <w:rsid w:val="004F520D"/>
    <w:rsid w:val="004F6BC0"/>
    <w:rsid w:val="004F73B7"/>
    <w:rsid w:val="00500279"/>
    <w:rsid w:val="00500A52"/>
    <w:rsid w:val="00501845"/>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5E49"/>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892"/>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566BB"/>
    <w:rsid w:val="00557597"/>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2ED7"/>
    <w:rsid w:val="005D34B6"/>
    <w:rsid w:val="005D4051"/>
    <w:rsid w:val="005D43FB"/>
    <w:rsid w:val="005D5EEF"/>
    <w:rsid w:val="005D6ABE"/>
    <w:rsid w:val="005D7472"/>
    <w:rsid w:val="005E27C6"/>
    <w:rsid w:val="005E2B88"/>
    <w:rsid w:val="005E35CE"/>
    <w:rsid w:val="005E3A3B"/>
    <w:rsid w:val="005E46C2"/>
    <w:rsid w:val="005E4B68"/>
    <w:rsid w:val="005E547D"/>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022"/>
    <w:rsid w:val="0060571F"/>
    <w:rsid w:val="00606517"/>
    <w:rsid w:val="00606CB8"/>
    <w:rsid w:val="006075B0"/>
    <w:rsid w:val="00607EFA"/>
    <w:rsid w:val="0061239D"/>
    <w:rsid w:val="0061247C"/>
    <w:rsid w:val="006132EF"/>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3DDD"/>
    <w:rsid w:val="006657B1"/>
    <w:rsid w:val="00665B23"/>
    <w:rsid w:val="006666D2"/>
    <w:rsid w:val="0066674E"/>
    <w:rsid w:val="00667E12"/>
    <w:rsid w:val="00667E77"/>
    <w:rsid w:val="006700F9"/>
    <w:rsid w:val="00670CF9"/>
    <w:rsid w:val="006722B0"/>
    <w:rsid w:val="0067303E"/>
    <w:rsid w:val="00673DE0"/>
    <w:rsid w:val="00674287"/>
    <w:rsid w:val="00674B20"/>
    <w:rsid w:val="006750DD"/>
    <w:rsid w:val="0067563D"/>
    <w:rsid w:val="00675C76"/>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4F63"/>
    <w:rsid w:val="006A50FB"/>
    <w:rsid w:val="006A6DCA"/>
    <w:rsid w:val="006A6F8C"/>
    <w:rsid w:val="006A7B52"/>
    <w:rsid w:val="006A7CD4"/>
    <w:rsid w:val="006B12AE"/>
    <w:rsid w:val="006B1A37"/>
    <w:rsid w:val="006B3076"/>
    <w:rsid w:val="006B42AA"/>
    <w:rsid w:val="006B4C56"/>
    <w:rsid w:val="006B5A43"/>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AF"/>
    <w:rsid w:val="006F03F0"/>
    <w:rsid w:val="006F0EEF"/>
    <w:rsid w:val="006F1102"/>
    <w:rsid w:val="006F1286"/>
    <w:rsid w:val="006F1AAE"/>
    <w:rsid w:val="006F1C98"/>
    <w:rsid w:val="006F25C2"/>
    <w:rsid w:val="006F291B"/>
    <w:rsid w:val="006F38F9"/>
    <w:rsid w:val="006F4F15"/>
    <w:rsid w:val="006F521C"/>
    <w:rsid w:val="006F5938"/>
    <w:rsid w:val="006F6DC0"/>
    <w:rsid w:val="006F7386"/>
    <w:rsid w:val="006F781F"/>
    <w:rsid w:val="006F7E03"/>
    <w:rsid w:val="007002A2"/>
    <w:rsid w:val="00701864"/>
    <w:rsid w:val="00701E8C"/>
    <w:rsid w:val="0070254E"/>
    <w:rsid w:val="007027D1"/>
    <w:rsid w:val="007033E1"/>
    <w:rsid w:val="0070472D"/>
    <w:rsid w:val="00704F5B"/>
    <w:rsid w:val="007050A0"/>
    <w:rsid w:val="00705918"/>
    <w:rsid w:val="00706122"/>
    <w:rsid w:val="007071C6"/>
    <w:rsid w:val="00707600"/>
    <w:rsid w:val="007079B5"/>
    <w:rsid w:val="00707D57"/>
    <w:rsid w:val="0071224E"/>
    <w:rsid w:val="00712AB0"/>
    <w:rsid w:val="00713EF4"/>
    <w:rsid w:val="007151FC"/>
    <w:rsid w:val="00715818"/>
    <w:rsid w:val="0071637C"/>
    <w:rsid w:val="0071658E"/>
    <w:rsid w:val="00716A34"/>
    <w:rsid w:val="00720552"/>
    <w:rsid w:val="00720B49"/>
    <w:rsid w:val="00720F64"/>
    <w:rsid w:val="0072222E"/>
    <w:rsid w:val="00723842"/>
    <w:rsid w:val="00723F47"/>
    <w:rsid w:val="0072532E"/>
    <w:rsid w:val="00725C36"/>
    <w:rsid w:val="0072608A"/>
    <w:rsid w:val="00726B05"/>
    <w:rsid w:val="00726B9E"/>
    <w:rsid w:val="00726E3B"/>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0924"/>
    <w:rsid w:val="00762907"/>
    <w:rsid w:val="00764FAA"/>
    <w:rsid w:val="007657A6"/>
    <w:rsid w:val="00765DBA"/>
    <w:rsid w:val="00767498"/>
    <w:rsid w:val="00767A28"/>
    <w:rsid w:val="007700B7"/>
    <w:rsid w:val="0077039B"/>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1D05"/>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5C9"/>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533F"/>
    <w:rsid w:val="007D6838"/>
    <w:rsid w:val="007D6A82"/>
    <w:rsid w:val="007D7F38"/>
    <w:rsid w:val="007E109D"/>
    <w:rsid w:val="007E1645"/>
    <w:rsid w:val="007E212C"/>
    <w:rsid w:val="007E236F"/>
    <w:rsid w:val="007E3652"/>
    <w:rsid w:val="007E38DA"/>
    <w:rsid w:val="007E4B1C"/>
    <w:rsid w:val="007E5311"/>
    <w:rsid w:val="007E7143"/>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6C05"/>
    <w:rsid w:val="007F7F42"/>
    <w:rsid w:val="00800554"/>
    <w:rsid w:val="008015CC"/>
    <w:rsid w:val="00801610"/>
    <w:rsid w:val="00801816"/>
    <w:rsid w:val="00803603"/>
    <w:rsid w:val="0080396C"/>
    <w:rsid w:val="00806162"/>
    <w:rsid w:val="00806F18"/>
    <w:rsid w:val="0080770B"/>
    <w:rsid w:val="00807DC4"/>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6E8C"/>
    <w:rsid w:val="00847631"/>
    <w:rsid w:val="00847AE6"/>
    <w:rsid w:val="00850374"/>
    <w:rsid w:val="00850ABE"/>
    <w:rsid w:val="00850B7D"/>
    <w:rsid w:val="00850E41"/>
    <w:rsid w:val="00850F17"/>
    <w:rsid w:val="0085157B"/>
    <w:rsid w:val="00851647"/>
    <w:rsid w:val="00851832"/>
    <w:rsid w:val="00851FA9"/>
    <w:rsid w:val="008522B4"/>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BEE"/>
    <w:rsid w:val="00871CD6"/>
    <w:rsid w:val="00871F22"/>
    <w:rsid w:val="008724DA"/>
    <w:rsid w:val="00872D76"/>
    <w:rsid w:val="008730A8"/>
    <w:rsid w:val="008735AD"/>
    <w:rsid w:val="00873B48"/>
    <w:rsid w:val="0087419D"/>
    <w:rsid w:val="0087442F"/>
    <w:rsid w:val="008744C2"/>
    <w:rsid w:val="00874F6B"/>
    <w:rsid w:val="00875336"/>
    <w:rsid w:val="00875707"/>
    <w:rsid w:val="00876048"/>
    <w:rsid w:val="00876F11"/>
    <w:rsid w:val="008771F7"/>
    <w:rsid w:val="0087737D"/>
    <w:rsid w:val="00877DD0"/>
    <w:rsid w:val="0088170A"/>
    <w:rsid w:val="00881A37"/>
    <w:rsid w:val="0088212F"/>
    <w:rsid w:val="008830C7"/>
    <w:rsid w:val="0088360F"/>
    <w:rsid w:val="008844A8"/>
    <w:rsid w:val="00885570"/>
    <w:rsid w:val="008855C3"/>
    <w:rsid w:val="00886285"/>
    <w:rsid w:val="00886991"/>
    <w:rsid w:val="00886F78"/>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4C69"/>
    <w:rsid w:val="008A5418"/>
    <w:rsid w:val="008A56A2"/>
    <w:rsid w:val="008A6665"/>
    <w:rsid w:val="008A6762"/>
    <w:rsid w:val="008A7BC4"/>
    <w:rsid w:val="008B034D"/>
    <w:rsid w:val="008B0E13"/>
    <w:rsid w:val="008B13F9"/>
    <w:rsid w:val="008B1D3C"/>
    <w:rsid w:val="008B21D7"/>
    <w:rsid w:val="008B39D9"/>
    <w:rsid w:val="008B3BE0"/>
    <w:rsid w:val="008B496D"/>
    <w:rsid w:val="008B5147"/>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5A40"/>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0BBE"/>
    <w:rsid w:val="008F11EE"/>
    <w:rsid w:val="008F169F"/>
    <w:rsid w:val="008F1C1F"/>
    <w:rsid w:val="008F1EA8"/>
    <w:rsid w:val="008F20CB"/>
    <w:rsid w:val="008F23C0"/>
    <w:rsid w:val="008F29C3"/>
    <w:rsid w:val="008F2BD5"/>
    <w:rsid w:val="008F32E7"/>
    <w:rsid w:val="008F3B4D"/>
    <w:rsid w:val="008F4777"/>
    <w:rsid w:val="008F4A6C"/>
    <w:rsid w:val="008F503E"/>
    <w:rsid w:val="008F640F"/>
    <w:rsid w:val="008F7156"/>
    <w:rsid w:val="008F73FC"/>
    <w:rsid w:val="008F7A99"/>
    <w:rsid w:val="008F7DEA"/>
    <w:rsid w:val="008F7F5A"/>
    <w:rsid w:val="00900A49"/>
    <w:rsid w:val="00902189"/>
    <w:rsid w:val="009021DB"/>
    <w:rsid w:val="00902669"/>
    <w:rsid w:val="00902837"/>
    <w:rsid w:val="0090339A"/>
    <w:rsid w:val="00903ADF"/>
    <w:rsid w:val="00904749"/>
    <w:rsid w:val="00904BF9"/>
    <w:rsid w:val="0090593C"/>
    <w:rsid w:val="00905E49"/>
    <w:rsid w:val="00906575"/>
    <w:rsid w:val="00910E29"/>
    <w:rsid w:val="00910F84"/>
    <w:rsid w:val="009116A9"/>
    <w:rsid w:val="00911B01"/>
    <w:rsid w:val="009124A0"/>
    <w:rsid w:val="00912681"/>
    <w:rsid w:val="00912D5A"/>
    <w:rsid w:val="0091338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C31"/>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5C66"/>
    <w:rsid w:val="00946D38"/>
    <w:rsid w:val="00947445"/>
    <w:rsid w:val="00950273"/>
    <w:rsid w:val="00950BD2"/>
    <w:rsid w:val="009511FD"/>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97DA7"/>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C77FF"/>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65CC"/>
    <w:rsid w:val="00A07B51"/>
    <w:rsid w:val="00A10061"/>
    <w:rsid w:val="00A1009E"/>
    <w:rsid w:val="00A104F1"/>
    <w:rsid w:val="00A11307"/>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57A"/>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E7C81"/>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054A"/>
    <w:rsid w:val="00B115A4"/>
    <w:rsid w:val="00B1189E"/>
    <w:rsid w:val="00B11B80"/>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47B8"/>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165A"/>
    <w:rsid w:val="00B6256D"/>
    <w:rsid w:val="00B6342F"/>
    <w:rsid w:val="00B64D4F"/>
    <w:rsid w:val="00B659C9"/>
    <w:rsid w:val="00B65AE7"/>
    <w:rsid w:val="00B65B3D"/>
    <w:rsid w:val="00B6643E"/>
    <w:rsid w:val="00B671BE"/>
    <w:rsid w:val="00B700E2"/>
    <w:rsid w:val="00B70E23"/>
    <w:rsid w:val="00B71326"/>
    <w:rsid w:val="00B715DA"/>
    <w:rsid w:val="00B75291"/>
    <w:rsid w:val="00B766C5"/>
    <w:rsid w:val="00B76E8C"/>
    <w:rsid w:val="00B76FB9"/>
    <w:rsid w:val="00B77814"/>
    <w:rsid w:val="00B80BA0"/>
    <w:rsid w:val="00B80D55"/>
    <w:rsid w:val="00B80F0D"/>
    <w:rsid w:val="00B80F8F"/>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17B"/>
    <w:rsid w:val="00BA3403"/>
    <w:rsid w:val="00BA34F8"/>
    <w:rsid w:val="00BA375D"/>
    <w:rsid w:val="00BA3D82"/>
    <w:rsid w:val="00BA3E33"/>
    <w:rsid w:val="00BA4370"/>
    <w:rsid w:val="00BA5569"/>
    <w:rsid w:val="00BA66BB"/>
    <w:rsid w:val="00BB18F4"/>
    <w:rsid w:val="00BB1B14"/>
    <w:rsid w:val="00BB2AE9"/>
    <w:rsid w:val="00BB3BE8"/>
    <w:rsid w:val="00BB40F9"/>
    <w:rsid w:val="00BB49E1"/>
    <w:rsid w:val="00BB51E9"/>
    <w:rsid w:val="00BB61DF"/>
    <w:rsid w:val="00BB62B5"/>
    <w:rsid w:val="00BB639E"/>
    <w:rsid w:val="00BB7114"/>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4F"/>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5B06"/>
    <w:rsid w:val="00BF659E"/>
    <w:rsid w:val="00BF6DD1"/>
    <w:rsid w:val="00BF6F91"/>
    <w:rsid w:val="00BF7866"/>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394"/>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21DC"/>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6A6"/>
    <w:rsid w:val="00C66890"/>
    <w:rsid w:val="00C66C0F"/>
    <w:rsid w:val="00C67A03"/>
    <w:rsid w:val="00C71D20"/>
    <w:rsid w:val="00C72BC8"/>
    <w:rsid w:val="00C73135"/>
    <w:rsid w:val="00C73248"/>
    <w:rsid w:val="00C7364B"/>
    <w:rsid w:val="00C7377E"/>
    <w:rsid w:val="00C73938"/>
    <w:rsid w:val="00C744B7"/>
    <w:rsid w:val="00C744DB"/>
    <w:rsid w:val="00C74BA5"/>
    <w:rsid w:val="00C7542F"/>
    <w:rsid w:val="00C75F02"/>
    <w:rsid w:val="00C766DF"/>
    <w:rsid w:val="00C77229"/>
    <w:rsid w:val="00C80801"/>
    <w:rsid w:val="00C81BE5"/>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51F9"/>
    <w:rsid w:val="00C96627"/>
    <w:rsid w:val="00C96C74"/>
    <w:rsid w:val="00C9798F"/>
    <w:rsid w:val="00CA008B"/>
    <w:rsid w:val="00CA0A67"/>
    <w:rsid w:val="00CA0E65"/>
    <w:rsid w:val="00CA11E9"/>
    <w:rsid w:val="00CA2D32"/>
    <w:rsid w:val="00CA3544"/>
    <w:rsid w:val="00CA359C"/>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C7713"/>
    <w:rsid w:val="00CD014B"/>
    <w:rsid w:val="00CD086C"/>
    <w:rsid w:val="00CD1528"/>
    <w:rsid w:val="00CD271C"/>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284"/>
    <w:rsid w:val="00CE7608"/>
    <w:rsid w:val="00CF0D71"/>
    <w:rsid w:val="00CF142E"/>
    <w:rsid w:val="00CF163F"/>
    <w:rsid w:val="00CF1BD7"/>
    <w:rsid w:val="00CF2727"/>
    <w:rsid w:val="00CF2B47"/>
    <w:rsid w:val="00CF2FB3"/>
    <w:rsid w:val="00CF4777"/>
    <w:rsid w:val="00CF67A0"/>
    <w:rsid w:val="00CF6ACD"/>
    <w:rsid w:val="00CF75CB"/>
    <w:rsid w:val="00CF77BE"/>
    <w:rsid w:val="00CF78DC"/>
    <w:rsid w:val="00CF7938"/>
    <w:rsid w:val="00D0037E"/>
    <w:rsid w:val="00D00D68"/>
    <w:rsid w:val="00D02E40"/>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0E70"/>
    <w:rsid w:val="00D3105A"/>
    <w:rsid w:val="00D31AD1"/>
    <w:rsid w:val="00D32893"/>
    <w:rsid w:val="00D32BBD"/>
    <w:rsid w:val="00D330E9"/>
    <w:rsid w:val="00D33123"/>
    <w:rsid w:val="00D347FF"/>
    <w:rsid w:val="00D35FA5"/>
    <w:rsid w:val="00D36172"/>
    <w:rsid w:val="00D37C50"/>
    <w:rsid w:val="00D40535"/>
    <w:rsid w:val="00D40D43"/>
    <w:rsid w:val="00D43CAD"/>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56C5F"/>
    <w:rsid w:val="00D60272"/>
    <w:rsid w:val="00D619C6"/>
    <w:rsid w:val="00D62C15"/>
    <w:rsid w:val="00D62E07"/>
    <w:rsid w:val="00D63BE2"/>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EFC"/>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2FC2"/>
    <w:rsid w:val="00DC30CD"/>
    <w:rsid w:val="00DC34E4"/>
    <w:rsid w:val="00DC3541"/>
    <w:rsid w:val="00DC38C4"/>
    <w:rsid w:val="00DC3932"/>
    <w:rsid w:val="00DC4149"/>
    <w:rsid w:val="00DC5790"/>
    <w:rsid w:val="00DC7F67"/>
    <w:rsid w:val="00DD0ACD"/>
    <w:rsid w:val="00DD37A8"/>
    <w:rsid w:val="00DD38F0"/>
    <w:rsid w:val="00DD43C1"/>
    <w:rsid w:val="00DD47BD"/>
    <w:rsid w:val="00DD5B6C"/>
    <w:rsid w:val="00DD63FA"/>
    <w:rsid w:val="00DD7062"/>
    <w:rsid w:val="00DD7270"/>
    <w:rsid w:val="00DE1255"/>
    <w:rsid w:val="00DE13D1"/>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DF716C"/>
    <w:rsid w:val="00E010BE"/>
    <w:rsid w:val="00E011AF"/>
    <w:rsid w:val="00E01950"/>
    <w:rsid w:val="00E01DC6"/>
    <w:rsid w:val="00E02C30"/>
    <w:rsid w:val="00E02C70"/>
    <w:rsid w:val="00E02EB6"/>
    <w:rsid w:val="00E037A3"/>
    <w:rsid w:val="00E03926"/>
    <w:rsid w:val="00E048C9"/>
    <w:rsid w:val="00E060DB"/>
    <w:rsid w:val="00E06289"/>
    <w:rsid w:val="00E068F2"/>
    <w:rsid w:val="00E06B11"/>
    <w:rsid w:val="00E07499"/>
    <w:rsid w:val="00E10B2A"/>
    <w:rsid w:val="00E10D62"/>
    <w:rsid w:val="00E10D9A"/>
    <w:rsid w:val="00E10E9B"/>
    <w:rsid w:val="00E10FC4"/>
    <w:rsid w:val="00E112C3"/>
    <w:rsid w:val="00E12726"/>
    <w:rsid w:val="00E12D86"/>
    <w:rsid w:val="00E12E0D"/>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3EE4"/>
    <w:rsid w:val="00E54327"/>
    <w:rsid w:val="00E54A50"/>
    <w:rsid w:val="00E5735C"/>
    <w:rsid w:val="00E60168"/>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0CC"/>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EEC"/>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872"/>
    <w:rsid w:val="00EC2BEA"/>
    <w:rsid w:val="00EC2FC4"/>
    <w:rsid w:val="00EC3906"/>
    <w:rsid w:val="00EC5292"/>
    <w:rsid w:val="00EC547D"/>
    <w:rsid w:val="00EC7306"/>
    <w:rsid w:val="00ED0F99"/>
    <w:rsid w:val="00ED1B15"/>
    <w:rsid w:val="00ED1C35"/>
    <w:rsid w:val="00ED3A4F"/>
    <w:rsid w:val="00ED43F9"/>
    <w:rsid w:val="00ED49F4"/>
    <w:rsid w:val="00ED4D18"/>
    <w:rsid w:val="00ED5737"/>
    <w:rsid w:val="00ED59C4"/>
    <w:rsid w:val="00ED5CD4"/>
    <w:rsid w:val="00ED63A9"/>
    <w:rsid w:val="00ED681A"/>
    <w:rsid w:val="00ED75C7"/>
    <w:rsid w:val="00ED795F"/>
    <w:rsid w:val="00ED7A97"/>
    <w:rsid w:val="00EE127B"/>
    <w:rsid w:val="00EE1646"/>
    <w:rsid w:val="00EE2463"/>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642"/>
    <w:rsid w:val="00EF57C1"/>
    <w:rsid w:val="00EF589C"/>
    <w:rsid w:val="00EF725D"/>
    <w:rsid w:val="00F005EF"/>
    <w:rsid w:val="00F006CB"/>
    <w:rsid w:val="00F00791"/>
    <w:rsid w:val="00F0102E"/>
    <w:rsid w:val="00F017EE"/>
    <w:rsid w:val="00F01B65"/>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0577"/>
    <w:rsid w:val="00F30B03"/>
    <w:rsid w:val="00F3216D"/>
    <w:rsid w:val="00F3248C"/>
    <w:rsid w:val="00F324D5"/>
    <w:rsid w:val="00F32C61"/>
    <w:rsid w:val="00F33F9B"/>
    <w:rsid w:val="00F3439C"/>
    <w:rsid w:val="00F343A8"/>
    <w:rsid w:val="00F363F3"/>
    <w:rsid w:val="00F36625"/>
    <w:rsid w:val="00F37112"/>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0470"/>
    <w:rsid w:val="00F61EE7"/>
    <w:rsid w:val="00F628AD"/>
    <w:rsid w:val="00F637FC"/>
    <w:rsid w:val="00F64103"/>
    <w:rsid w:val="00F6430D"/>
    <w:rsid w:val="00F64BE8"/>
    <w:rsid w:val="00F65888"/>
    <w:rsid w:val="00F65D48"/>
    <w:rsid w:val="00F660C8"/>
    <w:rsid w:val="00F671E4"/>
    <w:rsid w:val="00F67AFE"/>
    <w:rsid w:val="00F70BB8"/>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383E"/>
    <w:rsid w:val="00F94029"/>
    <w:rsid w:val="00F94464"/>
    <w:rsid w:val="00F9518B"/>
    <w:rsid w:val="00F96F2B"/>
    <w:rsid w:val="00F9709E"/>
    <w:rsid w:val="00FA0C92"/>
    <w:rsid w:val="00FA1078"/>
    <w:rsid w:val="00FA12EA"/>
    <w:rsid w:val="00FA2146"/>
    <w:rsid w:val="00FA2C50"/>
    <w:rsid w:val="00FA391E"/>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2463"/>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0299C-1004-4D05-B8FE-AE782AB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 w:id="14222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gubatyh\AppData\Local\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5B8-B341-4B16-BDA0-34AA641A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59</Pages>
  <Words>18313</Words>
  <Characters>104389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Николаева</dc:creator>
  <cp:lastModifiedBy>ООиКР</cp:lastModifiedBy>
  <cp:revision>122</cp:revision>
  <cp:lastPrinted>2017-12-29T07:11:00Z</cp:lastPrinted>
  <dcterms:created xsi:type="dcterms:W3CDTF">2017-06-05T12:35:00Z</dcterms:created>
  <dcterms:modified xsi:type="dcterms:W3CDTF">2017-12-29T07:13:00Z</dcterms:modified>
</cp:coreProperties>
</file>