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22" w:rsidRPr="00E86B22" w:rsidRDefault="00E86B22" w:rsidP="00E86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8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2749A00" wp14:editId="6E44B18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C5BD62B" wp14:editId="4A342422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22" w:rsidRPr="00E86B22" w:rsidRDefault="00E86B22" w:rsidP="00E86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B22" w:rsidRPr="00E86B22" w:rsidRDefault="00E86B22" w:rsidP="00E86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B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2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2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2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86B22" w:rsidRPr="00E86B22" w:rsidRDefault="00E86B22" w:rsidP="00E8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B22" w:rsidRPr="00E86B22" w:rsidRDefault="00E86B22" w:rsidP="00E86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B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1ABA">
        <w:rPr>
          <w:rFonts w:ascii="Times New Roman" w:eastAsia="Times New Roman" w:hAnsi="Times New Roman" w:cs="Times New Roman"/>
          <w:sz w:val="28"/>
          <w:szCs w:val="28"/>
        </w:rPr>
        <w:t>07.04.2023</w:t>
      </w:r>
      <w:r w:rsidRPr="00E86B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1A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6B22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="00EF1ABA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E86B22" w:rsidRPr="00E86B22" w:rsidRDefault="00E86B22" w:rsidP="00E86B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B2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E86B22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E86B22">
        <w:rPr>
          <w:rFonts w:ascii="Times New Roman" w:hAnsi="Times New Roman"/>
          <w:sz w:val="28"/>
          <w:szCs w:val="28"/>
        </w:rPr>
        <w:br/>
      </w:r>
      <w:r w:rsidR="00D959A0">
        <w:rPr>
          <w:rFonts w:ascii="Times New Roman" w:hAnsi="Times New Roman"/>
          <w:sz w:val="28"/>
          <w:szCs w:val="28"/>
        </w:rPr>
        <w:t>в постановление</w:t>
      </w:r>
      <w:r w:rsidR="00E86B22">
        <w:rPr>
          <w:rFonts w:ascii="Times New Roman" w:hAnsi="Times New Roman"/>
          <w:sz w:val="28"/>
          <w:szCs w:val="28"/>
        </w:rPr>
        <w:t xml:space="preserve"> </w:t>
      </w:r>
      <w:r w:rsidR="00D959A0">
        <w:rPr>
          <w:rFonts w:ascii="Times New Roman" w:hAnsi="Times New Roman"/>
          <w:sz w:val="28"/>
          <w:szCs w:val="28"/>
        </w:rPr>
        <w:t xml:space="preserve">администрации </w:t>
      </w:r>
      <w:r w:rsidR="00E86B22">
        <w:rPr>
          <w:rFonts w:ascii="Times New Roman" w:hAnsi="Times New Roman"/>
          <w:sz w:val="28"/>
          <w:szCs w:val="28"/>
        </w:rPr>
        <w:br/>
      </w:r>
      <w:r w:rsidR="00D959A0">
        <w:rPr>
          <w:rFonts w:ascii="Times New Roman" w:hAnsi="Times New Roman"/>
          <w:sz w:val="28"/>
          <w:szCs w:val="28"/>
        </w:rPr>
        <w:t>Ханты-Мансийского</w:t>
      </w:r>
      <w:r w:rsidR="00E86B22">
        <w:rPr>
          <w:rFonts w:ascii="Times New Roman" w:hAnsi="Times New Roman"/>
          <w:sz w:val="28"/>
          <w:szCs w:val="28"/>
        </w:rPr>
        <w:t xml:space="preserve"> </w:t>
      </w:r>
      <w:r w:rsidR="004F62B4">
        <w:rPr>
          <w:rFonts w:ascii="Times New Roman" w:hAnsi="Times New Roman"/>
          <w:sz w:val="28"/>
          <w:szCs w:val="28"/>
        </w:rPr>
        <w:t xml:space="preserve">района </w:t>
      </w:r>
      <w:r w:rsidR="00E86B22">
        <w:rPr>
          <w:rFonts w:ascii="Times New Roman" w:hAnsi="Times New Roman"/>
          <w:sz w:val="28"/>
          <w:szCs w:val="28"/>
        </w:rPr>
        <w:br/>
      </w:r>
      <w:r w:rsidR="004F62B4">
        <w:rPr>
          <w:rFonts w:ascii="Times New Roman" w:hAnsi="Times New Roman"/>
          <w:sz w:val="28"/>
          <w:szCs w:val="28"/>
        </w:rPr>
        <w:t>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E86B2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E86B22"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Ханты</w:t>
      </w:r>
      <w:r w:rsidR="00065202">
        <w:rPr>
          <w:rFonts w:ascii="Times New Roman" w:hAnsi="Times New Roman"/>
          <w:sz w:val="28"/>
          <w:szCs w:val="28"/>
        </w:rPr>
        <w:t>-</w:t>
      </w:r>
      <w:r w:rsidR="00065202"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E86B22"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«</w:t>
      </w:r>
      <w:r w:rsidR="0035436C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E86B22">
        <w:rPr>
          <w:rFonts w:ascii="Times New Roman" w:hAnsi="Times New Roman"/>
          <w:sz w:val="28"/>
          <w:szCs w:val="28"/>
        </w:rPr>
        <w:br/>
      </w:r>
      <w:r w:rsidR="0035436C"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 w:rsidR="0035436C">
        <w:rPr>
          <w:rFonts w:ascii="Times New Roman" w:hAnsi="Times New Roman"/>
          <w:sz w:val="28"/>
          <w:szCs w:val="28"/>
        </w:rPr>
        <w:t xml:space="preserve"> </w:t>
      </w:r>
      <w:r w:rsidR="00E86B22">
        <w:rPr>
          <w:rFonts w:ascii="Times New Roman" w:hAnsi="Times New Roman"/>
          <w:sz w:val="28"/>
          <w:szCs w:val="28"/>
        </w:rPr>
        <w:br/>
      </w:r>
      <w:r w:rsidR="0035436C" w:rsidRPr="00562AD6">
        <w:rPr>
          <w:rFonts w:ascii="Times New Roman" w:hAnsi="Times New Roman"/>
          <w:sz w:val="28"/>
          <w:szCs w:val="28"/>
        </w:rPr>
        <w:t>Ханты-</w:t>
      </w:r>
      <w:r w:rsidR="0035436C"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C47418">
        <w:rPr>
          <w:rFonts w:ascii="Times New Roman" w:hAnsi="Times New Roman"/>
          <w:sz w:val="28"/>
          <w:szCs w:val="28"/>
        </w:rPr>
        <w:br/>
      </w:r>
      <w:r w:rsidR="0035436C" w:rsidRPr="0035436C">
        <w:rPr>
          <w:rFonts w:ascii="Times New Roman" w:hAnsi="Times New Roman"/>
          <w:sz w:val="28"/>
          <w:szCs w:val="28"/>
        </w:rPr>
        <w:t>на 20</w:t>
      </w:r>
      <w:r w:rsidR="0035436C">
        <w:rPr>
          <w:rFonts w:ascii="Times New Roman" w:hAnsi="Times New Roman"/>
          <w:sz w:val="28"/>
          <w:szCs w:val="28"/>
        </w:rPr>
        <w:t>22</w:t>
      </w:r>
      <w:r w:rsidR="0035436C" w:rsidRPr="0035436C">
        <w:rPr>
          <w:rFonts w:ascii="Times New Roman" w:hAnsi="Times New Roman"/>
          <w:sz w:val="28"/>
          <w:szCs w:val="28"/>
        </w:rPr>
        <w:t xml:space="preserve"> – 202</w:t>
      </w:r>
      <w:r w:rsidR="00A036B9" w:rsidRPr="00DA5623">
        <w:rPr>
          <w:rFonts w:ascii="Times New Roman" w:hAnsi="Times New Roman"/>
          <w:sz w:val="28"/>
          <w:szCs w:val="28"/>
        </w:rPr>
        <w:t>5</w:t>
      </w:r>
      <w:r w:rsidR="0035436C"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E86B22" w:rsidRPr="0035436C" w:rsidRDefault="00E86B22" w:rsidP="00E86B22">
      <w:pPr>
        <w:pStyle w:val="ConsPlusNormal"/>
        <w:rPr>
          <w:rFonts w:ascii="Times New Roman" w:hAnsi="Times New Roman"/>
          <w:sz w:val="28"/>
          <w:szCs w:val="28"/>
        </w:rPr>
      </w:pPr>
    </w:p>
    <w:p w:rsidR="002F2DC2" w:rsidRPr="0035436C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1E3" w:rsidRPr="006B3AE9" w:rsidRDefault="00DD4470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7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E86B22">
        <w:rPr>
          <w:rFonts w:ascii="Times New Roman" w:hAnsi="Times New Roman"/>
          <w:sz w:val="28"/>
          <w:szCs w:val="28"/>
        </w:rPr>
        <w:br/>
      </w:r>
      <w:r w:rsidRPr="00DD4470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от 17.02.2023 </w:t>
      </w:r>
      <w:r w:rsidR="00E86B22">
        <w:rPr>
          <w:rFonts w:ascii="Times New Roman" w:hAnsi="Times New Roman"/>
          <w:sz w:val="28"/>
          <w:szCs w:val="28"/>
        </w:rPr>
        <w:br/>
      </w:r>
      <w:r w:rsidRPr="00DD4470">
        <w:rPr>
          <w:rFonts w:ascii="Times New Roman" w:hAnsi="Times New Roman"/>
          <w:sz w:val="28"/>
          <w:szCs w:val="28"/>
        </w:rPr>
        <w:t xml:space="preserve">№ 255 «О внесении изменений в решение Думы Ханты-Мансийского района от 23.12.2022 № 227 «О бюджете </w:t>
      </w:r>
      <w:r w:rsidR="005845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86B22">
        <w:rPr>
          <w:rFonts w:ascii="Times New Roman" w:hAnsi="Times New Roman"/>
          <w:sz w:val="28"/>
          <w:szCs w:val="28"/>
        </w:rPr>
        <w:br/>
      </w:r>
      <w:r w:rsidR="005845EB">
        <w:rPr>
          <w:rFonts w:ascii="Times New Roman" w:hAnsi="Times New Roman"/>
          <w:sz w:val="28"/>
          <w:szCs w:val="28"/>
        </w:rPr>
        <w:t>на 202</w:t>
      </w:r>
      <w:r w:rsidR="005845EB" w:rsidRPr="005845EB">
        <w:rPr>
          <w:rFonts w:ascii="Times New Roman" w:hAnsi="Times New Roman"/>
          <w:sz w:val="28"/>
          <w:szCs w:val="28"/>
        </w:rPr>
        <w:t>3</w:t>
      </w:r>
      <w:r w:rsidRPr="00DD447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845EB" w:rsidRPr="005845EB">
        <w:rPr>
          <w:rFonts w:ascii="Times New Roman" w:hAnsi="Times New Roman"/>
          <w:sz w:val="28"/>
          <w:szCs w:val="28"/>
        </w:rPr>
        <w:t>4</w:t>
      </w:r>
      <w:r w:rsidRPr="00DD4470">
        <w:rPr>
          <w:rFonts w:ascii="Times New Roman" w:hAnsi="Times New Roman"/>
          <w:sz w:val="28"/>
          <w:szCs w:val="28"/>
        </w:rPr>
        <w:t xml:space="preserve"> и 202</w:t>
      </w:r>
      <w:r w:rsidR="005845EB" w:rsidRPr="005845EB">
        <w:rPr>
          <w:rFonts w:ascii="Times New Roman" w:hAnsi="Times New Roman"/>
          <w:sz w:val="28"/>
          <w:szCs w:val="28"/>
        </w:rPr>
        <w:t>5</w:t>
      </w:r>
      <w:r w:rsidRPr="00DD4470">
        <w:rPr>
          <w:rFonts w:ascii="Times New Roman" w:hAnsi="Times New Roman"/>
          <w:sz w:val="28"/>
          <w:szCs w:val="28"/>
        </w:rPr>
        <w:t xml:space="preserve"> годов»:</w:t>
      </w:r>
    </w:p>
    <w:p w:rsidR="006B3AE9" w:rsidRPr="006B3AE9" w:rsidRDefault="006B3AE9" w:rsidP="0061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5D6771" w:rsidP="00614CED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E86B22">
        <w:rPr>
          <w:rFonts w:ascii="Times New Roman" w:hAnsi="Times New Roman"/>
          <w:bCs/>
          <w:sz w:val="28"/>
          <w:szCs w:val="28"/>
        </w:rPr>
        <w:br/>
      </w:r>
      <w:r w:rsidRPr="007A1822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7A1822">
        <w:rPr>
          <w:rFonts w:ascii="Times New Roman" w:hAnsi="Times New Roman"/>
          <w:sz w:val="28"/>
          <w:szCs w:val="28"/>
        </w:rPr>
        <w:t xml:space="preserve">«Подготовка перспективных территорий </w:t>
      </w:r>
      <w:r w:rsidR="00E86B22">
        <w:rPr>
          <w:rFonts w:ascii="Times New Roman" w:hAnsi="Times New Roman"/>
          <w:sz w:val="28"/>
          <w:szCs w:val="28"/>
        </w:rPr>
        <w:br/>
      </w:r>
      <w:r w:rsidRPr="007A1822">
        <w:rPr>
          <w:rFonts w:ascii="Times New Roman" w:hAnsi="Times New Roman"/>
          <w:sz w:val="28"/>
          <w:szCs w:val="28"/>
        </w:rPr>
        <w:t xml:space="preserve">для развития жилищного строительства Ханты-Мансийского района </w:t>
      </w:r>
      <w:r w:rsidR="00E86B22">
        <w:rPr>
          <w:rFonts w:ascii="Times New Roman" w:hAnsi="Times New Roman"/>
          <w:sz w:val="28"/>
          <w:szCs w:val="28"/>
        </w:rPr>
        <w:br/>
      </w:r>
      <w:r w:rsidRPr="007A1822">
        <w:rPr>
          <w:rFonts w:ascii="Times New Roman" w:hAnsi="Times New Roman"/>
          <w:sz w:val="28"/>
          <w:szCs w:val="28"/>
        </w:rPr>
        <w:t>на 2022 – 202</w:t>
      </w:r>
      <w:r w:rsidR="00A036B9" w:rsidRPr="00A036B9">
        <w:rPr>
          <w:rFonts w:ascii="Times New Roman" w:hAnsi="Times New Roman"/>
          <w:sz w:val="28"/>
          <w:szCs w:val="28"/>
        </w:rPr>
        <w:t>5</w:t>
      </w:r>
      <w:r w:rsidRPr="007A1822">
        <w:rPr>
          <w:rFonts w:ascii="Times New Roman" w:hAnsi="Times New Roman"/>
          <w:sz w:val="28"/>
          <w:szCs w:val="28"/>
        </w:rPr>
        <w:t xml:space="preserve">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6032BB" w:rsidRPr="007A1822" w:rsidRDefault="000C1A21" w:rsidP="002A3A9A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C1A21">
        <w:rPr>
          <w:rFonts w:ascii="Times New Roman" w:hAnsi="Times New Roman"/>
          <w:sz w:val="28"/>
          <w:szCs w:val="28"/>
        </w:rPr>
        <w:t>1.</w:t>
      </w:r>
      <w:r w:rsidR="004F1CB7" w:rsidRPr="004F1CB7">
        <w:rPr>
          <w:rFonts w:ascii="Times New Roman" w:hAnsi="Times New Roman"/>
          <w:sz w:val="28"/>
          <w:szCs w:val="28"/>
        </w:rPr>
        <w:t>1</w:t>
      </w:r>
      <w:r w:rsidRPr="000C1A21">
        <w:rPr>
          <w:rFonts w:ascii="Times New Roman" w:hAnsi="Times New Roman"/>
          <w:sz w:val="28"/>
          <w:szCs w:val="28"/>
        </w:rPr>
        <w:t>.</w:t>
      </w:r>
      <w:r w:rsidRPr="000C1A21">
        <w:rPr>
          <w:rFonts w:ascii="Times New Roman" w:hAnsi="Times New Roman"/>
          <w:sz w:val="28"/>
          <w:szCs w:val="28"/>
        </w:rPr>
        <w:tab/>
        <w:t>Приложение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1822" w:rsidRDefault="007A1822" w:rsidP="00614C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DA5623" w:rsidRDefault="007A1822" w:rsidP="00614C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E86B2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7A1822" w:rsidRPr="007A1822" w:rsidSect="00C47418">
          <w:headerReference w:type="default" r:id="rId9"/>
          <w:headerReference w:type="first" r:id="rId10"/>
          <w:type w:val="continuous"/>
          <w:pgSz w:w="11907" w:h="16840" w:code="9"/>
          <w:pgMar w:top="1418" w:right="1276" w:bottom="1134" w:left="1559" w:header="567" w:footer="567" w:gutter="0"/>
          <w:cols w:space="708"/>
          <w:docGrid w:linePitch="360"/>
        </w:sectPr>
      </w:pPr>
    </w:p>
    <w:p w:rsidR="00A036B9" w:rsidRPr="00A036B9" w:rsidRDefault="00A036B9" w:rsidP="00E86B22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  <w:r w:rsidR="00E86B22">
        <w:rPr>
          <w:rFonts w:ascii="Times New Roman" w:hAnsi="Times New Roman" w:cs="Times New Roman"/>
          <w:sz w:val="28"/>
          <w:szCs w:val="28"/>
        </w:rPr>
        <w:t xml:space="preserve"> </w:t>
      </w:r>
      <w:r w:rsidR="00E86B22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="00E86B22">
        <w:rPr>
          <w:rFonts w:ascii="Times New Roman" w:hAnsi="Times New Roman" w:cs="Times New Roman"/>
          <w:sz w:val="28"/>
          <w:szCs w:val="28"/>
        </w:rPr>
        <w:br/>
        <w:t>Ханты-Мансийского</w:t>
      </w:r>
      <w:r w:rsidRPr="00A036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36B9" w:rsidRPr="00A036B9" w:rsidRDefault="00A036B9" w:rsidP="00A036B9">
      <w:pPr>
        <w:pStyle w:val="ConsPlusNormal"/>
        <w:ind w:left="10620" w:right="57"/>
        <w:jc w:val="right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от </w:t>
      </w:r>
      <w:r w:rsidRPr="00E86B22">
        <w:rPr>
          <w:rFonts w:ascii="Times New Roman" w:hAnsi="Times New Roman" w:cs="Times New Roman"/>
          <w:sz w:val="28"/>
          <w:szCs w:val="28"/>
        </w:rPr>
        <w:t>0</w:t>
      </w:r>
      <w:r w:rsidRPr="00A036B9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548"/>
        <w:gridCol w:w="1653"/>
        <w:gridCol w:w="1855"/>
        <w:gridCol w:w="1045"/>
        <w:gridCol w:w="784"/>
        <w:gridCol w:w="784"/>
        <w:gridCol w:w="784"/>
        <w:gridCol w:w="784"/>
        <w:gridCol w:w="1312"/>
        <w:gridCol w:w="439"/>
        <w:gridCol w:w="1652"/>
      </w:tblGrid>
      <w:tr w:rsidR="007B68A3" w:rsidRPr="00DD4B81" w:rsidTr="00B46CCF">
        <w:trPr>
          <w:trHeight w:val="668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13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района </w:t>
            </w:r>
            <w:r w:rsidR="00E86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B46CCF">
        <w:trPr>
          <w:trHeight w:val="612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132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7B68A3" w:rsidRPr="00DD4B81" w:rsidTr="00B46CCF">
        <w:trPr>
          <w:trHeight w:val="698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DD4B81" w:rsidRDefault="007B68A3" w:rsidP="00132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Речапов Р.Ш. </w:t>
            </w:r>
            <w:r w:rsidR="00E86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</w:p>
        </w:tc>
      </w:tr>
      <w:tr w:rsidR="007B68A3" w:rsidRPr="008E65A9" w:rsidTr="00B46CCF">
        <w:trPr>
          <w:trHeight w:val="610"/>
        </w:trPr>
        <w:tc>
          <w:tcPr>
            <w:tcW w:w="1034" w:type="pct"/>
          </w:tcPr>
          <w:p w:rsidR="007B68A3" w:rsidRPr="008E65A9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66" w:type="pct"/>
            <w:gridSpan w:val="11"/>
          </w:tcPr>
          <w:p w:rsidR="007B68A3" w:rsidRPr="008E65A9" w:rsidRDefault="007B68A3" w:rsidP="001324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C47418">
              <w:rPr>
                <w:rFonts w:ascii="Times New Roman" w:hAnsi="Times New Roman"/>
                <w:sz w:val="24"/>
                <w:szCs w:val="24"/>
              </w:rPr>
              <w:br/>
              <w:t>Ханты-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>Мансийского района (далее – департамент строительства, архитектуры и ЖКХ)</w:t>
            </w:r>
          </w:p>
        </w:tc>
      </w:tr>
      <w:tr w:rsidR="007B68A3" w:rsidRPr="00DD4B81" w:rsidTr="00B46CCF">
        <w:trPr>
          <w:trHeight w:val="431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35668D" w:rsidRDefault="007B68A3" w:rsidP="001324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B46CCF">
        <w:trPr>
          <w:trHeight w:val="128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3966" w:type="pct"/>
            <w:gridSpan w:val="11"/>
          </w:tcPr>
          <w:p w:rsidR="007B68A3" w:rsidRPr="0035668D" w:rsidRDefault="00C47418" w:rsidP="00132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жилищного строительства</w:t>
            </w:r>
          </w:p>
        </w:tc>
      </w:tr>
      <w:tr w:rsidR="007B68A3" w:rsidRPr="00DD4B81" w:rsidTr="00B46CCF">
        <w:trPr>
          <w:trHeight w:val="495"/>
        </w:trPr>
        <w:tc>
          <w:tcPr>
            <w:tcW w:w="1034" w:type="pct"/>
          </w:tcPr>
          <w:p w:rsidR="007B68A3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35668D" w:rsidRDefault="00C47418" w:rsidP="00132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B46CCF">
        <w:trPr>
          <w:trHeight w:val="733"/>
        </w:trPr>
        <w:tc>
          <w:tcPr>
            <w:tcW w:w="1034" w:type="pct"/>
          </w:tcPr>
          <w:p w:rsidR="007B68A3" w:rsidRPr="00DD4B81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6" w:type="pct"/>
            <w:gridSpan w:val="11"/>
          </w:tcPr>
          <w:p w:rsidR="007B68A3" w:rsidRPr="00741DA2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9C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A3" w:rsidRPr="0035668D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B46CCF">
        <w:trPr>
          <w:trHeight w:val="20"/>
        </w:trPr>
        <w:tc>
          <w:tcPr>
            <w:tcW w:w="1034" w:type="pct"/>
            <w:vMerge w:val="restart"/>
          </w:tcPr>
          <w:p w:rsidR="007B68A3" w:rsidRPr="00957853" w:rsidRDefault="007B68A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84" w:type="pct"/>
            <w:vMerge w:val="restart"/>
          </w:tcPr>
          <w:p w:rsidR="007B68A3" w:rsidRPr="00957853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6" w:type="pct"/>
            <w:vMerge w:val="restart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619" w:type="pct"/>
            <w:vMerge w:val="restart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–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</w:p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gridSpan w:val="8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7B68A3" w:rsidRPr="00DD4B81" w:rsidTr="00B46CCF">
        <w:trPr>
          <w:trHeight w:val="1335"/>
        </w:trPr>
        <w:tc>
          <w:tcPr>
            <w:tcW w:w="1034" w:type="pct"/>
            <w:vMerge/>
          </w:tcPr>
          <w:p w:rsidR="007B68A3" w:rsidRPr="00957853" w:rsidRDefault="007B68A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7B68A3" w:rsidRPr="00957853" w:rsidRDefault="007B68A3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B68A3" w:rsidRPr="00957853" w:rsidRDefault="0013240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274" w:type="pct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" w:type="pct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" w:type="pct"/>
          </w:tcPr>
          <w:p w:rsidR="007B68A3" w:rsidRPr="00394D0D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2"/>
          </w:tcPr>
          <w:p w:rsidR="007B68A3" w:rsidRPr="00957853" w:rsidRDefault="009C7E79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реализации муниципальной программы</w:t>
            </w:r>
          </w:p>
        </w:tc>
        <w:tc>
          <w:tcPr>
            <w:tcW w:w="569" w:type="pct"/>
          </w:tcPr>
          <w:p w:rsidR="007B68A3" w:rsidRPr="00957853" w:rsidRDefault="009C7E79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7B68A3" w:rsidRPr="00DD4B81" w:rsidTr="00B46CCF">
        <w:trPr>
          <w:trHeight w:val="3945"/>
        </w:trPr>
        <w:tc>
          <w:tcPr>
            <w:tcW w:w="1034" w:type="pct"/>
            <w:vMerge/>
          </w:tcPr>
          <w:p w:rsidR="000C1A21" w:rsidRPr="00957853" w:rsidRDefault="000C1A21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0C1A21" w:rsidRPr="00957853" w:rsidRDefault="007B68A3" w:rsidP="001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C7E7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:rsidR="000C1A21" w:rsidRPr="00957853" w:rsidRDefault="007B68A3" w:rsidP="001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 xml:space="preserve">Объем жилищного строительства, тыс. кв. м </w:t>
            </w:r>
            <w:r w:rsidR="0019210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в год</w:t>
            </w:r>
          </w:p>
        </w:tc>
        <w:tc>
          <w:tcPr>
            <w:tcW w:w="619" w:type="pct"/>
          </w:tcPr>
          <w:p w:rsidR="000C1A21" w:rsidRPr="00957853" w:rsidRDefault="009C7E79" w:rsidP="001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Югры от </w:t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 w:rsidR="00A67FEE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 w:rsidR="00A67FEE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«О 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государственной программе Ханты-Мансийского автономного округа – Югры </w:t>
            </w:r>
            <w:r w:rsidR="00A67FE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 w:rsidR="00A67FE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9" w:type="pct"/>
          </w:tcPr>
          <w:p w:rsidR="000C1A21" w:rsidRPr="00957853" w:rsidRDefault="000C1A21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74" w:type="pct"/>
          </w:tcPr>
          <w:p w:rsidR="000C1A21" w:rsidRPr="00957853" w:rsidRDefault="000C1A21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74" w:type="pct"/>
          </w:tcPr>
          <w:p w:rsidR="000C1A21" w:rsidRPr="00957853" w:rsidRDefault="000C1A21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75" w:type="pct"/>
          </w:tcPr>
          <w:p w:rsidR="000C1A21" w:rsidRPr="00957853" w:rsidRDefault="000C1A21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62" w:type="pct"/>
          </w:tcPr>
          <w:p w:rsidR="000C1A21" w:rsidRPr="00957853" w:rsidRDefault="00394D0D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85" w:type="pct"/>
            <w:gridSpan w:val="2"/>
          </w:tcPr>
          <w:p w:rsidR="000C1A21" w:rsidRPr="00957853" w:rsidRDefault="000C1A21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69" w:type="pct"/>
          </w:tcPr>
          <w:p w:rsidR="000C1A21" w:rsidRPr="00EB54DD" w:rsidRDefault="00EB54DD" w:rsidP="000C37D0">
            <w:pPr>
              <w:spacing w:after="0" w:line="240" w:lineRule="auto"/>
              <w:jc w:val="center"/>
              <w:rPr>
                <w:lang w:eastAsia="ru-RU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A32396" w:rsidRPr="00DD4B81" w:rsidTr="00B46CCF">
        <w:trPr>
          <w:trHeight w:val="180"/>
        </w:trPr>
        <w:tc>
          <w:tcPr>
            <w:tcW w:w="1034" w:type="pct"/>
            <w:vMerge w:val="restart"/>
          </w:tcPr>
          <w:p w:rsidR="00A32396" w:rsidRPr="00957853" w:rsidRDefault="00A32396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B46CCF">
        <w:trPr>
          <w:trHeight w:val="251"/>
        </w:trPr>
        <w:tc>
          <w:tcPr>
            <w:tcW w:w="1034" w:type="pct"/>
            <w:vMerge/>
          </w:tcPr>
          <w:p w:rsidR="00A32396" w:rsidRPr="00957853" w:rsidRDefault="00A32396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9C7E79" w:rsidP="00FB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396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FB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A32396" w:rsidRPr="00957853" w:rsidRDefault="00A32396" w:rsidP="00FB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FB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FB3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A5623" w:rsidRPr="00DD4B81" w:rsidTr="00B46CCF">
        <w:trPr>
          <w:trHeight w:val="201"/>
        </w:trPr>
        <w:tc>
          <w:tcPr>
            <w:tcW w:w="1034" w:type="pct"/>
            <w:vMerge/>
          </w:tcPr>
          <w:p w:rsidR="00DA5623" w:rsidRPr="00957853" w:rsidRDefault="00DA562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DA5623" w:rsidRPr="001A693A" w:rsidRDefault="00DA5623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20 082,7</w:t>
            </w:r>
          </w:p>
        </w:tc>
        <w:tc>
          <w:tcPr>
            <w:tcW w:w="643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1 938,5</w:t>
            </w:r>
          </w:p>
        </w:tc>
        <w:tc>
          <w:tcPr>
            <w:tcW w:w="549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700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716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1A693A" w:rsidRPr="00DD4B81" w:rsidTr="00B46CCF">
        <w:trPr>
          <w:trHeight w:val="393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DA5623" w:rsidRDefault="001D0BF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DA5623" w:rsidRDefault="001D0BF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1D0BF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D0BF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D0BF3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623" w:rsidRPr="00DD4B81" w:rsidTr="00B46CCF">
        <w:tc>
          <w:tcPr>
            <w:tcW w:w="1034" w:type="pct"/>
            <w:vMerge/>
          </w:tcPr>
          <w:p w:rsidR="00DA5623" w:rsidRPr="00957853" w:rsidRDefault="00DA562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DA5623" w:rsidRPr="001A693A" w:rsidRDefault="00DA5623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15 920,6</w:t>
            </w:r>
          </w:p>
        </w:tc>
        <w:tc>
          <w:tcPr>
            <w:tcW w:w="643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549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00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716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DA5623" w:rsidRPr="00DD4B81" w:rsidTr="00B46CCF">
        <w:tc>
          <w:tcPr>
            <w:tcW w:w="1034" w:type="pct"/>
            <w:vMerge/>
          </w:tcPr>
          <w:p w:rsidR="00DA5623" w:rsidRPr="00957853" w:rsidRDefault="00DA562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DA5623" w:rsidRPr="001A693A" w:rsidRDefault="00DA5623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B46CCF">
        <w:trPr>
          <w:trHeight w:val="220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A970E0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gridSpan w:val="2"/>
          </w:tcPr>
          <w:p w:rsidR="001A693A" w:rsidRPr="00A970E0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</w:tcPr>
          <w:p w:rsidR="001A693A" w:rsidRPr="00A970E0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</w:tcPr>
          <w:p w:rsidR="001A693A" w:rsidRPr="00A970E0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gridSpan w:val="2"/>
          </w:tcPr>
          <w:p w:rsidR="001A693A" w:rsidRPr="00A970E0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623" w:rsidRPr="00DD4B81" w:rsidTr="00B46CCF">
        <w:tc>
          <w:tcPr>
            <w:tcW w:w="1034" w:type="pct"/>
            <w:vMerge/>
          </w:tcPr>
          <w:p w:rsidR="00DA5623" w:rsidRPr="00957853" w:rsidRDefault="00DA5623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DA5623" w:rsidRPr="001A693A" w:rsidRDefault="00DA5623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 xml:space="preserve">средства бюджета </w:t>
            </w:r>
            <w:r w:rsidRPr="001A693A">
              <w:rPr>
                <w:rStyle w:val="211pt"/>
                <w:rFonts w:eastAsia="Calibri"/>
                <w:sz w:val="24"/>
              </w:rPr>
              <w:lastRenderedPageBreak/>
              <w:t>района</w:t>
            </w:r>
          </w:p>
        </w:tc>
        <w:tc>
          <w:tcPr>
            <w:tcW w:w="619" w:type="pct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162,1</w:t>
            </w:r>
          </w:p>
        </w:tc>
        <w:tc>
          <w:tcPr>
            <w:tcW w:w="643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721,1</w:t>
            </w:r>
          </w:p>
        </w:tc>
        <w:tc>
          <w:tcPr>
            <w:tcW w:w="549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700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716" w:type="pct"/>
            <w:gridSpan w:val="2"/>
          </w:tcPr>
          <w:p w:rsidR="00DA5623" w:rsidRPr="002A1430" w:rsidRDefault="00DA5623" w:rsidP="001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1A693A" w:rsidRPr="00DD4B81" w:rsidTr="00B46CCF">
        <w:trPr>
          <w:trHeight w:val="258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9C7E79" w:rsidP="00132403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1A693A" w:rsidP="0013240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271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9C7E79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BA0712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B46CCF">
        <w:trPr>
          <w:trHeight w:val="241"/>
        </w:trPr>
        <w:tc>
          <w:tcPr>
            <w:tcW w:w="1034" w:type="pct"/>
            <w:vMerge w:val="restart"/>
          </w:tcPr>
          <w:p w:rsidR="00A32396" w:rsidRPr="00957853" w:rsidRDefault="00A32396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</w:t>
            </w:r>
            <w:r w:rsidR="000C37D0"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– Югры,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13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B46CCF">
        <w:trPr>
          <w:trHeight w:val="231"/>
        </w:trPr>
        <w:tc>
          <w:tcPr>
            <w:tcW w:w="1034" w:type="pct"/>
            <w:vMerge/>
          </w:tcPr>
          <w:p w:rsidR="00A32396" w:rsidRPr="00957853" w:rsidRDefault="00A32396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pct"/>
            <w:gridSpan w:val="9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31.12.2025)</w:t>
            </w:r>
          </w:p>
        </w:tc>
      </w:tr>
      <w:tr w:rsidR="001A693A" w:rsidRPr="00DD4B81" w:rsidTr="00B46CCF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1A693A" w:rsidRPr="00957853" w:rsidRDefault="00CC24DD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93A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B46CCF">
        <w:trPr>
          <w:trHeight w:val="173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171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20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B46CCF">
        <w:trPr>
          <w:trHeight w:val="227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209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 xml:space="preserve">средства бюджета района на софинансирование расходов за счет средств </w:t>
            </w: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федерального и регионального бюджета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CC24DD" w:rsidP="00132403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1A693A" w:rsidP="0013240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1A693A">
              <w:rPr>
                <w:rStyle w:val="211pt"/>
                <w:rFonts w:eastAsia="Calibri"/>
                <w:sz w:val="24"/>
                <w:szCs w:val="20"/>
              </w:rPr>
              <w:t>средства предприятий -недропользователей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B46CCF">
        <w:trPr>
          <w:trHeight w:val="406"/>
        </w:trPr>
        <w:tc>
          <w:tcPr>
            <w:tcW w:w="1034" w:type="pct"/>
            <w:vMerge/>
          </w:tcPr>
          <w:p w:rsidR="001A693A" w:rsidRPr="00957853" w:rsidRDefault="001A693A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A693A" w:rsidRPr="001A693A" w:rsidRDefault="00CC24DD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19" w:type="pct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1A693A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1A693A" w:rsidRPr="00957853" w:rsidRDefault="001A693A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B46CCF">
        <w:trPr>
          <w:trHeight w:val="406"/>
        </w:trPr>
        <w:tc>
          <w:tcPr>
            <w:tcW w:w="1034" w:type="pct"/>
            <w:vMerge/>
          </w:tcPr>
          <w:p w:rsidR="00A32396" w:rsidRPr="00957853" w:rsidRDefault="00A32396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</w:tcPr>
          <w:p w:rsidR="00A32396" w:rsidRPr="00957853" w:rsidRDefault="001A693A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7" w:type="pct"/>
            <w:gridSpan w:val="9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B46CCF">
        <w:trPr>
          <w:trHeight w:val="20"/>
        </w:trPr>
        <w:tc>
          <w:tcPr>
            <w:tcW w:w="1034" w:type="pct"/>
            <w:vMerge/>
          </w:tcPr>
          <w:p w:rsidR="00A32396" w:rsidRPr="00957853" w:rsidRDefault="00A32396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</w:tcPr>
          <w:p w:rsidR="00A32396" w:rsidRPr="00957853" w:rsidRDefault="00A32396" w:rsidP="0013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A32396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A32396" w:rsidRPr="00957853" w:rsidRDefault="00A32396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261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211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20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19" w:type="pct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173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B46CCF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2274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280B6E" w:rsidP="00132403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B46CCF">
        <w:trPr>
          <w:trHeight w:val="406"/>
        </w:trPr>
        <w:tc>
          <w:tcPr>
            <w:tcW w:w="1034" w:type="pct"/>
            <w:vMerge/>
          </w:tcPr>
          <w:p w:rsidR="00280B6E" w:rsidRPr="00957853" w:rsidRDefault="00280B6E" w:rsidP="00132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280B6E" w:rsidRPr="0059666C" w:rsidRDefault="00CC24DD" w:rsidP="00132403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280B6E" w:rsidRPr="0059666C">
              <w:rPr>
                <w:rStyle w:val="211pt"/>
                <w:rFonts w:eastAsia="Calibri"/>
                <w:sz w:val="24"/>
              </w:rPr>
              <w:t>правочно:</w:t>
            </w:r>
          </w:p>
          <w:p w:rsidR="00280B6E" w:rsidRPr="0059666C" w:rsidRDefault="00280B6E" w:rsidP="00132403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59666C">
              <w:rPr>
                <w:rStyle w:val="211pt"/>
                <w:rFonts w:eastAsia="Calibri"/>
                <w:sz w:val="24"/>
                <w:szCs w:val="20"/>
              </w:rPr>
              <w:t>средства предприятий -</w:t>
            </w:r>
            <w:r w:rsidRPr="0059666C">
              <w:rPr>
                <w:rStyle w:val="211pt"/>
                <w:rFonts w:eastAsia="Calibri"/>
                <w:sz w:val="24"/>
                <w:szCs w:val="20"/>
              </w:rPr>
              <w:lastRenderedPageBreak/>
              <w:t>недропользователей</w:t>
            </w:r>
          </w:p>
        </w:tc>
        <w:tc>
          <w:tcPr>
            <w:tcW w:w="619" w:type="pct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3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gridSpan w:val="2"/>
          </w:tcPr>
          <w:p w:rsidR="00280B6E" w:rsidRPr="00957853" w:rsidRDefault="008177C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  <w:gridSpan w:val="2"/>
          </w:tcPr>
          <w:p w:rsidR="00280B6E" w:rsidRPr="00957853" w:rsidRDefault="00280B6E" w:rsidP="000C3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24DD" w:rsidRDefault="00CC24DD" w:rsidP="00CC24D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                                    </w:t>
      </w:r>
    </w:p>
    <w:p w:rsidR="000D3222" w:rsidRDefault="00CF1748" w:rsidP="00CC24D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3773A1" w:rsidRDefault="003773A1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3957"/>
        <w:gridCol w:w="1598"/>
        <w:gridCol w:w="1756"/>
        <w:gridCol w:w="1046"/>
        <w:gridCol w:w="1134"/>
        <w:gridCol w:w="1134"/>
        <w:gridCol w:w="993"/>
        <w:gridCol w:w="1275"/>
      </w:tblGrid>
      <w:tr w:rsidR="003773A1" w:rsidRPr="003773A1" w:rsidTr="002666C8">
        <w:trPr>
          <w:trHeight w:val="300"/>
        </w:trPr>
        <w:tc>
          <w:tcPr>
            <w:tcW w:w="1282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структурного элемента (основного мероприя</w:t>
            </w:r>
            <w:r w:rsidR="0019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</w:t>
            </w:r>
          </w:p>
        </w:tc>
        <w:tc>
          <w:tcPr>
            <w:tcW w:w="3957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82" w:type="dxa"/>
            <w:gridSpan w:val="5"/>
            <w:shd w:val="clear" w:color="auto" w:fill="auto"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F125B" w:rsidRPr="003773A1" w:rsidTr="002666C8">
        <w:trPr>
          <w:trHeight w:val="408"/>
        </w:trPr>
        <w:tc>
          <w:tcPr>
            <w:tcW w:w="1282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3773A1" w:rsidRPr="003773A1" w:rsidRDefault="00CC24DD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C2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CC2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C2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CC2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F125B" w:rsidRPr="003773A1" w:rsidTr="002666C8">
        <w:trPr>
          <w:trHeight w:val="408"/>
        </w:trPr>
        <w:tc>
          <w:tcPr>
            <w:tcW w:w="1282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408"/>
        </w:trPr>
        <w:tc>
          <w:tcPr>
            <w:tcW w:w="1282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255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125B" w:rsidRPr="003773A1" w:rsidTr="002666C8">
        <w:trPr>
          <w:trHeight w:val="24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«Жилье» </w:t>
            </w:r>
            <w:r w:rsidR="00CC2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1598" w:type="dxa"/>
            <w:vMerge w:val="restart"/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729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55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315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598" w:type="dxa"/>
            <w:vMerge w:val="restart"/>
            <w:shd w:val="clear" w:color="000000" w:fill="FFFFFF"/>
            <w:noWrap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0C37D0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1 758,4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555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1 119,9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62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65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CC24DD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387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8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CC24DD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14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7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Выкатной </w:t>
            </w:r>
            <w:r w:rsidR="00192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Выкатной, с. Тюли)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541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300"/>
        </w:trPr>
        <w:tc>
          <w:tcPr>
            <w:tcW w:w="1282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131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сельского поселения Горноправдинск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Горноправдинск, п. Бобровский,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Лугофилинская) 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1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1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80"/>
        </w:trPr>
        <w:tc>
          <w:tcPr>
            <w:tcW w:w="1282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173"/>
        </w:trPr>
        <w:tc>
          <w:tcPr>
            <w:tcW w:w="1282" w:type="dxa"/>
            <w:vMerge/>
            <w:vAlign w:val="center"/>
            <w:hideMark/>
          </w:tcPr>
          <w:p w:rsidR="003773A1" w:rsidRPr="003773A1" w:rsidRDefault="003773A1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4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C3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Нялинское, д. Нялино)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95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25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25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(д. Шапша, д. Ярки, с. Зенково) 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65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85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14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A94004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Кедровый, с.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Елизарово)</w:t>
            </w:r>
          </w:p>
          <w:p w:rsidR="00AF125B" w:rsidRPr="00A94004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80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44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88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Луговской, д. Белогорье, п. Кирпичный, с. Троица, д. </w:t>
            </w:r>
            <w:r w:rsidR="007B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Ягурьях)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675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34"/>
        </w:trPr>
        <w:tc>
          <w:tcPr>
            <w:tcW w:w="1282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3773A1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51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3773A1" w:rsidRPr="00AF125B" w:rsidRDefault="007030A8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</w:t>
            </w: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3773A1" w:rsidRPr="00AF125B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773A1"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357"/>
        </w:trPr>
        <w:tc>
          <w:tcPr>
            <w:tcW w:w="1282" w:type="dxa"/>
            <w:vMerge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3773A1" w:rsidRPr="00AF125B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773A1" w:rsidRPr="00AF125B" w:rsidRDefault="003773A1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004" w:rsidRPr="003773A1" w:rsidTr="002666C8">
        <w:trPr>
          <w:trHeight w:val="236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A94004" w:rsidRPr="00AF125B" w:rsidRDefault="00A94004" w:rsidP="007B71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Разработка документации по планировке и межеванию территории населенных пунктов </w:t>
            </w:r>
            <w:r w:rsidR="00D14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района </w:t>
            </w:r>
            <w:r w:rsidR="00D14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16 385,8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4 623,0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</w:tr>
      <w:tr w:rsidR="00A94004" w:rsidRPr="003773A1" w:rsidTr="002666C8">
        <w:trPr>
          <w:trHeight w:val="510"/>
        </w:trPr>
        <w:tc>
          <w:tcPr>
            <w:tcW w:w="1282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14 583,3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4 114,5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</w:tr>
      <w:tr w:rsidR="00A94004" w:rsidRPr="003773A1" w:rsidTr="002666C8">
        <w:trPr>
          <w:trHeight w:val="280"/>
        </w:trPr>
        <w:tc>
          <w:tcPr>
            <w:tcW w:w="1282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1 802,5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</w:tr>
      <w:tr w:rsidR="00A94004" w:rsidRPr="003773A1" w:rsidTr="002666C8">
        <w:trPr>
          <w:trHeight w:val="270"/>
        </w:trPr>
        <w:tc>
          <w:tcPr>
            <w:tcW w:w="1282" w:type="dxa"/>
            <w:vMerge w:val="restart"/>
            <w:shd w:val="clear" w:color="000000" w:fill="FFFFFF"/>
            <w:noWrap/>
            <w:hideMark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A94004" w:rsidRPr="00AF125B" w:rsidRDefault="00A94004" w:rsidP="007B71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598" w:type="dxa"/>
            <w:vMerge w:val="restart"/>
            <w:shd w:val="clear" w:color="000000" w:fill="FFFFFF"/>
            <w:hideMark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</w:tr>
      <w:tr w:rsidR="00A94004" w:rsidRPr="003773A1" w:rsidTr="002666C8">
        <w:trPr>
          <w:trHeight w:val="480"/>
        </w:trPr>
        <w:tc>
          <w:tcPr>
            <w:tcW w:w="1282" w:type="dxa"/>
            <w:vMerge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</w:tr>
      <w:tr w:rsidR="00A94004" w:rsidRPr="003773A1" w:rsidTr="002666C8">
        <w:trPr>
          <w:trHeight w:val="330"/>
        </w:trPr>
        <w:tc>
          <w:tcPr>
            <w:tcW w:w="1282" w:type="dxa"/>
            <w:vMerge/>
            <w:vAlign w:val="center"/>
            <w:hideMark/>
          </w:tcPr>
          <w:p w:rsidR="00A94004" w:rsidRPr="00AF125B" w:rsidRDefault="00A94004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hideMark/>
          </w:tcPr>
          <w:p w:rsidR="00A94004" w:rsidRPr="00AF125B" w:rsidRDefault="00A94004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</w:tr>
      <w:tr w:rsidR="00A94004" w:rsidRPr="003773A1" w:rsidTr="002666C8">
        <w:trPr>
          <w:trHeight w:val="330"/>
        </w:trPr>
        <w:tc>
          <w:tcPr>
            <w:tcW w:w="1282" w:type="dxa"/>
            <w:vMerge w:val="restart"/>
            <w:shd w:val="clear" w:color="000000" w:fill="FFFFFF"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57" w:type="dxa"/>
            <w:vMerge w:val="restart"/>
            <w:shd w:val="clear" w:color="000000" w:fill="FFFFFF"/>
          </w:tcPr>
          <w:p w:rsidR="00A94004" w:rsidRPr="00AF125B" w:rsidRDefault="00A94004" w:rsidP="007B71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598" w:type="dxa"/>
            <w:vMerge w:val="restart"/>
            <w:shd w:val="clear" w:color="000000" w:fill="FFFFFF"/>
          </w:tcPr>
          <w:p w:rsidR="00A94004" w:rsidRPr="00AF125B" w:rsidRDefault="00A94004" w:rsidP="00D14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56" w:type="dxa"/>
            <w:shd w:val="clear" w:color="000000" w:fill="FFFFFF"/>
          </w:tcPr>
          <w:p w:rsidR="00A94004" w:rsidRPr="00AF125B" w:rsidRDefault="00A94004" w:rsidP="00D14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10 504,4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4 623,0</w:t>
            </w:r>
          </w:p>
        </w:tc>
        <w:tc>
          <w:tcPr>
            <w:tcW w:w="993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5 881,4</w:t>
            </w:r>
          </w:p>
        </w:tc>
        <w:tc>
          <w:tcPr>
            <w:tcW w:w="1275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004" w:rsidRPr="003773A1" w:rsidTr="002666C8">
        <w:trPr>
          <w:trHeight w:val="330"/>
        </w:trPr>
        <w:tc>
          <w:tcPr>
            <w:tcW w:w="1282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9 348,9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4 114,5</w:t>
            </w:r>
          </w:p>
        </w:tc>
        <w:tc>
          <w:tcPr>
            <w:tcW w:w="993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5 234,4</w:t>
            </w:r>
          </w:p>
        </w:tc>
        <w:tc>
          <w:tcPr>
            <w:tcW w:w="1275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004" w:rsidRPr="003773A1" w:rsidTr="002666C8">
        <w:trPr>
          <w:trHeight w:val="299"/>
        </w:trPr>
        <w:tc>
          <w:tcPr>
            <w:tcW w:w="1282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shd w:val="clear" w:color="000000" w:fill="FFFFFF"/>
            <w:vAlign w:val="center"/>
          </w:tcPr>
          <w:p w:rsidR="00A94004" w:rsidRPr="00AF125B" w:rsidRDefault="00A94004" w:rsidP="00E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</w:tcPr>
          <w:p w:rsidR="00A94004" w:rsidRPr="00AF125B" w:rsidRDefault="00A94004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1 155,5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993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275" w:type="dxa"/>
            <w:shd w:val="clear" w:color="000000" w:fill="FFFFFF"/>
          </w:tcPr>
          <w:p w:rsidR="00A94004" w:rsidRPr="00A94004" w:rsidRDefault="00A94004" w:rsidP="00D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0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125B" w:rsidRPr="003773A1" w:rsidTr="002666C8">
        <w:trPr>
          <w:trHeight w:val="330"/>
        </w:trPr>
        <w:tc>
          <w:tcPr>
            <w:tcW w:w="6837" w:type="dxa"/>
            <w:gridSpan w:val="3"/>
            <w:shd w:val="clear" w:color="000000" w:fill="FFFFFF"/>
            <w:vAlign w:val="center"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330"/>
        </w:trPr>
        <w:tc>
          <w:tcPr>
            <w:tcW w:w="6837" w:type="dxa"/>
            <w:gridSpan w:val="3"/>
            <w:vMerge w:val="restart"/>
            <w:shd w:val="clear" w:color="000000" w:fill="FFFFFF"/>
            <w:hideMark/>
          </w:tcPr>
          <w:p w:rsidR="00AF125B" w:rsidRPr="003773A1" w:rsidRDefault="00AF125B" w:rsidP="002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44:I46"/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  <w:bookmarkEnd w:id="1"/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2666C8">
        <w:trPr>
          <w:trHeight w:val="540"/>
        </w:trPr>
        <w:tc>
          <w:tcPr>
            <w:tcW w:w="6837" w:type="dxa"/>
            <w:gridSpan w:val="3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2666C8">
        <w:trPr>
          <w:trHeight w:val="300"/>
        </w:trPr>
        <w:tc>
          <w:tcPr>
            <w:tcW w:w="6837" w:type="dxa"/>
            <w:gridSpan w:val="3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2666C8">
        <w:trPr>
          <w:trHeight w:val="195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98" w:type="dxa"/>
            <w:shd w:val="clear" w:color="000000" w:fill="FFFFFF"/>
            <w:noWrap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240"/>
        </w:trPr>
        <w:tc>
          <w:tcPr>
            <w:tcW w:w="1282" w:type="dxa"/>
            <w:vMerge w:val="restart"/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598" w:type="dxa"/>
            <w:vMerge w:val="restart"/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510"/>
        </w:trPr>
        <w:tc>
          <w:tcPr>
            <w:tcW w:w="1282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40"/>
        </w:trPr>
        <w:tc>
          <w:tcPr>
            <w:tcW w:w="1282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85"/>
        </w:trPr>
        <w:tc>
          <w:tcPr>
            <w:tcW w:w="1282" w:type="dxa"/>
            <w:vMerge w:val="restart"/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1598" w:type="dxa"/>
            <w:vMerge w:val="restart"/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2666C8">
        <w:trPr>
          <w:trHeight w:val="525"/>
        </w:trPr>
        <w:tc>
          <w:tcPr>
            <w:tcW w:w="1282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2666C8">
        <w:trPr>
          <w:trHeight w:val="270"/>
        </w:trPr>
        <w:tc>
          <w:tcPr>
            <w:tcW w:w="1282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2666C8">
        <w:trPr>
          <w:trHeight w:val="195"/>
        </w:trPr>
        <w:tc>
          <w:tcPr>
            <w:tcW w:w="6837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255"/>
        </w:trPr>
        <w:tc>
          <w:tcPr>
            <w:tcW w:w="6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480"/>
        </w:trPr>
        <w:tc>
          <w:tcPr>
            <w:tcW w:w="6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5B" w:rsidRPr="003773A1" w:rsidTr="002666C8">
        <w:trPr>
          <w:trHeight w:val="255"/>
        </w:trPr>
        <w:tc>
          <w:tcPr>
            <w:tcW w:w="6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  <w:p w:rsidR="002666C8" w:rsidRDefault="002666C8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6C8" w:rsidRDefault="002666C8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6C8" w:rsidRPr="003773A1" w:rsidRDefault="002666C8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2666C8">
        <w:trPr>
          <w:trHeight w:val="510"/>
        </w:trPr>
        <w:tc>
          <w:tcPr>
            <w:tcW w:w="6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15 920,6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2666C8">
        <w:trPr>
          <w:trHeight w:val="510"/>
        </w:trPr>
        <w:tc>
          <w:tcPr>
            <w:tcW w:w="6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5B" w:rsidRPr="003773A1" w:rsidRDefault="00AF125B" w:rsidP="0037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AF125B" w:rsidRPr="003773A1" w:rsidTr="002666C8">
        <w:trPr>
          <w:trHeight w:val="255"/>
        </w:trPr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25B" w:rsidRPr="003773A1" w:rsidTr="002666C8">
        <w:trPr>
          <w:trHeight w:val="255"/>
        </w:trPr>
        <w:tc>
          <w:tcPr>
            <w:tcW w:w="6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  <w:r w:rsidR="007B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0C3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(департамент строительства, архитектуры </w:t>
            </w:r>
            <w:r w:rsidR="00D1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ЖКХ)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7B7176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125B"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5 881,4</w:t>
            </w:r>
          </w:p>
        </w:tc>
      </w:tr>
      <w:tr w:rsidR="00AF125B" w:rsidRPr="003773A1" w:rsidTr="002666C8">
        <w:trPr>
          <w:trHeight w:val="510"/>
        </w:trPr>
        <w:tc>
          <w:tcPr>
            <w:tcW w:w="6837" w:type="dxa"/>
            <w:gridSpan w:val="3"/>
            <w:vMerge/>
            <w:tcBorders>
              <w:top w:val="single" w:sz="4" w:space="0" w:color="auto"/>
            </w:tcBorders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AF125B" w:rsidRPr="003773A1" w:rsidTr="002666C8">
        <w:trPr>
          <w:trHeight w:val="510"/>
        </w:trPr>
        <w:tc>
          <w:tcPr>
            <w:tcW w:w="6837" w:type="dxa"/>
            <w:gridSpan w:val="3"/>
            <w:vMerge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 - всего</w:t>
            </w:r>
          </w:p>
        </w:tc>
        <w:tc>
          <w:tcPr>
            <w:tcW w:w="1046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F125B" w:rsidRPr="003773A1" w:rsidRDefault="00AF125B" w:rsidP="00D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</w:tbl>
    <w:p w:rsidR="007B7176" w:rsidRDefault="007B7176" w:rsidP="00A67FEE">
      <w:pPr>
        <w:pStyle w:val="22"/>
        <w:shd w:val="clear" w:color="auto" w:fill="auto"/>
        <w:spacing w:before="0" w:after="0" w:line="240" w:lineRule="auto"/>
      </w:pPr>
    </w:p>
    <w:p w:rsidR="000D3222" w:rsidRDefault="00226EC1" w:rsidP="007B7176">
      <w:pPr>
        <w:pStyle w:val="22"/>
        <w:shd w:val="clear" w:color="auto" w:fill="auto"/>
        <w:spacing w:before="0" w:after="0" w:line="240" w:lineRule="auto"/>
        <w:jc w:val="right"/>
      </w:pPr>
      <w:r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305"/>
        <w:gridCol w:w="6430"/>
        <w:gridCol w:w="1780"/>
      </w:tblGrid>
      <w:tr w:rsidR="00E349AC" w:rsidRPr="00957853" w:rsidTr="002666C8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305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430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80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Наименование порядка, номер приложения </w:t>
            </w:r>
            <w:r w:rsidR="007B7176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(при наличии)</w:t>
            </w:r>
          </w:p>
        </w:tc>
      </w:tr>
      <w:tr w:rsidR="00E349AC" w:rsidRPr="00957853" w:rsidTr="002666C8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305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430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1780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666C8">
        <w:tc>
          <w:tcPr>
            <w:tcW w:w="14141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666C8">
        <w:trPr>
          <w:trHeight w:val="520"/>
        </w:trPr>
        <w:tc>
          <w:tcPr>
            <w:tcW w:w="14141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7B7176">
              <w:rPr>
                <w:sz w:val="24"/>
                <w:szCs w:val="20"/>
              </w:rPr>
              <w:t>.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49AC" w:rsidRPr="00957853" w:rsidTr="002666C8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305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</w:t>
            </w:r>
            <w:r w:rsidR="00D14D28">
              <w:rPr>
                <w:bCs/>
                <w:sz w:val="24"/>
                <w:szCs w:val="20"/>
              </w:rPr>
              <w:br/>
            </w:r>
            <w:r w:rsidRPr="00957853">
              <w:rPr>
                <w:bCs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6430" w:type="dxa"/>
          </w:tcPr>
          <w:p w:rsidR="0025281E" w:rsidRPr="00957853" w:rsidRDefault="00C33024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по градостроительной деятельности </w:t>
            </w:r>
            <w:r w:rsidR="0044294A">
              <w:rPr>
                <w:rFonts w:ascii="Times New Roman" w:eastAsiaTheme="minorEastAsia" w:hAnsi="Times New Roman"/>
                <w:sz w:val="24"/>
              </w:rPr>
              <w:t>Ханты-</w:t>
            </w:r>
            <w:r w:rsidRPr="00957853">
              <w:rPr>
                <w:rFonts w:ascii="Times New Roman" w:eastAsiaTheme="minorEastAsia" w:hAnsi="Times New Roman"/>
                <w:sz w:val="24"/>
              </w:rPr>
              <w:t>Мансийского района в систему ГИСОГД Югры</w:t>
            </w:r>
            <w:r w:rsidR="007B717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</w:t>
            </w:r>
            <w:r w:rsidR="002666C8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Выкатной (п. Выкатной, с. Тюли)</w:t>
            </w:r>
            <w:r w:rsidR="007B717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D14D28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7B717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2666C8">
              <w:rPr>
                <w:rFonts w:ascii="Times New Roman" w:eastAsiaTheme="minorEastAsia" w:hAnsi="Times New Roman"/>
                <w:sz w:val="24"/>
              </w:rPr>
              <w:t>нское (с. Нялинское, д. Нялина</w:t>
            </w:r>
            <w:r w:rsidR="007B7176">
              <w:rPr>
                <w:rFonts w:ascii="Times New Roman" w:eastAsiaTheme="minorEastAsia" w:hAnsi="Times New Roman"/>
                <w:sz w:val="24"/>
              </w:rPr>
              <w:t>).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  <w:r w:rsidR="007B717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Ханты-Мансийского района: сельское поселение Кедровый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(п.</w:t>
            </w:r>
            <w:r w:rsidR="002666C8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2666C8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7B7176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Ханты-Мансийского района: сельское поселение Луговской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(п. Луговской, д. Белогорье, п. Ки</w:t>
            </w:r>
            <w:r w:rsidR="007B7176">
              <w:rPr>
                <w:rFonts w:ascii="Times New Roman" w:eastAsiaTheme="minorEastAsia" w:hAnsi="Times New Roman"/>
                <w:sz w:val="24"/>
              </w:rPr>
              <w:t xml:space="preserve">рпичный, с. Троица, </w:t>
            </w:r>
            <w:r w:rsidR="002666C8">
              <w:rPr>
                <w:rFonts w:ascii="Times New Roman" w:eastAsiaTheme="minorEastAsia" w:hAnsi="Times New Roman"/>
                <w:sz w:val="24"/>
              </w:rPr>
              <w:br/>
            </w:r>
            <w:r w:rsidR="007B7176">
              <w:rPr>
                <w:rFonts w:ascii="Times New Roman" w:eastAsiaTheme="minorEastAsia" w:hAnsi="Times New Roman"/>
                <w:sz w:val="24"/>
              </w:rPr>
              <w:t>д. Ягурьях).</w:t>
            </w:r>
          </w:p>
          <w:p w:rsidR="0085040E" w:rsidRPr="00957853" w:rsidRDefault="000C37D0" w:rsidP="0044294A">
            <w:pPr>
              <w:widowControl w:val="0"/>
              <w:tabs>
                <w:tab w:val="left" w:pos="226"/>
                <w:tab w:val="left" w:pos="51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="00C2047C" w:rsidRPr="00C2047C">
              <w:rPr>
                <w:rFonts w:ascii="Times New Roman" w:eastAsiaTheme="minorEastAsia" w:hAnsi="Times New Roman"/>
                <w:sz w:val="24"/>
              </w:rPr>
              <w:t>Подго</w:t>
            </w:r>
            <w:r w:rsidR="007B7176">
              <w:rPr>
                <w:rFonts w:ascii="Times New Roman" w:eastAsiaTheme="minorEastAsia" w:hAnsi="Times New Roman"/>
                <w:sz w:val="24"/>
              </w:rPr>
              <w:t>товка документов для постановки т</w:t>
            </w:r>
            <w:r w:rsidR="00C2047C" w:rsidRPr="00C2047C">
              <w:rPr>
                <w:rFonts w:ascii="Times New Roman" w:eastAsiaTheme="minorEastAsia" w:hAnsi="Times New Roman"/>
                <w:sz w:val="24"/>
              </w:rPr>
              <w:t>ерриториальных зон на кадастровый учет</w:t>
            </w:r>
          </w:p>
        </w:tc>
        <w:tc>
          <w:tcPr>
            <w:tcW w:w="1780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666C8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2.</w:t>
            </w:r>
          </w:p>
        </w:tc>
        <w:tc>
          <w:tcPr>
            <w:tcW w:w="4305" w:type="dxa"/>
          </w:tcPr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  <w:r w:rsidRPr="002A1430">
              <w:rPr>
                <w:bCs/>
                <w:sz w:val="24"/>
                <w:szCs w:val="20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430" w:type="dxa"/>
          </w:tcPr>
          <w:p w:rsidR="002A1430" w:rsidRPr="00F914B9" w:rsidRDefault="002A1430" w:rsidP="0044294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>Разработ</w:t>
            </w:r>
            <w:r w:rsidR="007B7176">
              <w:rPr>
                <w:rFonts w:ascii="Times New Roman" w:eastAsiaTheme="minorEastAsia" w:hAnsi="Times New Roman"/>
                <w:sz w:val="24"/>
              </w:rPr>
              <w:t xml:space="preserve">ка документации по планировке и </w:t>
            </w:r>
            <w:r w:rsidRPr="002A1430">
              <w:rPr>
                <w:rFonts w:ascii="Times New Roman" w:eastAsiaTheme="minorEastAsia" w:hAnsi="Times New Roman"/>
                <w:sz w:val="24"/>
              </w:rPr>
              <w:t>межеванию территории населенных пунктов Ханты-Мансийского района</w:t>
            </w:r>
            <w:r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F914B9" w:rsidRPr="00F914B9" w:rsidRDefault="00F914B9" w:rsidP="00923FE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F914B9">
              <w:rPr>
                <w:rFonts w:ascii="Times New Roman" w:eastAsiaTheme="minorEastAsia" w:hAnsi="Times New Roman"/>
                <w:sz w:val="24"/>
              </w:rPr>
              <w:t>2. 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780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923FEA" w:rsidRDefault="00923FEA" w:rsidP="00923FEA">
      <w:pPr>
        <w:pStyle w:val="22"/>
        <w:shd w:val="clear" w:color="auto" w:fill="auto"/>
        <w:spacing w:before="0" w:after="272" w:line="280" w:lineRule="exact"/>
      </w:pPr>
    </w:p>
    <w:p w:rsidR="007A079F" w:rsidRPr="006C76AD" w:rsidRDefault="00A67FEE" w:rsidP="00923FEA">
      <w:pPr>
        <w:pStyle w:val="22"/>
        <w:shd w:val="clear" w:color="auto" w:fill="auto"/>
        <w:spacing w:before="0" w:after="272" w:line="280" w:lineRule="exact"/>
        <w:jc w:val="right"/>
      </w:pPr>
      <w:r>
        <w:t xml:space="preserve"> </w:t>
      </w:r>
      <w:r w:rsidR="00127A93"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5122"/>
        <w:gridCol w:w="1997"/>
        <w:gridCol w:w="945"/>
        <w:gridCol w:w="1072"/>
        <w:gridCol w:w="934"/>
        <w:gridCol w:w="940"/>
        <w:gridCol w:w="2651"/>
      </w:tblGrid>
      <w:tr w:rsidR="00FE05D2" w:rsidRPr="00957853" w:rsidTr="00A67FEE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14CED" w:rsidRPr="00957853" w:rsidRDefault="00614CED" w:rsidP="00A67FE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0C58AF" w:rsidRPr="00957853" w:rsidTr="007B7176">
        <w:trPr>
          <w:trHeight w:hRule="exact" w:val="996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264" w:rsidRDefault="000C58AF" w:rsidP="007B717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7853">
              <w:rPr>
                <w:sz w:val="24"/>
                <w:szCs w:val="24"/>
              </w:rPr>
              <w:t>2022</w:t>
            </w:r>
            <w:r w:rsidR="00852693">
              <w:rPr>
                <w:sz w:val="24"/>
                <w:szCs w:val="24"/>
                <w:lang w:val="en-US"/>
              </w:rPr>
              <w:t xml:space="preserve"> </w:t>
            </w:r>
          </w:p>
          <w:p w:rsidR="000C58AF" w:rsidRPr="00957853" w:rsidRDefault="000C58AF" w:rsidP="007B717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B717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 xml:space="preserve">2023 </w:t>
            </w:r>
            <w:r w:rsidR="00131264">
              <w:rPr>
                <w:sz w:val="24"/>
                <w:szCs w:val="24"/>
              </w:rPr>
              <w:br/>
            </w:r>
            <w:r w:rsidRPr="00957853">
              <w:rPr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58AF" w:rsidRPr="00957853" w:rsidRDefault="000C58AF" w:rsidP="007B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A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13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176" w:rsidRPr="007B71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957853" w:rsidRDefault="000C58AF" w:rsidP="007B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13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AF" w:rsidRPr="00957853" w:rsidTr="000C58AF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58AF" w:rsidRPr="00957853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272B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8AF" w:rsidRPr="00131264" w:rsidRDefault="000C58AF" w:rsidP="00FE05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31264">
              <w:rPr>
                <w:sz w:val="24"/>
                <w:szCs w:val="24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8AF" w:rsidRPr="00131264" w:rsidRDefault="000C58AF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31264">
              <w:rPr>
                <w:sz w:val="24"/>
                <w:szCs w:val="24"/>
              </w:rPr>
              <w:t>8</w:t>
            </w:r>
          </w:p>
        </w:tc>
      </w:tr>
      <w:tr w:rsidR="000C58AF" w:rsidRPr="00957853" w:rsidTr="000C58AF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02C40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</w:t>
            </w:r>
            <w:r w:rsidR="007B7176">
              <w:rPr>
                <w:rFonts w:ascii="Times New Roman" w:hAnsi="Times New Roman" w:cs="Times New Roman"/>
                <w:sz w:val="24"/>
                <w:szCs w:val="24"/>
              </w:rPr>
              <w:t xml:space="preserve">иц территориальных зон и границ 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поставленных 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D2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A0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37D0">
        <w:trPr>
          <w:trHeight w:hRule="exact" w:val="82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02C40">
            <w:pPr>
              <w:spacing w:after="0" w:line="240" w:lineRule="auto"/>
              <w:ind w:left="6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утвержденных документов </w:t>
            </w:r>
            <w:r w:rsidR="007B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и </w:t>
            </w:r>
            <w:r w:rsidR="007B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37D0">
        <w:trPr>
          <w:trHeight w:hRule="exact" w:val="119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02C40">
            <w:pPr>
              <w:spacing w:after="0" w:line="240" w:lineRule="auto"/>
              <w:ind w:left="6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 в электронном </w:t>
            </w:r>
            <w:r w:rsidR="007B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виде в общем количестве предоставленных услуг </w:t>
            </w:r>
            <w:r w:rsidR="00A67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8AF" w:rsidRPr="00957853" w:rsidTr="000C37D0">
        <w:trPr>
          <w:trHeight w:hRule="exact" w:val="138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02C40">
            <w:pPr>
              <w:spacing w:after="0" w:line="240" w:lineRule="auto"/>
              <w:ind w:left="62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документации по планировке и межеванию территории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8AF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8AF" w:rsidRDefault="000C58AF" w:rsidP="00F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AF" w:rsidRPr="00957853" w:rsidRDefault="000C58AF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C37D0" w:rsidRDefault="00DF2DC6" w:rsidP="00923FE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923FEA" w:rsidRDefault="00923FEA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6C8" w:rsidRDefault="002666C8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ED5" w:rsidRPr="000C37D0" w:rsidRDefault="00DC56C4" w:rsidP="000C37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A67FEE" w:rsidRPr="00A67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67FEE"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sectPr w:rsidR="000E0ED5" w:rsidRPr="000C37D0" w:rsidSect="00D14D28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76" w:rsidRDefault="007B7176">
      <w:pPr>
        <w:spacing w:after="0" w:line="240" w:lineRule="auto"/>
      </w:pPr>
      <w:r>
        <w:separator/>
      </w:r>
    </w:p>
  </w:endnote>
  <w:endnote w:type="continuationSeparator" w:id="0">
    <w:p w:rsidR="007B7176" w:rsidRDefault="007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76" w:rsidRDefault="007B7176">
      <w:pPr>
        <w:spacing w:after="0" w:line="240" w:lineRule="auto"/>
      </w:pPr>
      <w:r>
        <w:separator/>
      </w:r>
    </w:p>
  </w:footnote>
  <w:footnote w:type="continuationSeparator" w:id="0">
    <w:p w:rsidR="007B7176" w:rsidRDefault="007B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6698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6"/>
      </w:rPr>
    </w:sdtEndPr>
    <w:sdtContent>
      <w:p w:rsidR="007B7176" w:rsidRDefault="007B7176" w:rsidP="00D14D28">
        <w:pPr>
          <w:pStyle w:val="ac"/>
          <w:jc w:val="center"/>
        </w:pPr>
      </w:p>
      <w:p w:rsidR="007B7176" w:rsidRPr="00D14D28" w:rsidRDefault="007B7176" w:rsidP="00D14D28">
        <w:pPr>
          <w:pStyle w:val="ac"/>
          <w:jc w:val="center"/>
        </w:pPr>
        <w:r w:rsidRPr="00E86B22">
          <w:rPr>
            <w:rFonts w:ascii="Times New Roman" w:hAnsi="Times New Roman"/>
            <w:sz w:val="24"/>
            <w:szCs w:val="26"/>
          </w:rPr>
          <w:fldChar w:fldCharType="begin"/>
        </w:r>
        <w:r w:rsidRPr="00E86B22">
          <w:rPr>
            <w:rFonts w:ascii="Times New Roman" w:hAnsi="Times New Roman"/>
            <w:sz w:val="24"/>
            <w:szCs w:val="26"/>
          </w:rPr>
          <w:instrText>PAGE   \* MERGEFORMAT</w:instrText>
        </w:r>
        <w:r w:rsidRPr="00E86B22">
          <w:rPr>
            <w:rFonts w:ascii="Times New Roman" w:hAnsi="Times New Roman"/>
            <w:sz w:val="24"/>
            <w:szCs w:val="26"/>
          </w:rPr>
          <w:fldChar w:fldCharType="separate"/>
        </w:r>
        <w:r w:rsidR="00ED6366" w:rsidRPr="00ED6366">
          <w:rPr>
            <w:rFonts w:ascii="Times New Roman" w:hAnsi="Times New Roman"/>
            <w:noProof/>
            <w:sz w:val="24"/>
            <w:szCs w:val="26"/>
            <w:lang w:val="ru-RU"/>
          </w:rPr>
          <w:t>1</w:t>
        </w:r>
        <w:r w:rsidRPr="00E86B22">
          <w:rPr>
            <w:rFonts w:ascii="Times New Roman" w:hAnsi="Times New Roman"/>
            <w:sz w:val="24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4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B7176" w:rsidRDefault="007B7176">
        <w:pPr>
          <w:pStyle w:val="ac"/>
          <w:jc w:val="center"/>
        </w:pPr>
      </w:p>
      <w:p w:rsidR="007B7176" w:rsidRDefault="007B7176">
        <w:pPr>
          <w:pStyle w:val="ac"/>
          <w:jc w:val="center"/>
        </w:pPr>
      </w:p>
      <w:p w:rsidR="007B7176" w:rsidRPr="00D14D28" w:rsidRDefault="007B7176">
        <w:pPr>
          <w:pStyle w:val="ac"/>
          <w:jc w:val="center"/>
          <w:rPr>
            <w:rFonts w:ascii="Times New Roman" w:hAnsi="Times New Roman"/>
            <w:sz w:val="24"/>
          </w:rPr>
        </w:pPr>
        <w:r w:rsidRPr="00D14D28">
          <w:rPr>
            <w:rFonts w:ascii="Times New Roman" w:hAnsi="Times New Roman"/>
            <w:sz w:val="24"/>
          </w:rPr>
          <w:fldChar w:fldCharType="begin"/>
        </w:r>
        <w:r w:rsidRPr="00D14D28">
          <w:rPr>
            <w:rFonts w:ascii="Times New Roman" w:hAnsi="Times New Roman"/>
            <w:sz w:val="24"/>
          </w:rPr>
          <w:instrText>PAGE   \* MERGEFORMAT</w:instrText>
        </w:r>
        <w:r w:rsidRPr="00D14D28">
          <w:rPr>
            <w:rFonts w:ascii="Times New Roman" w:hAnsi="Times New Roman"/>
            <w:sz w:val="24"/>
          </w:rPr>
          <w:fldChar w:fldCharType="separate"/>
        </w:r>
        <w:r w:rsidR="00ED6366" w:rsidRPr="00ED6366">
          <w:rPr>
            <w:rFonts w:ascii="Times New Roman" w:hAnsi="Times New Roman"/>
            <w:noProof/>
            <w:sz w:val="24"/>
            <w:lang w:val="ru-RU"/>
          </w:rPr>
          <w:t>2</w:t>
        </w:r>
        <w:r w:rsidRPr="00D14D28">
          <w:rPr>
            <w:rFonts w:ascii="Times New Roman" w:hAnsi="Times New Roman"/>
            <w:sz w:val="24"/>
          </w:rPr>
          <w:fldChar w:fldCharType="end"/>
        </w:r>
      </w:p>
    </w:sdtContent>
  </w:sdt>
  <w:p w:rsidR="007B7176" w:rsidRDefault="007B71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2A66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07B22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21F"/>
    <w:rsid w:val="00033797"/>
    <w:rsid w:val="00033852"/>
    <w:rsid w:val="000349BE"/>
    <w:rsid w:val="0003602A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031A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3D9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37D0"/>
    <w:rsid w:val="000C4DC4"/>
    <w:rsid w:val="000C58AF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425C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264"/>
    <w:rsid w:val="00131E3A"/>
    <w:rsid w:val="00132403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475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17A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105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517"/>
    <w:rsid w:val="001E1793"/>
    <w:rsid w:val="001E1EF3"/>
    <w:rsid w:val="001E2D25"/>
    <w:rsid w:val="001E3407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2623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6C8"/>
    <w:rsid w:val="00267918"/>
    <w:rsid w:val="002700DE"/>
    <w:rsid w:val="00270BAD"/>
    <w:rsid w:val="002742EE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064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773A1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1A7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94A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67158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334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1CB7"/>
    <w:rsid w:val="004F30F1"/>
    <w:rsid w:val="004F3BE3"/>
    <w:rsid w:val="004F4DEB"/>
    <w:rsid w:val="004F6260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5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2D4F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49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1C8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4977"/>
    <w:rsid w:val="00644A07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215"/>
    <w:rsid w:val="006B383B"/>
    <w:rsid w:val="006B3AE9"/>
    <w:rsid w:val="006B42D5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0A8"/>
    <w:rsid w:val="007038AA"/>
    <w:rsid w:val="007050AE"/>
    <w:rsid w:val="0070510A"/>
    <w:rsid w:val="00705561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176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2693"/>
    <w:rsid w:val="0085388B"/>
    <w:rsid w:val="00853C73"/>
    <w:rsid w:val="00854570"/>
    <w:rsid w:val="00855C2C"/>
    <w:rsid w:val="0085670E"/>
    <w:rsid w:val="008567EE"/>
    <w:rsid w:val="008568D1"/>
    <w:rsid w:val="00856D6F"/>
    <w:rsid w:val="00856E7A"/>
    <w:rsid w:val="00857F6F"/>
    <w:rsid w:val="0086072E"/>
    <w:rsid w:val="00860EE1"/>
    <w:rsid w:val="00861430"/>
    <w:rsid w:val="00861880"/>
    <w:rsid w:val="008618BF"/>
    <w:rsid w:val="00861BD8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2F06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195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441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3FEA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2B09"/>
    <w:rsid w:val="009C3930"/>
    <w:rsid w:val="009C4995"/>
    <w:rsid w:val="009C54D7"/>
    <w:rsid w:val="009C6607"/>
    <w:rsid w:val="009C6749"/>
    <w:rsid w:val="009C6BF3"/>
    <w:rsid w:val="009C6D7F"/>
    <w:rsid w:val="009C7168"/>
    <w:rsid w:val="009C7E79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0DB2"/>
    <w:rsid w:val="009E1757"/>
    <w:rsid w:val="009E18B2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3363"/>
    <w:rsid w:val="009F48A7"/>
    <w:rsid w:val="009F4CAE"/>
    <w:rsid w:val="009F56BD"/>
    <w:rsid w:val="009F6625"/>
    <w:rsid w:val="009F71B4"/>
    <w:rsid w:val="009F7541"/>
    <w:rsid w:val="009F7CB7"/>
    <w:rsid w:val="00A009B3"/>
    <w:rsid w:val="00A036B9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6F4"/>
    <w:rsid w:val="00A32043"/>
    <w:rsid w:val="00A32396"/>
    <w:rsid w:val="00A33F36"/>
    <w:rsid w:val="00A34146"/>
    <w:rsid w:val="00A357C3"/>
    <w:rsid w:val="00A357F8"/>
    <w:rsid w:val="00A35EDE"/>
    <w:rsid w:val="00A35F3A"/>
    <w:rsid w:val="00A35F92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53A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67FEE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0E65"/>
    <w:rsid w:val="00A911A6"/>
    <w:rsid w:val="00A91C13"/>
    <w:rsid w:val="00A92B47"/>
    <w:rsid w:val="00A93687"/>
    <w:rsid w:val="00A9396E"/>
    <w:rsid w:val="00A939B4"/>
    <w:rsid w:val="00A94004"/>
    <w:rsid w:val="00A94BED"/>
    <w:rsid w:val="00A960DB"/>
    <w:rsid w:val="00A970E0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E7864"/>
    <w:rsid w:val="00AF0C63"/>
    <w:rsid w:val="00AF125B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2318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6CCF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B70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A2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C40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047C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418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1AAA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D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24DD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32A1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1CF8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4D28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0B9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05B"/>
    <w:rsid w:val="00D42D9B"/>
    <w:rsid w:val="00D433BD"/>
    <w:rsid w:val="00D437C8"/>
    <w:rsid w:val="00D43A4B"/>
    <w:rsid w:val="00D46552"/>
    <w:rsid w:val="00D4668D"/>
    <w:rsid w:val="00D46F66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623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7F5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470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0EF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5D9B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86B22"/>
    <w:rsid w:val="00E90CD6"/>
    <w:rsid w:val="00E914FC"/>
    <w:rsid w:val="00E91CBE"/>
    <w:rsid w:val="00E924E2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54DD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36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ABA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0EF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1E"/>
    <w:rsid w:val="00F50C50"/>
    <w:rsid w:val="00F50EB1"/>
    <w:rsid w:val="00F512E6"/>
    <w:rsid w:val="00F517F5"/>
    <w:rsid w:val="00F518D0"/>
    <w:rsid w:val="00F5272B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14B9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27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F0763B6-F560-41BF-A233-2F8C78B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1A6C-96C4-4979-9C73-1B401FA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Куклина В.В.</cp:lastModifiedBy>
  <cp:revision>2</cp:revision>
  <cp:lastPrinted>2023-04-06T09:58:00Z</cp:lastPrinted>
  <dcterms:created xsi:type="dcterms:W3CDTF">2023-04-10T06:33:00Z</dcterms:created>
  <dcterms:modified xsi:type="dcterms:W3CDTF">2023-04-10T06:33:00Z</dcterms:modified>
</cp:coreProperties>
</file>