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02" w:rsidRPr="00743002" w:rsidRDefault="00743002" w:rsidP="00743002">
      <w:pPr>
        <w:suppressAutoHyphens/>
        <w:jc w:val="center"/>
        <w:rPr>
          <w:sz w:val="28"/>
          <w:szCs w:val="28"/>
          <w:lang w:eastAsia="ar-SA"/>
        </w:rPr>
      </w:pPr>
      <w:r w:rsidRPr="007430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A2961F" wp14:editId="6D660EB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02" w:rsidRPr="00743002" w:rsidRDefault="00743002" w:rsidP="00743002">
      <w:pPr>
        <w:jc w:val="center"/>
        <w:rPr>
          <w:sz w:val="28"/>
          <w:szCs w:val="28"/>
          <w:lang w:eastAsia="en-US"/>
        </w:rPr>
      </w:pPr>
      <w:r w:rsidRPr="00743002">
        <w:rPr>
          <w:sz w:val="28"/>
          <w:szCs w:val="28"/>
          <w:lang w:eastAsia="en-US"/>
        </w:rPr>
        <w:t>МУНИЦИПАЛЬНОЕ ОБРАЗОВАНИЕ</w:t>
      </w:r>
    </w:p>
    <w:p w:rsidR="00743002" w:rsidRPr="00743002" w:rsidRDefault="00743002" w:rsidP="00743002">
      <w:pPr>
        <w:jc w:val="center"/>
        <w:rPr>
          <w:sz w:val="28"/>
          <w:szCs w:val="28"/>
          <w:lang w:eastAsia="en-US"/>
        </w:rPr>
      </w:pPr>
      <w:r w:rsidRPr="00743002">
        <w:rPr>
          <w:sz w:val="28"/>
          <w:szCs w:val="28"/>
          <w:lang w:eastAsia="en-US"/>
        </w:rPr>
        <w:t>ХАНТЫ-МАНСИЙСКИЙ РАЙОН</w:t>
      </w:r>
    </w:p>
    <w:p w:rsidR="00743002" w:rsidRPr="00743002" w:rsidRDefault="00743002" w:rsidP="00743002">
      <w:pPr>
        <w:jc w:val="center"/>
        <w:rPr>
          <w:sz w:val="28"/>
          <w:szCs w:val="28"/>
          <w:lang w:eastAsia="en-US"/>
        </w:rPr>
      </w:pPr>
      <w:r w:rsidRPr="00743002">
        <w:rPr>
          <w:sz w:val="28"/>
          <w:szCs w:val="28"/>
          <w:lang w:eastAsia="en-US"/>
        </w:rPr>
        <w:t>Ханты-Мансийский автономный округ – Югра</w:t>
      </w:r>
    </w:p>
    <w:p w:rsidR="00743002" w:rsidRPr="00D44A97" w:rsidRDefault="00743002" w:rsidP="00743002">
      <w:pPr>
        <w:jc w:val="center"/>
        <w:rPr>
          <w:sz w:val="24"/>
          <w:szCs w:val="28"/>
          <w:lang w:eastAsia="en-US"/>
        </w:rPr>
      </w:pPr>
    </w:p>
    <w:p w:rsidR="00743002" w:rsidRPr="00743002" w:rsidRDefault="00743002" w:rsidP="00743002">
      <w:pPr>
        <w:jc w:val="center"/>
        <w:rPr>
          <w:b/>
          <w:sz w:val="28"/>
          <w:szCs w:val="28"/>
          <w:lang w:eastAsia="en-US"/>
        </w:rPr>
      </w:pPr>
      <w:r w:rsidRPr="0074300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43002" w:rsidRPr="00D44A97" w:rsidRDefault="00743002" w:rsidP="00743002">
      <w:pPr>
        <w:jc w:val="center"/>
        <w:rPr>
          <w:b/>
          <w:sz w:val="24"/>
          <w:szCs w:val="28"/>
          <w:lang w:eastAsia="en-US"/>
        </w:rPr>
      </w:pPr>
    </w:p>
    <w:p w:rsidR="00743002" w:rsidRPr="00743002" w:rsidRDefault="000173B1" w:rsidP="00743002">
      <w:pPr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П</w:t>
      </w:r>
      <w:proofErr w:type="gramEnd"/>
      <w:r>
        <w:rPr>
          <w:b/>
          <w:sz w:val="28"/>
          <w:szCs w:val="28"/>
          <w:lang w:eastAsia="en-US"/>
        </w:rPr>
        <w:t xml:space="preserve"> О С Т А Н О В Л Е Н И Е</w:t>
      </w:r>
    </w:p>
    <w:p w:rsidR="00743002" w:rsidRPr="00743002" w:rsidRDefault="00743002" w:rsidP="00743002">
      <w:pPr>
        <w:jc w:val="center"/>
        <w:rPr>
          <w:sz w:val="28"/>
          <w:szCs w:val="28"/>
          <w:lang w:eastAsia="en-US"/>
        </w:rPr>
      </w:pPr>
    </w:p>
    <w:p w:rsidR="00743002" w:rsidRPr="00743002" w:rsidRDefault="00743002" w:rsidP="00743002">
      <w:pPr>
        <w:rPr>
          <w:sz w:val="28"/>
          <w:szCs w:val="28"/>
          <w:lang w:eastAsia="en-US"/>
        </w:rPr>
      </w:pPr>
      <w:r w:rsidRPr="00743002">
        <w:rPr>
          <w:sz w:val="28"/>
          <w:szCs w:val="28"/>
          <w:lang w:eastAsia="en-US"/>
        </w:rPr>
        <w:t xml:space="preserve">от </w:t>
      </w:r>
      <w:r w:rsidR="00E55D21">
        <w:rPr>
          <w:sz w:val="28"/>
          <w:szCs w:val="28"/>
          <w:lang w:eastAsia="en-US"/>
        </w:rPr>
        <w:t xml:space="preserve">25.07.2022   </w:t>
      </w:r>
      <w:r w:rsidRPr="00743002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E55D21">
        <w:rPr>
          <w:sz w:val="28"/>
          <w:szCs w:val="28"/>
          <w:lang w:eastAsia="en-US"/>
        </w:rPr>
        <w:t>269</w:t>
      </w:r>
    </w:p>
    <w:p w:rsidR="00743002" w:rsidRPr="00743002" w:rsidRDefault="00743002" w:rsidP="00743002">
      <w:pPr>
        <w:rPr>
          <w:i/>
          <w:sz w:val="24"/>
          <w:szCs w:val="24"/>
          <w:lang w:eastAsia="en-US"/>
        </w:rPr>
      </w:pPr>
      <w:r w:rsidRPr="00743002">
        <w:rPr>
          <w:i/>
          <w:sz w:val="24"/>
          <w:szCs w:val="24"/>
          <w:lang w:eastAsia="en-US"/>
        </w:rPr>
        <w:t>г. Ханты-Мансийск</w:t>
      </w:r>
    </w:p>
    <w:p w:rsidR="00743002" w:rsidRPr="00D44A97" w:rsidRDefault="00743002" w:rsidP="00743002">
      <w:pPr>
        <w:suppressAutoHyphens/>
        <w:jc w:val="both"/>
        <w:rPr>
          <w:sz w:val="24"/>
          <w:lang w:eastAsia="ar-SA"/>
        </w:rPr>
      </w:pPr>
    </w:p>
    <w:p w:rsidR="00D44A97" w:rsidRDefault="00144A2B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9860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</w:t>
      </w:r>
      <w:bookmarkStart w:id="0" w:name="_GoBack"/>
      <w:bookmarkEnd w:id="0"/>
    </w:p>
    <w:p w:rsidR="00D44A97" w:rsidRDefault="00144A2B" w:rsidP="008C35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C35C9" w:rsidRDefault="00144A2B" w:rsidP="00D44A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0D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13A8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.01.202</w:t>
      </w:r>
      <w:r w:rsidR="00B13A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D537B">
        <w:rPr>
          <w:rFonts w:ascii="Times New Roman" w:hAnsi="Times New Roman"/>
          <w:sz w:val="28"/>
          <w:szCs w:val="28"/>
        </w:rPr>
        <w:t xml:space="preserve"> </w:t>
      </w:r>
      <w:r w:rsidR="009C3B7B">
        <w:rPr>
          <w:rFonts w:ascii="Times New Roman" w:hAnsi="Times New Roman"/>
          <w:sz w:val="28"/>
          <w:szCs w:val="28"/>
        </w:rPr>
        <w:t>2</w:t>
      </w:r>
      <w:r w:rsidR="00B13A84">
        <w:rPr>
          <w:rFonts w:ascii="Times New Roman" w:hAnsi="Times New Roman"/>
          <w:sz w:val="28"/>
          <w:szCs w:val="28"/>
        </w:rPr>
        <w:t>2</w:t>
      </w:r>
      <w:r w:rsidRPr="00144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3770" w:rsidRPr="00FC6BEC">
        <w:rPr>
          <w:rFonts w:ascii="Times New Roman" w:hAnsi="Times New Roman"/>
          <w:sz w:val="28"/>
          <w:szCs w:val="28"/>
        </w:rPr>
        <w:t xml:space="preserve">О мерах </w:t>
      </w:r>
    </w:p>
    <w:p w:rsidR="008C35C9" w:rsidRDefault="00DE3770" w:rsidP="008C35C9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по реализации решения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 xml:space="preserve">Думы </w:t>
      </w:r>
    </w:p>
    <w:p w:rsidR="008C35C9" w:rsidRDefault="00DE3770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Ханты-Мансийского района</w:t>
      </w:r>
      <w:r w:rsidR="000D537B">
        <w:rPr>
          <w:rFonts w:ascii="Times New Roman" w:hAnsi="Times New Roman"/>
          <w:sz w:val="28"/>
          <w:szCs w:val="28"/>
        </w:rPr>
        <w:t xml:space="preserve"> </w:t>
      </w:r>
    </w:p>
    <w:p w:rsidR="008C35C9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3A8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.12.20</w:t>
      </w:r>
      <w:r w:rsidR="006E76F2">
        <w:rPr>
          <w:rFonts w:ascii="Times New Roman" w:hAnsi="Times New Roman"/>
          <w:sz w:val="28"/>
          <w:szCs w:val="28"/>
        </w:rPr>
        <w:t>2</w:t>
      </w:r>
      <w:r w:rsidR="00B13A84">
        <w:rPr>
          <w:rFonts w:ascii="Times New Roman" w:hAnsi="Times New Roman"/>
          <w:sz w:val="28"/>
          <w:szCs w:val="28"/>
        </w:rPr>
        <w:t>1</w:t>
      </w:r>
      <w:r w:rsidR="00D26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13A84">
        <w:rPr>
          <w:rFonts w:ascii="Times New Roman" w:hAnsi="Times New Roman"/>
          <w:sz w:val="28"/>
          <w:szCs w:val="28"/>
        </w:rPr>
        <w:t>34</w:t>
      </w:r>
      <w:r w:rsidR="006E7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</w:t>
      </w:r>
    </w:p>
    <w:p w:rsidR="008C35C9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6E76F2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B13A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</w:t>
      </w:r>
    </w:p>
    <w:p w:rsidR="009A213C" w:rsidRPr="00FC6BEC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период 202</w:t>
      </w:r>
      <w:r w:rsidR="00B13A84">
        <w:rPr>
          <w:rFonts w:ascii="Times New Roman" w:hAnsi="Times New Roman"/>
          <w:sz w:val="28"/>
          <w:szCs w:val="28"/>
        </w:rPr>
        <w:t>3</w:t>
      </w:r>
      <w:r w:rsidRPr="009B4F33">
        <w:rPr>
          <w:rFonts w:ascii="Times New Roman" w:hAnsi="Times New Roman"/>
          <w:sz w:val="28"/>
          <w:szCs w:val="28"/>
        </w:rPr>
        <w:t xml:space="preserve"> и 202</w:t>
      </w:r>
      <w:r w:rsidR="00B13A84">
        <w:rPr>
          <w:rFonts w:ascii="Times New Roman" w:hAnsi="Times New Roman"/>
          <w:sz w:val="28"/>
          <w:szCs w:val="28"/>
        </w:rPr>
        <w:t>4</w:t>
      </w:r>
      <w:r w:rsidRPr="009B4F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FC6BEC" w:rsidRPr="00D44A97" w:rsidRDefault="00FC6BEC" w:rsidP="00C56767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DE3770" w:rsidRPr="00D26A9A" w:rsidRDefault="00B13A84" w:rsidP="00C82590">
      <w:pPr>
        <w:pStyle w:val="a5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215.1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42C67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10" w:history="1">
        <w:r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Pr="00042C67">
        <w:rPr>
          <w:rFonts w:ascii="Times New Roman" w:hAnsi="Times New Roman"/>
          <w:sz w:val="28"/>
          <w:szCs w:val="28"/>
        </w:rPr>
        <w:t xml:space="preserve"> Думы Ханты-Мансийского района от </w:t>
      </w:r>
      <w:r>
        <w:rPr>
          <w:rFonts w:ascii="Times New Roman" w:hAnsi="Times New Roman"/>
          <w:sz w:val="28"/>
          <w:szCs w:val="28"/>
        </w:rPr>
        <w:t>17.12.</w:t>
      </w:r>
      <w:r w:rsidRPr="00042C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42C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 </w:t>
      </w:r>
      <w:r w:rsidRPr="00042C67">
        <w:rPr>
          <w:rFonts w:ascii="Times New Roman" w:hAnsi="Times New Roman"/>
          <w:sz w:val="28"/>
          <w:szCs w:val="28"/>
        </w:rPr>
        <w:t xml:space="preserve">«О бюджете Ханты-Мансийского </w:t>
      </w:r>
      <w:r>
        <w:rPr>
          <w:rFonts w:ascii="Times New Roman" w:hAnsi="Times New Roman"/>
          <w:sz w:val="28"/>
          <w:szCs w:val="28"/>
        </w:rPr>
        <w:br/>
      </w:r>
      <w:r w:rsidRPr="00042C6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22 год и плановый период 2023 и </w:t>
      </w:r>
      <w:r w:rsidRPr="00042C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42C67">
        <w:rPr>
          <w:rFonts w:ascii="Times New Roman" w:hAnsi="Times New Roman"/>
          <w:sz w:val="28"/>
          <w:szCs w:val="28"/>
        </w:rPr>
        <w:t xml:space="preserve"> годов»:</w:t>
      </w:r>
    </w:p>
    <w:p w:rsidR="00D26A9A" w:rsidRPr="00D44A97" w:rsidRDefault="00D26A9A" w:rsidP="00C82590">
      <w:pPr>
        <w:pStyle w:val="a5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E56D0" w:rsidRDefault="00D26A9A" w:rsidP="006E56D0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E56D0">
        <w:rPr>
          <w:sz w:val="28"/>
          <w:szCs w:val="28"/>
        </w:rPr>
        <w:t>в</w:t>
      </w:r>
      <w:r w:rsidR="00D6770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6E56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3BDE">
        <w:rPr>
          <w:sz w:val="28"/>
          <w:szCs w:val="28"/>
        </w:rPr>
        <w:t>админис</w:t>
      </w:r>
      <w:r>
        <w:rPr>
          <w:sz w:val="28"/>
          <w:szCs w:val="28"/>
        </w:rPr>
        <w:t>трации</w:t>
      </w:r>
      <w:r w:rsidR="00282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района </w:t>
      </w:r>
      <w:r w:rsidRPr="00683BD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B13A84">
        <w:rPr>
          <w:sz w:val="28"/>
          <w:szCs w:val="28"/>
        </w:rPr>
        <w:t>4</w:t>
      </w:r>
      <w:r>
        <w:rPr>
          <w:sz w:val="28"/>
          <w:szCs w:val="28"/>
        </w:rPr>
        <w:t>.01.202</w:t>
      </w:r>
      <w:r w:rsidR="00B13A84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0D537B">
        <w:rPr>
          <w:sz w:val="28"/>
          <w:szCs w:val="28"/>
        </w:rPr>
        <w:t xml:space="preserve"> </w:t>
      </w:r>
      <w:r w:rsidR="00D26A32">
        <w:rPr>
          <w:sz w:val="28"/>
          <w:szCs w:val="28"/>
        </w:rPr>
        <w:t>2</w:t>
      </w:r>
      <w:r w:rsidR="00B13A84">
        <w:rPr>
          <w:sz w:val="28"/>
          <w:szCs w:val="28"/>
        </w:rPr>
        <w:t>2</w:t>
      </w:r>
      <w:r>
        <w:rPr>
          <w:sz w:val="28"/>
          <w:szCs w:val="28"/>
        </w:rPr>
        <w:t xml:space="preserve"> «О мерах по реализации решения Думы </w:t>
      </w:r>
      <w:r w:rsidR="00743002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</w:t>
      </w:r>
      <w:r w:rsidR="00B13A84">
        <w:rPr>
          <w:sz w:val="28"/>
          <w:szCs w:val="28"/>
        </w:rPr>
        <w:t>17</w:t>
      </w:r>
      <w:r>
        <w:rPr>
          <w:sz w:val="28"/>
          <w:szCs w:val="28"/>
        </w:rPr>
        <w:t>.12.20</w:t>
      </w:r>
      <w:r w:rsidR="00D26A32">
        <w:rPr>
          <w:sz w:val="28"/>
          <w:szCs w:val="28"/>
        </w:rPr>
        <w:t>2</w:t>
      </w:r>
      <w:r w:rsidR="00B13A84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0D537B">
        <w:rPr>
          <w:sz w:val="28"/>
          <w:szCs w:val="28"/>
        </w:rPr>
        <w:t xml:space="preserve"> </w:t>
      </w:r>
      <w:r w:rsidR="00B13A84">
        <w:rPr>
          <w:sz w:val="28"/>
          <w:szCs w:val="28"/>
        </w:rPr>
        <w:t>34</w:t>
      </w:r>
      <w:r>
        <w:rPr>
          <w:sz w:val="28"/>
          <w:szCs w:val="28"/>
        </w:rPr>
        <w:t xml:space="preserve"> «О бюджете </w:t>
      </w:r>
      <w:r w:rsidR="00743002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на 202</w:t>
      </w:r>
      <w:r w:rsidR="00B13A8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13A84">
        <w:rPr>
          <w:sz w:val="28"/>
          <w:szCs w:val="28"/>
        </w:rPr>
        <w:t>3</w:t>
      </w:r>
      <w:r w:rsidR="00C82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743002">
        <w:rPr>
          <w:sz w:val="28"/>
          <w:szCs w:val="28"/>
        </w:rPr>
        <w:br/>
      </w:r>
      <w:r>
        <w:rPr>
          <w:sz w:val="28"/>
          <w:szCs w:val="28"/>
        </w:rPr>
        <w:t>202</w:t>
      </w:r>
      <w:r w:rsidR="00B13A8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="00893E20">
        <w:rPr>
          <w:sz w:val="28"/>
          <w:szCs w:val="28"/>
        </w:rPr>
        <w:t xml:space="preserve"> изменения</w:t>
      </w:r>
      <w:r w:rsidR="00D44A97">
        <w:rPr>
          <w:sz w:val="28"/>
          <w:szCs w:val="28"/>
        </w:rPr>
        <w:t>,</w:t>
      </w:r>
      <w:r w:rsidR="00893E20">
        <w:rPr>
          <w:sz w:val="28"/>
          <w:szCs w:val="28"/>
        </w:rPr>
        <w:t xml:space="preserve"> </w:t>
      </w:r>
      <w:r w:rsidR="002826BB">
        <w:rPr>
          <w:sz w:val="28"/>
          <w:szCs w:val="28"/>
        </w:rPr>
        <w:t xml:space="preserve">дополнив </w:t>
      </w:r>
      <w:r w:rsidR="002826BB" w:rsidRPr="002826BB">
        <w:rPr>
          <w:sz w:val="28"/>
          <w:szCs w:val="28"/>
        </w:rPr>
        <w:t xml:space="preserve">подпункт б) пункта </w:t>
      </w:r>
      <w:r w:rsidR="002826BB">
        <w:rPr>
          <w:sz w:val="28"/>
          <w:szCs w:val="28"/>
        </w:rPr>
        <w:t>10</w:t>
      </w:r>
      <w:r w:rsidR="002826BB" w:rsidRPr="002826BB">
        <w:rPr>
          <w:sz w:val="28"/>
          <w:szCs w:val="28"/>
        </w:rPr>
        <w:t xml:space="preserve"> абзацем четвертым следующего содержания</w:t>
      </w:r>
      <w:r w:rsidR="005F5695" w:rsidRPr="006E56D0">
        <w:rPr>
          <w:sz w:val="28"/>
          <w:szCs w:val="28"/>
        </w:rPr>
        <w:t>:</w:t>
      </w:r>
    </w:p>
    <w:p w:rsidR="00FF3487" w:rsidRPr="006E56D0" w:rsidRDefault="005F5695" w:rsidP="006E56D0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6E56D0">
        <w:rPr>
          <w:sz w:val="28"/>
          <w:szCs w:val="28"/>
        </w:rPr>
        <w:t>«</w:t>
      </w:r>
      <w:r w:rsidR="002826BB" w:rsidRPr="002826BB">
        <w:rPr>
          <w:sz w:val="28"/>
          <w:szCs w:val="28"/>
        </w:rPr>
        <w:t>на приобретение в муниципальную собственность жилого помещения в строящемся доме, в котором жилое помещение будет создано в будущем</w:t>
      </w:r>
      <w:proofErr w:type="gramStart"/>
      <w:r w:rsidR="002826BB" w:rsidRPr="002826BB">
        <w:rPr>
          <w:sz w:val="28"/>
          <w:szCs w:val="28"/>
        </w:rPr>
        <w:t>.</w:t>
      </w:r>
      <w:r w:rsidRPr="006E56D0">
        <w:rPr>
          <w:sz w:val="28"/>
          <w:szCs w:val="28"/>
        </w:rPr>
        <w:t>».</w:t>
      </w:r>
      <w:proofErr w:type="gramEnd"/>
    </w:p>
    <w:p w:rsidR="005F5695" w:rsidRDefault="005F5695" w:rsidP="00C82590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5F5695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874B45">
        <w:rPr>
          <w:sz w:val="28"/>
          <w:szCs w:val="28"/>
        </w:rPr>
        <w:br/>
      </w:r>
      <w:r w:rsidRPr="005F5695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</w:t>
      </w:r>
      <w:r>
        <w:rPr>
          <w:sz w:val="28"/>
          <w:szCs w:val="28"/>
        </w:rPr>
        <w:t>.</w:t>
      </w:r>
    </w:p>
    <w:p w:rsidR="00C2777D" w:rsidRDefault="00C2777D" w:rsidP="00C82590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63F2D">
        <w:rPr>
          <w:sz w:val="28"/>
          <w:szCs w:val="28"/>
        </w:rPr>
        <w:t>Контроль за</w:t>
      </w:r>
      <w:proofErr w:type="gramEnd"/>
      <w:r w:rsidRPr="00D63F2D">
        <w:rPr>
          <w:sz w:val="28"/>
          <w:szCs w:val="28"/>
        </w:rPr>
        <w:t xml:space="preserve"> выполнением постановления возложить </w:t>
      </w:r>
      <w:r w:rsidRPr="00D63F2D">
        <w:rPr>
          <w:sz w:val="28"/>
          <w:szCs w:val="28"/>
        </w:rPr>
        <w:br/>
        <w:t xml:space="preserve">на заместителя главы </w:t>
      </w:r>
      <w:r w:rsidR="003205E7" w:rsidRPr="00D63F2D">
        <w:rPr>
          <w:sz w:val="28"/>
          <w:szCs w:val="28"/>
        </w:rPr>
        <w:t xml:space="preserve">Ханты-Мансийского </w:t>
      </w:r>
      <w:r w:rsidR="002B1BE0">
        <w:rPr>
          <w:sz w:val="28"/>
          <w:szCs w:val="28"/>
        </w:rPr>
        <w:t>района по финансам</w:t>
      </w:r>
      <w:r w:rsidRPr="00D63F2D">
        <w:rPr>
          <w:sz w:val="28"/>
          <w:szCs w:val="28"/>
        </w:rPr>
        <w:t>.</w:t>
      </w:r>
    </w:p>
    <w:p w:rsidR="00A53461" w:rsidRDefault="00A53461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4A97" w:rsidRPr="000A7DD6" w:rsidRDefault="00D44A97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43002" w:rsidRDefault="00743002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7373BB" w:rsidRPr="00CA51E1" w:rsidRDefault="00743002" w:rsidP="00C56767">
      <w:pPr>
        <w:pStyle w:val="a5"/>
        <w:jc w:val="both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652A8">
        <w:rPr>
          <w:rFonts w:ascii="Times New Roman" w:hAnsi="Times New Roman"/>
          <w:sz w:val="28"/>
          <w:szCs w:val="28"/>
        </w:rPr>
        <w:t xml:space="preserve"> </w:t>
      </w:r>
      <w:r w:rsidR="00205BC6"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="002B1BE0">
        <w:rPr>
          <w:rFonts w:ascii="Times New Roman" w:hAnsi="Times New Roman"/>
          <w:sz w:val="28"/>
          <w:szCs w:val="28"/>
        </w:rPr>
        <w:t xml:space="preserve"> </w:t>
      </w:r>
      <w:r w:rsidR="003205E7">
        <w:rPr>
          <w:rFonts w:ascii="Times New Roman" w:hAnsi="Times New Roman"/>
          <w:sz w:val="28"/>
          <w:szCs w:val="28"/>
        </w:rPr>
        <w:t xml:space="preserve">          </w:t>
      </w:r>
      <w:r w:rsidR="00E652A8">
        <w:rPr>
          <w:rFonts w:ascii="Times New Roman" w:hAnsi="Times New Roman"/>
          <w:sz w:val="28"/>
          <w:szCs w:val="28"/>
        </w:rPr>
        <w:t xml:space="preserve">            </w:t>
      </w:r>
      <w:r w:rsidR="000D537B">
        <w:rPr>
          <w:rFonts w:ascii="Times New Roman" w:hAnsi="Times New Roman"/>
          <w:sz w:val="28"/>
          <w:szCs w:val="28"/>
        </w:rPr>
        <w:t xml:space="preserve">  </w:t>
      </w:r>
      <w:r w:rsidR="00E652A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52A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Р.Ш.Речапов</w:t>
      </w:r>
      <w:proofErr w:type="spellEnd"/>
    </w:p>
    <w:sectPr w:rsidR="007373BB" w:rsidRPr="00CA51E1" w:rsidSect="00D44A97">
      <w:headerReference w:type="default" r:id="rId11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B5" w:rsidRDefault="008175B5" w:rsidP="001D0F12">
      <w:r>
        <w:separator/>
      </w:r>
    </w:p>
  </w:endnote>
  <w:endnote w:type="continuationSeparator" w:id="0">
    <w:p w:rsidR="008175B5" w:rsidRDefault="008175B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B5" w:rsidRDefault="008175B5" w:rsidP="001D0F12">
      <w:r>
        <w:separator/>
      </w:r>
    </w:p>
  </w:footnote>
  <w:footnote w:type="continuationSeparator" w:id="0">
    <w:p w:rsidR="008175B5" w:rsidRDefault="008175B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6617"/>
      <w:docPartObj>
        <w:docPartGallery w:val="Page Numbers (Top of Page)"/>
        <w:docPartUnique/>
      </w:docPartObj>
    </w:sdtPr>
    <w:sdtEndPr>
      <w:rPr>
        <w:sz w:val="24"/>
        <w:szCs w:val="26"/>
      </w:rPr>
    </w:sdtEndPr>
    <w:sdtContent>
      <w:p w:rsidR="00146CAB" w:rsidRPr="00C82590" w:rsidRDefault="00146CAB" w:rsidP="00CF3987">
        <w:pPr>
          <w:pStyle w:val="a7"/>
          <w:jc w:val="center"/>
          <w:rPr>
            <w:sz w:val="24"/>
            <w:szCs w:val="26"/>
          </w:rPr>
        </w:pPr>
        <w:r w:rsidRPr="00C82590">
          <w:rPr>
            <w:sz w:val="24"/>
            <w:szCs w:val="26"/>
          </w:rPr>
          <w:fldChar w:fldCharType="begin"/>
        </w:r>
        <w:r w:rsidRPr="00C82590">
          <w:rPr>
            <w:sz w:val="24"/>
            <w:szCs w:val="26"/>
          </w:rPr>
          <w:instrText>PAGE   \* MERGEFORMAT</w:instrText>
        </w:r>
        <w:r w:rsidRPr="00C82590">
          <w:rPr>
            <w:sz w:val="24"/>
            <w:szCs w:val="26"/>
          </w:rPr>
          <w:fldChar w:fldCharType="separate"/>
        </w:r>
        <w:r w:rsidR="00E55D21">
          <w:rPr>
            <w:noProof/>
            <w:sz w:val="24"/>
            <w:szCs w:val="26"/>
          </w:rPr>
          <w:t>2</w:t>
        </w:r>
        <w:r w:rsidRPr="00C82590">
          <w:rPr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CBF"/>
    <w:multiLevelType w:val="multilevel"/>
    <w:tmpl w:val="EE5E12A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65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E52224"/>
    <w:multiLevelType w:val="hybridMultilevel"/>
    <w:tmpl w:val="89DC40BA"/>
    <w:lvl w:ilvl="0" w:tplc="3F32E1CA">
      <w:start w:val="1"/>
      <w:numFmt w:val="bullet"/>
      <w:lvlText w:val="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5BA0"/>
    <w:rsid w:val="00010020"/>
    <w:rsid w:val="00011BA7"/>
    <w:rsid w:val="00012444"/>
    <w:rsid w:val="0001365B"/>
    <w:rsid w:val="00014701"/>
    <w:rsid w:val="000173B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66163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184"/>
    <w:rsid w:val="00082FD8"/>
    <w:rsid w:val="000830E4"/>
    <w:rsid w:val="00084F1A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37B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668F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26BDC"/>
    <w:rsid w:val="001301CD"/>
    <w:rsid w:val="00130DC3"/>
    <w:rsid w:val="001310FE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A2B"/>
    <w:rsid w:val="00144EEB"/>
    <w:rsid w:val="00146CA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869B7"/>
    <w:rsid w:val="00190506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1F67E9"/>
    <w:rsid w:val="002002D5"/>
    <w:rsid w:val="00201E3A"/>
    <w:rsid w:val="002032F2"/>
    <w:rsid w:val="00203831"/>
    <w:rsid w:val="00204436"/>
    <w:rsid w:val="00205BC6"/>
    <w:rsid w:val="0020704B"/>
    <w:rsid w:val="002123A5"/>
    <w:rsid w:val="00212A5D"/>
    <w:rsid w:val="00212BF1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5D3"/>
    <w:rsid w:val="00281B53"/>
    <w:rsid w:val="002826BB"/>
    <w:rsid w:val="00284D00"/>
    <w:rsid w:val="0028661A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A7F67"/>
    <w:rsid w:val="002B1BE0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5A20"/>
    <w:rsid w:val="002D68AD"/>
    <w:rsid w:val="002D7562"/>
    <w:rsid w:val="002E14E7"/>
    <w:rsid w:val="002E1B03"/>
    <w:rsid w:val="002E3625"/>
    <w:rsid w:val="002E7504"/>
    <w:rsid w:val="002F2451"/>
    <w:rsid w:val="002F2EF4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0004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D4C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15E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D7BF9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57AC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38F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2824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6432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25DF"/>
    <w:rsid w:val="004F38E4"/>
    <w:rsid w:val="004F59DC"/>
    <w:rsid w:val="004F6F4C"/>
    <w:rsid w:val="004F7EF4"/>
    <w:rsid w:val="00501152"/>
    <w:rsid w:val="0050138C"/>
    <w:rsid w:val="005016DC"/>
    <w:rsid w:val="0050273C"/>
    <w:rsid w:val="00502856"/>
    <w:rsid w:val="005035B2"/>
    <w:rsid w:val="00503622"/>
    <w:rsid w:val="00504518"/>
    <w:rsid w:val="00506E2A"/>
    <w:rsid w:val="00510233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27575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B30"/>
    <w:rsid w:val="00544D81"/>
    <w:rsid w:val="00545272"/>
    <w:rsid w:val="005461A1"/>
    <w:rsid w:val="005464A4"/>
    <w:rsid w:val="00547517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362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67284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122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95"/>
    <w:rsid w:val="005F56DA"/>
    <w:rsid w:val="005F5A43"/>
    <w:rsid w:val="005F6EBE"/>
    <w:rsid w:val="005F72C5"/>
    <w:rsid w:val="00600256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05B"/>
    <w:rsid w:val="006267F4"/>
    <w:rsid w:val="00635467"/>
    <w:rsid w:val="006368B6"/>
    <w:rsid w:val="00641768"/>
    <w:rsid w:val="00642532"/>
    <w:rsid w:val="0064275B"/>
    <w:rsid w:val="00642C2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A7F"/>
    <w:rsid w:val="00665CF0"/>
    <w:rsid w:val="00666D73"/>
    <w:rsid w:val="006672B6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80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6D0"/>
    <w:rsid w:val="006E5764"/>
    <w:rsid w:val="006E6DD2"/>
    <w:rsid w:val="006E76F2"/>
    <w:rsid w:val="006F06AA"/>
    <w:rsid w:val="006F1A48"/>
    <w:rsid w:val="006F3333"/>
    <w:rsid w:val="006F4B33"/>
    <w:rsid w:val="006F729C"/>
    <w:rsid w:val="006F73A7"/>
    <w:rsid w:val="006F7CF8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957"/>
    <w:rsid w:val="0072477E"/>
    <w:rsid w:val="007265B4"/>
    <w:rsid w:val="00732AF3"/>
    <w:rsid w:val="00733135"/>
    <w:rsid w:val="00733812"/>
    <w:rsid w:val="007373BB"/>
    <w:rsid w:val="0074279C"/>
    <w:rsid w:val="00743002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773DB"/>
    <w:rsid w:val="00777F57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A77DD"/>
    <w:rsid w:val="007B2813"/>
    <w:rsid w:val="007B3BE4"/>
    <w:rsid w:val="007B477C"/>
    <w:rsid w:val="007C0399"/>
    <w:rsid w:val="007C2091"/>
    <w:rsid w:val="007C2665"/>
    <w:rsid w:val="007C7703"/>
    <w:rsid w:val="007C780F"/>
    <w:rsid w:val="007D1C98"/>
    <w:rsid w:val="007D2CD6"/>
    <w:rsid w:val="007D2FB5"/>
    <w:rsid w:val="007D40EB"/>
    <w:rsid w:val="007D5E38"/>
    <w:rsid w:val="007D73A3"/>
    <w:rsid w:val="007E0161"/>
    <w:rsid w:val="007E0D36"/>
    <w:rsid w:val="007E2773"/>
    <w:rsid w:val="007E28B0"/>
    <w:rsid w:val="007E3549"/>
    <w:rsid w:val="007E3A98"/>
    <w:rsid w:val="007E43F0"/>
    <w:rsid w:val="007E4EDC"/>
    <w:rsid w:val="007E563D"/>
    <w:rsid w:val="007E6A34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6744"/>
    <w:rsid w:val="008167A0"/>
    <w:rsid w:val="0081717F"/>
    <w:rsid w:val="008175B5"/>
    <w:rsid w:val="008201AA"/>
    <w:rsid w:val="00822E33"/>
    <w:rsid w:val="00823967"/>
    <w:rsid w:val="00823BBF"/>
    <w:rsid w:val="00823D4A"/>
    <w:rsid w:val="00823F40"/>
    <w:rsid w:val="0082459F"/>
    <w:rsid w:val="00824F42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308"/>
    <w:rsid w:val="00871C91"/>
    <w:rsid w:val="00871CBB"/>
    <w:rsid w:val="00872766"/>
    <w:rsid w:val="00872C98"/>
    <w:rsid w:val="00872EE1"/>
    <w:rsid w:val="00874B45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3E20"/>
    <w:rsid w:val="0089521A"/>
    <w:rsid w:val="00895A4D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35C9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42C3"/>
    <w:rsid w:val="00915263"/>
    <w:rsid w:val="00920C05"/>
    <w:rsid w:val="00921F3C"/>
    <w:rsid w:val="009244DE"/>
    <w:rsid w:val="00931FC0"/>
    <w:rsid w:val="009325EB"/>
    <w:rsid w:val="00934906"/>
    <w:rsid w:val="00940E4F"/>
    <w:rsid w:val="00940E9F"/>
    <w:rsid w:val="009423D2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1F9"/>
    <w:rsid w:val="00957807"/>
    <w:rsid w:val="009613ED"/>
    <w:rsid w:val="00961677"/>
    <w:rsid w:val="0096242B"/>
    <w:rsid w:val="00963814"/>
    <w:rsid w:val="009659DC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0A3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DCE"/>
    <w:rsid w:val="009C0F6D"/>
    <w:rsid w:val="009C1182"/>
    <w:rsid w:val="009C14EF"/>
    <w:rsid w:val="009C22DB"/>
    <w:rsid w:val="009C3B7B"/>
    <w:rsid w:val="009C5AE2"/>
    <w:rsid w:val="009C6AB2"/>
    <w:rsid w:val="009C78D9"/>
    <w:rsid w:val="009C7997"/>
    <w:rsid w:val="009D07EB"/>
    <w:rsid w:val="009D23FA"/>
    <w:rsid w:val="009D2AA8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40B5"/>
    <w:rsid w:val="009F596D"/>
    <w:rsid w:val="009F71BF"/>
    <w:rsid w:val="00A014DC"/>
    <w:rsid w:val="00A03B7D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6863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50DD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0E55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3A84"/>
    <w:rsid w:val="00B14375"/>
    <w:rsid w:val="00B14FE4"/>
    <w:rsid w:val="00B15D5C"/>
    <w:rsid w:val="00B16C87"/>
    <w:rsid w:val="00B16E1F"/>
    <w:rsid w:val="00B1723C"/>
    <w:rsid w:val="00B176F0"/>
    <w:rsid w:val="00B227D7"/>
    <w:rsid w:val="00B25A95"/>
    <w:rsid w:val="00B271BC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2605"/>
    <w:rsid w:val="00B43B22"/>
    <w:rsid w:val="00B479E1"/>
    <w:rsid w:val="00B51A1A"/>
    <w:rsid w:val="00B53777"/>
    <w:rsid w:val="00B57188"/>
    <w:rsid w:val="00B60D47"/>
    <w:rsid w:val="00B61093"/>
    <w:rsid w:val="00B617BF"/>
    <w:rsid w:val="00B6314E"/>
    <w:rsid w:val="00B63BF3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317A"/>
    <w:rsid w:val="00B84CA5"/>
    <w:rsid w:val="00B85EF0"/>
    <w:rsid w:val="00B878BB"/>
    <w:rsid w:val="00B87B82"/>
    <w:rsid w:val="00B917CB"/>
    <w:rsid w:val="00B92548"/>
    <w:rsid w:val="00B92C7D"/>
    <w:rsid w:val="00B92D20"/>
    <w:rsid w:val="00B940EE"/>
    <w:rsid w:val="00B95D77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576E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439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592"/>
    <w:rsid w:val="00C14691"/>
    <w:rsid w:val="00C15068"/>
    <w:rsid w:val="00C15D9F"/>
    <w:rsid w:val="00C16204"/>
    <w:rsid w:val="00C17713"/>
    <w:rsid w:val="00C21ACA"/>
    <w:rsid w:val="00C223C3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6767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BE7"/>
    <w:rsid w:val="00C80FF5"/>
    <w:rsid w:val="00C82590"/>
    <w:rsid w:val="00C84A90"/>
    <w:rsid w:val="00C86373"/>
    <w:rsid w:val="00C90934"/>
    <w:rsid w:val="00C9267D"/>
    <w:rsid w:val="00C932AD"/>
    <w:rsid w:val="00C93BE2"/>
    <w:rsid w:val="00C97367"/>
    <w:rsid w:val="00C97AFC"/>
    <w:rsid w:val="00CA0846"/>
    <w:rsid w:val="00CA1110"/>
    <w:rsid w:val="00CA1B1A"/>
    <w:rsid w:val="00CA1D91"/>
    <w:rsid w:val="00CA2853"/>
    <w:rsid w:val="00CA403E"/>
    <w:rsid w:val="00CA51E1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769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75"/>
    <w:rsid w:val="00D229F5"/>
    <w:rsid w:val="00D2424E"/>
    <w:rsid w:val="00D24302"/>
    <w:rsid w:val="00D25D09"/>
    <w:rsid w:val="00D26072"/>
    <w:rsid w:val="00D26A32"/>
    <w:rsid w:val="00D26A9A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97"/>
    <w:rsid w:val="00D44AD2"/>
    <w:rsid w:val="00D44BFC"/>
    <w:rsid w:val="00D46F09"/>
    <w:rsid w:val="00D478E5"/>
    <w:rsid w:val="00D50703"/>
    <w:rsid w:val="00D50FD0"/>
    <w:rsid w:val="00D51166"/>
    <w:rsid w:val="00D518DD"/>
    <w:rsid w:val="00D51B57"/>
    <w:rsid w:val="00D54A86"/>
    <w:rsid w:val="00D575F4"/>
    <w:rsid w:val="00D605A3"/>
    <w:rsid w:val="00D6179B"/>
    <w:rsid w:val="00D62262"/>
    <w:rsid w:val="00D6323D"/>
    <w:rsid w:val="00D63F2D"/>
    <w:rsid w:val="00D65259"/>
    <w:rsid w:val="00D664F2"/>
    <w:rsid w:val="00D66F21"/>
    <w:rsid w:val="00D67704"/>
    <w:rsid w:val="00D677D5"/>
    <w:rsid w:val="00D67BCB"/>
    <w:rsid w:val="00D67FF0"/>
    <w:rsid w:val="00D70779"/>
    <w:rsid w:val="00D7180F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495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5FD7"/>
    <w:rsid w:val="00DC622B"/>
    <w:rsid w:val="00DC6EB5"/>
    <w:rsid w:val="00DC78B9"/>
    <w:rsid w:val="00DD27E0"/>
    <w:rsid w:val="00DD39EA"/>
    <w:rsid w:val="00DD4EFD"/>
    <w:rsid w:val="00DD7109"/>
    <w:rsid w:val="00DD7AF4"/>
    <w:rsid w:val="00DD7E65"/>
    <w:rsid w:val="00DE0ED3"/>
    <w:rsid w:val="00DE31EB"/>
    <w:rsid w:val="00DE3770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5D21"/>
    <w:rsid w:val="00E56FCC"/>
    <w:rsid w:val="00E576BA"/>
    <w:rsid w:val="00E6198E"/>
    <w:rsid w:val="00E62404"/>
    <w:rsid w:val="00E62BE1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04F0"/>
    <w:rsid w:val="00E71050"/>
    <w:rsid w:val="00E7128A"/>
    <w:rsid w:val="00E72239"/>
    <w:rsid w:val="00E72736"/>
    <w:rsid w:val="00E72F9C"/>
    <w:rsid w:val="00E76EAC"/>
    <w:rsid w:val="00E77623"/>
    <w:rsid w:val="00E80BA3"/>
    <w:rsid w:val="00E81806"/>
    <w:rsid w:val="00E8307E"/>
    <w:rsid w:val="00E84EB9"/>
    <w:rsid w:val="00E85BD8"/>
    <w:rsid w:val="00E86121"/>
    <w:rsid w:val="00E86C09"/>
    <w:rsid w:val="00E90366"/>
    <w:rsid w:val="00E91A72"/>
    <w:rsid w:val="00E91D33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E7255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590"/>
    <w:rsid w:val="00F01680"/>
    <w:rsid w:val="00F02768"/>
    <w:rsid w:val="00F02B7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309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2B8"/>
    <w:rsid w:val="00F7186D"/>
    <w:rsid w:val="00F71B0A"/>
    <w:rsid w:val="00F71B61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0938"/>
    <w:rsid w:val="00FC2B66"/>
    <w:rsid w:val="00FC333A"/>
    <w:rsid w:val="00FC41C0"/>
    <w:rsid w:val="00FC49A8"/>
    <w:rsid w:val="00FC6BEC"/>
    <w:rsid w:val="00FC7470"/>
    <w:rsid w:val="00FC7589"/>
    <w:rsid w:val="00FC77DB"/>
    <w:rsid w:val="00FC7813"/>
    <w:rsid w:val="00FD2C95"/>
    <w:rsid w:val="00FD3A72"/>
    <w:rsid w:val="00FD4F16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173D"/>
    <w:rsid w:val="00FF2309"/>
    <w:rsid w:val="00FF2D96"/>
    <w:rsid w:val="00FF3487"/>
    <w:rsid w:val="00FF6054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table" w:styleId="af1">
    <w:name w:val="Table Grid"/>
    <w:basedOn w:val="a1"/>
    <w:uiPriority w:val="59"/>
    <w:rsid w:val="00895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FF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table" w:styleId="af1">
    <w:name w:val="Table Grid"/>
    <w:basedOn w:val="a1"/>
    <w:uiPriority w:val="59"/>
    <w:rsid w:val="00895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59"/>
    <w:rsid w:val="00FF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E468-E0C4-4414-B630-3EBFAD8E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Мясников А.Ю.</cp:lastModifiedBy>
  <cp:revision>3</cp:revision>
  <cp:lastPrinted>2022-07-22T10:05:00Z</cp:lastPrinted>
  <dcterms:created xsi:type="dcterms:W3CDTF">2022-07-25T07:55:00Z</dcterms:created>
  <dcterms:modified xsi:type="dcterms:W3CDTF">2022-07-25T07:57:00Z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